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08" w:rsidRPr="005F6F7E" w:rsidRDefault="00731C08" w:rsidP="00731C08">
      <w:pPr>
        <w:pStyle w:val="a3"/>
        <w:keepNext w:val="0"/>
        <w:jc w:val="center"/>
        <w:rPr>
          <w:b w:val="0"/>
          <w:sz w:val="24"/>
          <w:szCs w:val="24"/>
        </w:rPr>
      </w:pPr>
      <w:r w:rsidRPr="005F6F7E">
        <w:rPr>
          <w:sz w:val="24"/>
          <w:szCs w:val="24"/>
        </w:rPr>
        <w:t>ДОГОВОР аренды № _______</w:t>
      </w:r>
    </w:p>
    <w:p w:rsidR="00731C08" w:rsidRPr="005F6F7E" w:rsidRDefault="00731C08" w:rsidP="00731C08">
      <w:pPr>
        <w:pStyle w:val="ConsPlusNonformat"/>
        <w:tabs>
          <w:tab w:val="right" w:pos="9639"/>
        </w:tabs>
        <w:spacing w:line="360" w:lineRule="auto"/>
        <w:ind w:firstLine="851"/>
        <w:rPr>
          <w:rFonts w:ascii="Times New Roman" w:hAnsi="Times New Roman" w:cs="Times New Roman"/>
          <w:sz w:val="24"/>
          <w:szCs w:val="24"/>
        </w:rPr>
      </w:pPr>
    </w:p>
    <w:p w:rsidR="00731C08" w:rsidRPr="00760F2D" w:rsidRDefault="00731C08" w:rsidP="00760F2D">
      <w:pPr>
        <w:pStyle w:val="ConsPlusNonformat"/>
        <w:tabs>
          <w:tab w:val="right" w:pos="9639"/>
        </w:tabs>
        <w:spacing w:line="360" w:lineRule="auto"/>
        <w:ind w:firstLine="851"/>
        <w:rPr>
          <w:rFonts w:ascii="Times New Roman" w:hAnsi="Times New Roman" w:cs="Times New Roman"/>
          <w:sz w:val="24"/>
          <w:szCs w:val="24"/>
        </w:rPr>
      </w:pPr>
      <w:r w:rsidRPr="005F6F7E">
        <w:rPr>
          <w:rFonts w:ascii="Times New Roman" w:hAnsi="Times New Roman" w:cs="Times New Roman"/>
          <w:sz w:val="24"/>
          <w:szCs w:val="24"/>
        </w:rPr>
        <w:t>г. Москва</w:t>
      </w:r>
      <w:r w:rsidRPr="005F6F7E">
        <w:rPr>
          <w:rFonts w:ascii="Times New Roman" w:hAnsi="Times New Roman" w:cs="Times New Roman"/>
          <w:sz w:val="24"/>
          <w:szCs w:val="24"/>
        </w:rPr>
        <w:tab/>
        <w:t>«____» ____________ 20__ г.</w:t>
      </w:r>
      <w:r w:rsidRPr="005F6F7E">
        <w:rPr>
          <w:sz w:val="24"/>
          <w:szCs w:val="24"/>
        </w:rPr>
        <w:t xml:space="preserve">          </w:t>
      </w:r>
    </w:p>
    <w:p w:rsidR="00731C08" w:rsidRPr="005F6F7E" w:rsidRDefault="00731C08" w:rsidP="00731C08">
      <w:pPr>
        <w:jc w:val="both"/>
        <w:rPr>
          <w:sz w:val="24"/>
          <w:szCs w:val="24"/>
        </w:rPr>
      </w:pPr>
      <w:r w:rsidRPr="005F6F7E">
        <w:rPr>
          <w:color w:val="A6A6A6"/>
          <w:sz w:val="24"/>
          <w:szCs w:val="24"/>
        </w:rPr>
        <w:t>[</w:t>
      </w:r>
      <w:r w:rsidRPr="005F6F7E">
        <w:rPr>
          <w:i/>
          <w:color w:val="A6A6A6"/>
          <w:sz w:val="24"/>
          <w:szCs w:val="24"/>
        </w:rPr>
        <w:t>укажите наименование контрагента</w:t>
      </w:r>
      <w:r w:rsidRPr="005F6F7E">
        <w:rPr>
          <w:color w:val="A6A6A6"/>
          <w:sz w:val="24"/>
          <w:szCs w:val="24"/>
        </w:rPr>
        <w:t>]</w:t>
      </w:r>
      <w:r w:rsidRPr="005F6F7E">
        <w:rPr>
          <w:sz w:val="24"/>
          <w:szCs w:val="24"/>
        </w:rPr>
        <w:t>, именуемое в дальнейшим</w:t>
      </w:r>
      <w:r w:rsidRPr="005F6F7E">
        <w:rPr>
          <w:b/>
          <w:sz w:val="24"/>
          <w:szCs w:val="24"/>
        </w:rPr>
        <w:t xml:space="preserve"> «Арендодатель», </w:t>
      </w:r>
      <w:r w:rsidRPr="005F6F7E">
        <w:rPr>
          <w:sz w:val="24"/>
          <w:szCs w:val="24"/>
        </w:rPr>
        <w:t xml:space="preserve">в лице </w:t>
      </w:r>
      <w:r w:rsidRPr="005F6F7E">
        <w:rPr>
          <w:color w:val="A6A6A6"/>
          <w:sz w:val="24"/>
          <w:szCs w:val="24"/>
        </w:rPr>
        <w:t>[</w:t>
      </w:r>
      <w:r w:rsidRPr="005F6F7E">
        <w:rPr>
          <w:i/>
          <w:color w:val="A6A6A6"/>
          <w:sz w:val="24"/>
          <w:szCs w:val="24"/>
        </w:rPr>
        <w:t>укажите должность и полное имя подписанта от лица контрагента</w:t>
      </w:r>
      <w:r w:rsidRPr="005F6F7E">
        <w:rPr>
          <w:color w:val="A6A6A6"/>
          <w:sz w:val="24"/>
          <w:szCs w:val="24"/>
        </w:rPr>
        <w:t>]</w:t>
      </w:r>
      <w:r w:rsidRPr="005F6F7E">
        <w:rPr>
          <w:sz w:val="24"/>
          <w:szCs w:val="24"/>
        </w:rPr>
        <w:t xml:space="preserve">, действующего на основании </w:t>
      </w:r>
      <w:r w:rsidRPr="005F6F7E">
        <w:rPr>
          <w:color w:val="A6A6A6"/>
          <w:sz w:val="24"/>
          <w:szCs w:val="24"/>
        </w:rPr>
        <w:t>[</w:t>
      </w:r>
      <w:r w:rsidRPr="005F6F7E">
        <w:rPr>
          <w:i/>
          <w:color w:val="A6A6A6"/>
          <w:sz w:val="24"/>
          <w:szCs w:val="24"/>
        </w:rPr>
        <w:t>укажите вид документа и его реквизиты, на основании которого подписывается договор</w:t>
      </w:r>
      <w:r w:rsidRPr="005F6F7E">
        <w:rPr>
          <w:color w:val="A6A6A6"/>
          <w:sz w:val="24"/>
          <w:szCs w:val="24"/>
        </w:rPr>
        <w:t>]</w:t>
      </w:r>
      <w:r w:rsidRPr="005F6F7E">
        <w:rPr>
          <w:sz w:val="24"/>
          <w:szCs w:val="24"/>
        </w:rPr>
        <w:t xml:space="preserve">, с одной стороны, и </w:t>
      </w:r>
    </w:p>
    <w:p w:rsidR="00731C08" w:rsidRPr="005F6F7E" w:rsidRDefault="00731C08" w:rsidP="00760F2D">
      <w:pPr>
        <w:ind w:firstLine="709"/>
        <w:jc w:val="both"/>
        <w:rPr>
          <w:sz w:val="24"/>
          <w:szCs w:val="24"/>
        </w:rPr>
      </w:pPr>
      <w:r w:rsidRPr="005F6F7E">
        <w:rPr>
          <w:b/>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5F6F7E">
        <w:rPr>
          <w:sz w:val="24"/>
          <w:szCs w:val="24"/>
        </w:rPr>
        <w:t>,</w:t>
      </w:r>
      <w:r w:rsidRPr="005F6F7E">
        <w:rPr>
          <w:b/>
          <w:sz w:val="24"/>
          <w:szCs w:val="24"/>
        </w:rPr>
        <w:t xml:space="preserve"> </w:t>
      </w:r>
      <w:r w:rsidRPr="005F6F7E">
        <w:rPr>
          <w:sz w:val="24"/>
          <w:szCs w:val="24"/>
        </w:rPr>
        <w:t>именуемое в дальнейшем</w:t>
      </w:r>
      <w:r w:rsidRPr="005F6F7E">
        <w:rPr>
          <w:b/>
          <w:sz w:val="24"/>
          <w:szCs w:val="24"/>
        </w:rPr>
        <w:t xml:space="preserve"> «Арендатор», </w:t>
      </w:r>
      <w:r w:rsidRPr="005F6F7E">
        <w:rPr>
          <w:sz w:val="24"/>
          <w:szCs w:val="24"/>
        </w:rPr>
        <w:t xml:space="preserve">в лице  </w:t>
      </w:r>
      <w:r w:rsidRPr="005F6F7E">
        <w:rPr>
          <w:color w:val="A6A6A6"/>
          <w:sz w:val="24"/>
          <w:szCs w:val="24"/>
        </w:rPr>
        <w:t>[</w:t>
      </w:r>
      <w:r w:rsidRPr="005F6F7E">
        <w:rPr>
          <w:i/>
          <w:color w:val="A6A6A6"/>
          <w:sz w:val="24"/>
          <w:szCs w:val="24"/>
        </w:rPr>
        <w:t>укажите должность и полное имя подписанта от лица НИУ ВШЭ</w:t>
      </w:r>
      <w:r w:rsidRPr="005F6F7E">
        <w:rPr>
          <w:color w:val="A6A6A6"/>
          <w:sz w:val="24"/>
          <w:szCs w:val="24"/>
        </w:rPr>
        <w:t>]</w:t>
      </w:r>
      <w:r w:rsidRPr="005F6F7E">
        <w:rPr>
          <w:sz w:val="24"/>
          <w:szCs w:val="24"/>
        </w:rPr>
        <w:t xml:space="preserve">, действующего на основании </w:t>
      </w:r>
      <w:r w:rsidRPr="005F6F7E">
        <w:rPr>
          <w:color w:val="A6A6A6"/>
          <w:sz w:val="24"/>
          <w:szCs w:val="24"/>
        </w:rPr>
        <w:t>[</w:t>
      </w:r>
      <w:r w:rsidRPr="005F6F7E">
        <w:rPr>
          <w:i/>
          <w:color w:val="A6A6A6"/>
          <w:sz w:val="24"/>
          <w:szCs w:val="24"/>
        </w:rPr>
        <w:t>укажите вид документа и его реквизиты, на основании которого подписывается договор</w:t>
      </w:r>
      <w:r w:rsidRPr="005F6F7E">
        <w:rPr>
          <w:color w:val="A6A6A6"/>
          <w:sz w:val="24"/>
          <w:szCs w:val="24"/>
        </w:rPr>
        <w:t>]</w:t>
      </w:r>
      <w:r w:rsidRPr="005F6F7E">
        <w:rPr>
          <w:color w:val="000000"/>
          <w:sz w:val="24"/>
          <w:szCs w:val="24"/>
        </w:rPr>
        <w:t>,</w:t>
      </w:r>
      <w:r w:rsidRPr="005F6F7E">
        <w:rPr>
          <w:sz w:val="24"/>
          <w:szCs w:val="24"/>
        </w:rPr>
        <w:t xml:space="preserve"> с другой стороны, совместно именуемые «Стороны, а по отдельности – «Сторона», руководствуясь главой 34 Гражданского кодекса Российской Федерации </w:t>
      </w:r>
      <w:r>
        <w:rPr>
          <w:sz w:val="24"/>
          <w:szCs w:val="24"/>
        </w:rPr>
        <w:t xml:space="preserve">и </w:t>
      </w:r>
      <w:r w:rsidRPr="005F6F7E">
        <w:rPr>
          <w:sz w:val="24"/>
          <w:szCs w:val="24"/>
        </w:rPr>
        <w:t xml:space="preserve">подпунктом </w:t>
      </w:r>
      <w:r w:rsidR="0082573E" w:rsidRPr="0082573E">
        <w:rPr>
          <w:sz w:val="24"/>
          <w:szCs w:val="24"/>
        </w:rPr>
        <w:t xml:space="preserve"> ___ </w:t>
      </w:r>
      <w:r w:rsidRPr="005F6F7E">
        <w:rPr>
          <w:sz w:val="24"/>
          <w:szCs w:val="24"/>
        </w:rPr>
        <w:t xml:space="preserve">Положения о закупке товаров, работ, услуг для нужд НИУ ВШЭ заключили настоящий договор </w:t>
      </w:r>
      <w:r>
        <w:rPr>
          <w:sz w:val="24"/>
          <w:szCs w:val="24"/>
        </w:rPr>
        <w:t>аренды нежилого помещения</w:t>
      </w:r>
      <w:r w:rsidRPr="005F6F7E">
        <w:rPr>
          <w:sz w:val="24"/>
          <w:szCs w:val="24"/>
        </w:rPr>
        <w:t xml:space="preserve"> (далее – Договор) о нижеследующем:</w:t>
      </w:r>
    </w:p>
    <w:p w:rsidR="00731C08" w:rsidRPr="005F6F7E" w:rsidRDefault="00731C08" w:rsidP="00FA4B03">
      <w:pPr>
        <w:pStyle w:val="ConsPlusNormal"/>
        <w:numPr>
          <w:ilvl w:val="0"/>
          <w:numId w:val="1"/>
        </w:numPr>
        <w:jc w:val="center"/>
        <w:rPr>
          <w:b/>
          <w:sz w:val="24"/>
          <w:szCs w:val="24"/>
        </w:rPr>
      </w:pPr>
      <w:r w:rsidRPr="005F6F7E">
        <w:rPr>
          <w:b/>
          <w:sz w:val="24"/>
          <w:szCs w:val="24"/>
        </w:rPr>
        <w:t>ПРЕДМЕТ ДОГОВОРА</w:t>
      </w:r>
    </w:p>
    <w:p w:rsidR="00182AC5" w:rsidRPr="00182AC5" w:rsidRDefault="00731C08" w:rsidP="00FA4B03">
      <w:pPr>
        <w:numPr>
          <w:ilvl w:val="0"/>
          <w:numId w:val="3"/>
        </w:numPr>
        <w:tabs>
          <w:tab w:val="clear" w:pos="900"/>
        </w:tabs>
        <w:ind w:left="0" w:firstLine="720"/>
        <w:jc w:val="both"/>
        <w:rPr>
          <w:sz w:val="24"/>
          <w:szCs w:val="24"/>
        </w:rPr>
      </w:pPr>
      <w:bookmarkStart w:id="0" w:name="_Ref174851248"/>
      <w:r w:rsidRPr="00731C08">
        <w:rPr>
          <w:sz w:val="24"/>
          <w:szCs w:val="24"/>
        </w:rPr>
        <w:t xml:space="preserve">Арендодатель обязуется передать за плату во временное владение и пользование нежилое помещение, расположенное </w:t>
      </w:r>
      <w:r w:rsidR="00453F55">
        <w:rPr>
          <w:sz w:val="24"/>
          <w:szCs w:val="24"/>
        </w:rPr>
        <w:t xml:space="preserve">в здании </w:t>
      </w:r>
      <w:r w:rsidRPr="00731C08">
        <w:rPr>
          <w:sz w:val="24"/>
          <w:szCs w:val="24"/>
        </w:rPr>
        <w:t xml:space="preserve">по адресу: </w:t>
      </w:r>
      <w:sdt>
        <w:sdtPr>
          <w:rPr>
            <w:sz w:val="24"/>
            <w:szCs w:val="24"/>
          </w:rPr>
          <w:id w:val="408505662"/>
          <w:placeholder>
            <w:docPart w:val="7566F120831B4D689C406A3D53F11B69"/>
          </w:placeholder>
          <w:showingPlcHdr/>
          <w:docPartList>
            <w:docPartGallery w:val="Quick Parts"/>
          </w:docPartList>
        </w:sdtPr>
        <w:sdtEndPr>
          <w:rPr>
            <w:sz w:val="20"/>
            <w:szCs w:val="20"/>
          </w:rPr>
        </w:sdtEndPr>
        <w:sdtContent>
          <w:r w:rsidR="0041414D" w:rsidRPr="0041414D">
            <w:rPr>
              <w:rStyle w:val="a8"/>
              <w:i/>
              <w:sz w:val="24"/>
              <w:szCs w:val="24"/>
            </w:rPr>
            <w:t xml:space="preserve">укажите адрес, по которому </w:t>
          </w:r>
          <w:r w:rsidR="00CC5088">
            <w:rPr>
              <w:rStyle w:val="a8"/>
              <w:i/>
              <w:sz w:val="24"/>
              <w:szCs w:val="24"/>
            </w:rPr>
            <w:t>располагается помещение</w:t>
          </w:r>
        </w:sdtContent>
      </w:sdt>
      <w:r w:rsidR="00182AC5">
        <w:rPr>
          <w:sz w:val="24"/>
          <w:szCs w:val="24"/>
        </w:rPr>
        <w:t>,</w:t>
      </w:r>
      <w:r w:rsidR="00CA096D">
        <w:rPr>
          <w:sz w:val="24"/>
          <w:szCs w:val="24"/>
        </w:rPr>
        <w:t xml:space="preserve"> вместе с находящимся в нем движимым имуществом</w:t>
      </w:r>
      <w:r w:rsidR="00F3075F" w:rsidRPr="00F3075F">
        <w:rPr>
          <w:color w:val="000000"/>
          <w:sz w:val="24"/>
          <w:szCs w:val="24"/>
        </w:rPr>
        <w:t xml:space="preserve"> вместе со всеми принадлежностями</w:t>
      </w:r>
      <w:r w:rsidR="00F3075F">
        <w:rPr>
          <w:color w:val="000000"/>
          <w:sz w:val="24"/>
          <w:szCs w:val="24"/>
        </w:rPr>
        <w:t xml:space="preserve"> такого имущества</w:t>
      </w:r>
      <w:r w:rsidR="00F3075F" w:rsidRPr="00F3075F">
        <w:rPr>
          <w:color w:val="000000"/>
          <w:sz w:val="24"/>
          <w:szCs w:val="24"/>
        </w:rPr>
        <w:t xml:space="preserve"> и технической документацией</w:t>
      </w:r>
      <w:r w:rsidR="00F3075F">
        <w:rPr>
          <w:color w:val="000000"/>
          <w:sz w:val="24"/>
          <w:szCs w:val="24"/>
        </w:rPr>
        <w:t xml:space="preserve"> по нему</w:t>
      </w:r>
      <w:r w:rsidR="00CA096D">
        <w:rPr>
          <w:sz w:val="24"/>
          <w:szCs w:val="24"/>
        </w:rPr>
        <w:t xml:space="preserve">, перечень которого содержится в Приложении № 1 к Договору (далее – </w:t>
      </w:r>
      <w:r w:rsidR="00CB41D1">
        <w:rPr>
          <w:sz w:val="24"/>
          <w:szCs w:val="24"/>
        </w:rPr>
        <w:t xml:space="preserve">помещение, </w:t>
      </w:r>
      <w:r w:rsidR="00CA096D">
        <w:rPr>
          <w:sz w:val="24"/>
          <w:szCs w:val="24"/>
        </w:rPr>
        <w:t>оборудование</w:t>
      </w:r>
      <w:r w:rsidR="00CB41D1">
        <w:rPr>
          <w:sz w:val="24"/>
          <w:szCs w:val="24"/>
        </w:rPr>
        <w:t>, при совместном упоминании – объекты аренды</w:t>
      </w:r>
      <w:r w:rsidR="00CA096D">
        <w:rPr>
          <w:sz w:val="24"/>
          <w:szCs w:val="24"/>
        </w:rPr>
        <w:t>),</w:t>
      </w:r>
      <w:r w:rsidR="00182AC5">
        <w:rPr>
          <w:sz w:val="24"/>
          <w:szCs w:val="24"/>
        </w:rPr>
        <w:t xml:space="preserve"> </w:t>
      </w:r>
      <w:r w:rsidR="00182AC5" w:rsidRPr="00182AC5">
        <w:rPr>
          <w:sz w:val="24"/>
          <w:szCs w:val="24"/>
        </w:rPr>
        <w:t>для</w:t>
      </w:r>
      <w:r w:rsidR="005736D9">
        <w:rPr>
          <w:sz w:val="24"/>
          <w:szCs w:val="24"/>
        </w:rPr>
        <w:t xml:space="preserve"> проведения мероприятия</w:t>
      </w:r>
      <w:r w:rsidR="00182AC5" w:rsidRPr="00182AC5">
        <w:rPr>
          <w:sz w:val="24"/>
          <w:szCs w:val="24"/>
        </w:rPr>
        <w:t xml:space="preserve"> </w:t>
      </w:r>
      <w:sdt>
        <w:sdtPr>
          <w:rPr>
            <w:sz w:val="24"/>
            <w:szCs w:val="24"/>
          </w:rPr>
          <w:id w:val="40100256"/>
          <w:placeholder>
            <w:docPart w:val="18A83A7679354CB284DD71DD24A226BC"/>
          </w:placeholder>
          <w:showingPlcHdr/>
          <w:docPartList>
            <w:docPartGallery w:val="Quick Parts"/>
          </w:docPartList>
        </w:sdtPr>
        <w:sdtEndPr/>
        <w:sdtContent>
          <w:r w:rsidR="00182AC5" w:rsidRPr="00182AC5">
            <w:rPr>
              <w:i/>
              <w:color w:val="808080"/>
              <w:sz w:val="24"/>
              <w:szCs w:val="24"/>
            </w:rPr>
            <w:t xml:space="preserve">указать </w:t>
          </w:r>
          <w:r w:rsidR="005736D9">
            <w:rPr>
              <w:i/>
              <w:color w:val="808080"/>
              <w:sz w:val="24"/>
              <w:szCs w:val="24"/>
            </w:rPr>
            <w:t>наименование мероприятия</w:t>
          </w:r>
        </w:sdtContent>
      </w:sdt>
      <w:r w:rsidRPr="00731C08">
        <w:rPr>
          <w:sz w:val="24"/>
          <w:szCs w:val="24"/>
        </w:rPr>
        <w:t xml:space="preserve"> </w:t>
      </w:r>
      <w:r w:rsidR="00714FF2">
        <w:rPr>
          <w:sz w:val="24"/>
          <w:szCs w:val="24"/>
        </w:rPr>
        <w:t xml:space="preserve">(далее – Мероприятие) </w:t>
      </w:r>
      <w:r w:rsidR="00182AC5" w:rsidRPr="00182AC5">
        <w:rPr>
          <w:sz w:val="24"/>
          <w:szCs w:val="24"/>
        </w:rPr>
        <w:t xml:space="preserve">на условиях, в порядке и в сроки, определяемые Сторонами в Договоре.  </w:t>
      </w:r>
    </w:p>
    <w:bookmarkEnd w:id="0"/>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Кадастровый (условный) номер</w:t>
      </w:r>
      <w:r w:rsidR="00453F55">
        <w:rPr>
          <w:sz w:val="24"/>
          <w:szCs w:val="24"/>
        </w:rPr>
        <w:t xml:space="preserve"> </w:t>
      </w:r>
      <w:proofErr w:type="gramStart"/>
      <w:r w:rsidR="00453F55">
        <w:rPr>
          <w:sz w:val="24"/>
          <w:szCs w:val="24"/>
        </w:rPr>
        <w:t>помещения</w:t>
      </w:r>
      <w:r w:rsidRPr="00731C08">
        <w:rPr>
          <w:sz w:val="24"/>
          <w:szCs w:val="24"/>
        </w:rPr>
        <w:t>:_</w:t>
      </w:r>
      <w:proofErr w:type="gramEnd"/>
      <w:r w:rsidRPr="00731C08">
        <w:rPr>
          <w:sz w:val="24"/>
          <w:szCs w:val="24"/>
        </w:rPr>
        <w:t>_____________, присвоен __________(кем и когда).</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Общая площадь</w:t>
      </w:r>
      <w:r w:rsidR="00CA096D">
        <w:rPr>
          <w:sz w:val="24"/>
          <w:szCs w:val="24"/>
        </w:rPr>
        <w:t xml:space="preserve"> помещения</w:t>
      </w:r>
      <w:r w:rsidRPr="00731C08">
        <w:rPr>
          <w:sz w:val="24"/>
          <w:szCs w:val="24"/>
        </w:rPr>
        <w:t xml:space="preserve">: ___ </w:t>
      </w:r>
      <w:proofErr w:type="spellStart"/>
      <w:r w:rsidRPr="00731C08">
        <w:rPr>
          <w:sz w:val="24"/>
          <w:szCs w:val="24"/>
        </w:rPr>
        <w:t>кв.м</w:t>
      </w:r>
      <w:proofErr w:type="spellEnd"/>
      <w:r w:rsidRPr="00731C08">
        <w:rPr>
          <w:sz w:val="24"/>
          <w:szCs w:val="24"/>
        </w:rPr>
        <w:t>.</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Расположен на ____ этаже (-ах)</w:t>
      </w:r>
      <w:r w:rsidR="00CA096D">
        <w:rPr>
          <w:sz w:val="24"/>
          <w:szCs w:val="24"/>
        </w:rPr>
        <w:t xml:space="preserve"> здания</w:t>
      </w:r>
      <w:r w:rsidRPr="00731C08">
        <w:rPr>
          <w:sz w:val="24"/>
          <w:szCs w:val="24"/>
        </w:rPr>
        <w:t>.</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Комната</w:t>
      </w:r>
      <w:r w:rsidR="00CA096D">
        <w:rPr>
          <w:sz w:val="24"/>
          <w:szCs w:val="24"/>
        </w:rPr>
        <w:t xml:space="preserve"> (-ы)</w:t>
      </w:r>
      <w:r w:rsidRPr="00731C08">
        <w:rPr>
          <w:sz w:val="24"/>
          <w:szCs w:val="24"/>
        </w:rPr>
        <w:t xml:space="preserve"> № ____</w:t>
      </w:r>
    </w:p>
    <w:p w:rsidR="00453F55" w:rsidRDefault="00731C08" w:rsidP="00453F55">
      <w:pPr>
        <w:widowControl w:val="0"/>
        <w:autoSpaceDE w:val="0"/>
        <w:autoSpaceDN w:val="0"/>
        <w:adjustRightInd w:val="0"/>
        <w:ind w:firstLine="709"/>
        <w:jc w:val="both"/>
        <w:rPr>
          <w:sz w:val="24"/>
          <w:szCs w:val="24"/>
        </w:rPr>
      </w:pPr>
      <w:r w:rsidRPr="00731C08">
        <w:rPr>
          <w:sz w:val="24"/>
          <w:szCs w:val="24"/>
        </w:rPr>
        <w:t xml:space="preserve">Границы передаваемого в аренду помещения отмечены </w:t>
      </w:r>
      <w:r w:rsidR="00182AC5">
        <w:rPr>
          <w:sz w:val="24"/>
          <w:szCs w:val="24"/>
        </w:rPr>
        <w:t xml:space="preserve">на </w:t>
      </w:r>
      <w:r w:rsidRPr="00731C08">
        <w:rPr>
          <w:sz w:val="24"/>
          <w:szCs w:val="24"/>
        </w:rPr>
        <w:t xml:space="preserve">копии поэтажного плана с экспликацией, </w:t>
      </w:r>
      <w:r w:rsidR="00182AC5">
        <w:rPr>
          <w:sz w:val="24"/>
          <w:szCs w:val="24"/>
        </w:rPr>
        <w:t xml:space="preserve">являющейся </w:t>
      </w:r>
      <w:r w:rsidRPr="00731C08">
        <w:rPr>
          <w:sz w:val="24"/>
          <w:szCs w:val="24"/>
        </w:rPr>
        <w:t>Приложение</w:t>
      </w:r>
      <w:r w:rsidR="00FE20C2">
        <w:rPr>
          <w:sz w:val="24"/>
          <w:szCs w:val="24"/>
        </w:rPr>
        <w:t>м</w:t>
      </w:r>
      <w:r w:rsidRPr="00731C08">
        <w:rPr>
          <w:sz w:val="24"/>
          <w:szCs w:val="24"/>
        </w:rPr>
        <w:t xml:space="preserve"> №</w:t>
      </w:r>
      <w:r w:rsidR="00CA096D">
        <w:rPr>
          <w:sz w:val="24"/>
          <w:szCs w:val="24"/>
        </w:rPr>
        <w:t xml:space="preserve"> 2</w:t>
      </w:r>
      <w:r w:rsidRPr="00731C08">
        <w:rPr>
          <w:sz w:val="24"/>
          <w:szCs w:val="24"/>
        </w:rPr>
        <w:t xml:space="preserve"> к </w:t>
      </w:r>
      <w:r w:rsidR="00182AC5">
        <w:rPr>
          <w:sz w:val="24"/>
          <w:szCs w:val="24"/>
        </w:rPr>
        <w:t>Договору</w:t>
      </w:r>
      <w:r w:rsidRPr="00731C08">
        <w:rPr>
          <w:sz w:val="24"/>
          <w:szCs w:val="24"/>
        </w:rPr>
        <w:t>.</w:t>
      </w:r>
      <w:bookmarkStart w:id="1" w:name="_Ref476567641"/>
    </w:p>
    <w:p w:rsidR="00453F55" w:rsidRPr="00CA096D" w:rsidRDefault="00453F55" w:rsidP="00CA096D">
      <w:pPr>
        <w:pStyle w:val="a4"/>
        <w:widowControl w:val="0"/>
        <w:numPr>
          <w:ilvl w:val="1"/>
          <w:numId w:val="6"/>
        </w:numPr>
        <w:autoSpaceDE w:val="0"/>
        <w:autoSpaceDN w:val="0"/>
        <w:adjustRightInd w:val="0"/>
        <w:ind w:left="0" w:firstLine="709"/>
        <w:jc w:val="both"/>
        <w:rPr>
          <w:color w:val="000000"/>
          <w:kern w:val="20"/>
          <w:sz w:val="24"/>
          <w:szCs w:val="24"/>
          <w:lang w:eastAsia="en-US"/>
        </w:rPr>
      </w:pPr>
      <w:r w:rsidRPr="00CA096D">
        <w:rPr>
          <w:sz w:val="24"/>
          <w:szCs w:val="24"/>
        </w:rPr>
        <w:t xml:space="preserve">Сведения </w:t>
      </w:r>
      <w:r w:rsidR="006F5495">
        <w:rPr>
          <w:sz w:val="24"/>
          <w:szCs w:val="24"/>
        </w:rPr>
        <w:t>об объектах аренды</w:t>
      </w:r>
      <w:r w:rsidRPr="00CA096D">
        <w:rPr>
          <w:sz w:val="24"/>
          <w:szCs w:val="24"/>
        </w:rPr>
        <w:t xml:space="preserve">, указанные в пункте 1.1 Договора и приложениях к нему, являются достаточными для </w:t>
      </w:r>
      <w:r w:rsidR="00CA096D">
        <w:rPr>
          <w:sz w:val="24"/>
          <w:szCs w:val="24"/>
        </w:rPr>
        <w:t>их</w:t>
      </w:r>
      <w:r w:rsidRPr="00CA096D">
        <w:rPr>
          <w:sz w:val="24"/>
          <w:szCs w:val="24"/>
        </w:rPr>
        <w:t xml:space="preserve"> использования Арендатором в соответствии с целями, указанными в пункте 1.1 Договора.</w:t>
      </w:r>
    </w:p>
    <w:p w:rsidR="00453F55" w:rsidRPr="00CA096D" w:rsidRDefault="00CA096D" w:rsidP="00CA096D">
      <w:pPr>
        <w:pStyle w:val="a4"/>
        <w:widowControl w:val="0"/>
        <w:numPr>
          <w:ilvl w:val="1"/>
          <w:numId w:val="6"/>
        </w:numPr>
        <w:autoSpaceDE w:val="0"/>
        <w:autoSpaceDN w:val="0"/>
        <w:adjustRightInd w:val="0"/>
        <w:ind w:firstLine="349"/>
        <w:jc w:val="both"/>
        <w:rPr>
          <w:sz w:val="24"/>
          <w:szCs w:val="24"/>
        </w:rPr>
      </w:pPr>
      <w:r>
        <w:rPr>
          <w:sz w:val="24"/>
          <w:szCs w:val="24"/>
        </w:rPr>
        <w:t xml:space="preserve"> </w:t>
      </w:r>
      <w:r w:rsidR="00453F55" w:rsidRPr="00CA096D">
        <w:rPr>
          <w:sz w:val="24"/>
          <w:szCs w:val="24"/>
        </w:rPr>
        <w:t>Срок аренды составляет:</w:t>
      </w:r>
    </w:p>
    <w:p w:rsidR="00453F55" w:rsidRPr="00453F55" w:rsidRDefault="00453F55" w:rsidP="00453F55">
      <w:pPr>
        <w:pStyle w:val="a4"/>
        <w:widowControl w:val="0"/>
        <w:autoSpaceDE w:val="0"/>
        <w:autoSpaceDN w:val="0"/>
        <w:adjustRightInd w:val="0"/>
        <w:ind w:left="709"/>
        <w:jc w:val="both"/>
        <w:rPr>
          <w:sz w:val="24"/>
          <w:szCs w:val="24"/>
        </w:rPr>
      </w:pPr>
      <w:r w:rsidRPr="00453F55">
        <w:rPr>
          <w:sz w:val="24"/>
          <w:szCs w:val="24"/>
        </w:rPr>
        <w:t xml:space="preserve">начало – </w:t>
      </w:r>
      <w:r w:rsidR="0076332C" w:rsidRPr="0076332C">
        <w:rPr>
          <w:sz w:val="24"/>
          <w:szCs w:val="24"/>
        </w:rPr>
        <w:t>с даты подписания Сторонами Акта приема-передачи;</w:t>
      </w:r>
    </w:p>
    <w:p w:rsidR="00453F55" w:rsidRPr="00453F55" w:rsidRDefault="00453F55" w:rsidP="00453F55">
      <w:pPr>
        <w:pStyle w:val="a4"/>
        <w:widowControl w:val="0"/>
        <w:autoSpaceDE w:val="0"/>
        <w:autoSpaceDN w:val="0"/>
        <w:adjustRightInd w:val="0"/>
        <w:ind w:left="709"/>
        <w:jc w:val="both"/>
        <w:rPr>
          <w:sz w:val="24"/>
          <w:szCs w:val="24"/>
        </w:rPr>
      </w:pPr>
      <w:r w:rsidRPr="00453F55">
        <w:rPr>
          <w:sz w:val="24"/>
          <w:szCs w:val="24"/>
        </w:rPr>
        <w:t xml:space="preserve">окончание – </w:t>
      </w:r>
      <w:r w:rsidR="0076332C" w:rsidRPr="0076332C">
        <w:rPr>
          <w:sz w:val="24"/>
          <w:szCs w:val="24"/>
        </w:rPr>
        <w:t xml:space="preserve">до </w:t>
      </w:r>
      <w:sdt>
        <w:sdtPr>
          <w:rPr>
            <w:sz w:val="24"/>
            <w:szCs w:val="24"/>
          </w:rPr>
          <w:id w:val="-518395866"/>
          <w:placeholder>
            <w:docPart w:val="2D5B9CF4F7464D5A87A94169503D4943"/>
          </w:placeholder>
          <w:showingPlcHdr/>
        </w:sdtPr>
        <w:sdtEndPr/>
        <w:sdtContent>
          <w:r w:rsidR="0076332C" w:rsidRPr="005D41BD">
            <w:rPr>
              <w:i/>
              <w:color w:val="A6A6A6" w:themeColor="background1" w:themeShade="A6"/>
            </w:rPr>
            <w:t xml:space="preserve">[укажите </w:t>
          </w:r>
          <w:r w:rsidR="0076332C">
            <w:rPr>
              <w:i/>
              <w:color w:val="A6A6A6" w:themeColor="background1" w:themeShade="A6"/>
            </w:rPr>
            <w:t>дату</w:t>
          </w:r>
          <w:r w:rsidR="0076332C" w:rsidRPr="005D41BD">
            <w:rPr>
              <w:i/>
              <w:color w:val="A6A6A6" w:themeColor="background1" w:themeShade="A6"/>
            </w:rPr>
            <w:t>]</w:t>
          </w:r>
        </w:sdtContent>
      </w:sdt>
      <w:r w:rsidR="0076332C" w:rsidRPr="0076332C">
        <w:rPr>
          <w:sz w:val="24"/>
          <w:szCs w:val="24"/>
        </w:rPr>
        <w:t xml:space="preserve"> включительно.</w:t>
      </w:r>
    </w:p>
    <w:p w:rsidR="00731C08" w:rsidRPr="00731C08" w:rsidRDefault="00453F55" w:rsidP="00453F55">
      <w:pPr>
        <w:widowControl w:val="0"/>
        <w:ind w:firstLine="709"/>
        <w:jc w:val="both"/>
        <w:rPr>
          <w:color w:val="000000"/>
          <w:kern w:val="20"/>
          <w:sz w:val="24"/>
          <w:szCs w:val="24"/>
          <w:lang w:eastAsia="en-US"/>
        </w:rPr>
      </w:pPr>
      <w:r>
        <w:rPr>
          <w:color w:val="000000"/>
          <w:kern w:val="20"/>
          <w:sz w:val="24"/>
          <w:szCs w:val="24"/>
          <w:lang w:eastAsia="en-US"/>
        </w:rPr>
        <w:t>С</w:t>
      </w:r>
      <w:r w:rsidR="00731C08" w:rsidRPr="00731C08">
        <w:rPr>
          <w:color w:val="000000"/>
          <w:kern w:val="20"/>
          <w:sz w:val="24"/>
          <w:szCs w:val="24"/>
          <w:lang w:eastAsia="en-US"/>
        </w:rPr>
        <w:t xml:space="preserve">рок аренды </w:t>
      </w:r>
      <w:r>
        <w:rPr>
          <w:color w:val="000000"/>
          <w:kern w:val="20"/>
          <w:sz w:val="24"/>
          <w:szCs w:val="24"/>
          <w:lang w:eastAsia="en-US"/>
        </w:rPr>
        <w:t xml:space="preserve">начинает течь </w:t>
      </w:r>
      <w:r w:rsidR="00731C08" w:rsidRPr="00731C08">
        <w:rPr>
          <w:color w:val="000000"/>
          <w:kern w:val="20"/>
          <w:sz w:val="24"/>
          <w:szCs w:val="24"/>
          <w:lang w:eastAsia="en-US"/>
        </w:rPr>
        <w:t>с ___ часов __</w:t>
      </w:r>
      <w:r>
        <w:rPr>
          <w:color w:val="000000"/>
          <w:kern w:val="20"/>
          <w:sz w:val="24"/>
          <w:szCs w:val="24"/>
          <w:lang w:eastAsia="en-US"/>
        </w:rPr>
        <w:t>минут</w:t>
      </w:r>
      <w:r w:rsidR="00731C08" w:rsidRPr="00731C08">
        <w:rPr>
          <w:color w:val="000000"/>
          <w:kern w:val="20"/>
          <w:sz w:val="24"/>
          <w:szCs w:val="24"/>
          <w:lang w:eastAsia="en-US"/>
        </w:rPr>
        <w:t xml:space="preserve"> </w:t>
      </w:r>
      <w:r w:rsidR="00A34AF9">
        <w:rPr>
          <w:color w:val="000000"/>
          <w:kern w:val="20"/>
          <w:sz w:val="24"/>
          <w:szCs w:val="24"/>
          <w:lang w:eastAsia="en-US"/>
        </w:rPr>
        <w:t xml:space="preserve">даты начала срока аренды </w:t>
      </w:r>
      <w:r>
        <w:rPr>
          <w:color w:val="000000"/>
          <w:kern w:val="20"/>
          <w:sz w:val="24"/>
          <w:szCs w:val="24"/>
          <w:lang w:eastAsia="en-US"/>
        </w:rPr>
        <w:t xml:space="preserve">и оканчивается в </w:t>
      </w:r>
      <w:r w:rsidR="00731C08" w:rsidRPr="00731C08">
        <w:rPr>
          <w:color w:val="000000"/>
          <w:kern w:val="20"/>
          <w:sz w:val="24"/>
          <w:szCs w:val="24"/>
          <w:lang w:eastAsia="en-US"/>
        </w:rPr>
        <w:t xml:space="preserve">  </w:t>
      </w:r>
      <w:r>
        <w:rPr>
          <w:color w:val="000000"/>
          <w:kern w:val="20"/>
          <w:sz w:val="24"/>
          <w:szCs w:val="24"/>
          <w:lang w:eastAsia="en-US"/>
        </w:rPr>
        <w:t>___</w:t>
      </w:r>
      <w:r w:rsidR="00731C08" w:rsidRPr="00731C08">
        <w:rPr>
          <w:color w:val="000000"/>
          <w:kern w:val="20"/>
          <w:sz w:val="24"/>
          <w:szCs w:val="24"/>
          <w:lang w:eastAsia="en-US"/>
        </w:rPr>
        <w:t xml:space="preserve"> часов </w:t>
      </w:r>
      <w:r>
        <w:rPr>
          <w:color w:val="000000"/>
          <w:kern w:val="20"/>
          <w:sz w:val="24"/>
          <w:szCs w:val="24"/>
          <w:lang w:eastAsia="en-US"/>
        </w:rPr>
        <w:t>___</w:t>
      </w:r>
      <w:r w:rsidR="00731C08" w:rsidRPr="00731C08">
        <w:rPr>
          <w:color w:val="000000"/>
          <w:kern w:val="20"/>
          <w:sz w:val="24"/>
          <w:szCs w:val="24"/>
          <w:lang w:eastAsia="en-US"/>
        </w:rPr>
        <w:t>минут</w:t>
      </w:r>
      <w:bookmarkEnd w:id="1"/>
      <w:r w:rsidR="00A34AF9">
        <w:rPr>
          <w:color w:val="000000"/>
          <w:kern w:val="20"/>
          <w:sz w:val="24"/>
          <w:szCs w:val="24"/>
          <w:lang w:eastAsia="en-US"/>
        </w:rPr>
        <w:t xml:space="preserve"> даты окончания срока аренды</w:t>
      </w:r>
      <w:r>
        <w:rPr>
          <w:color w:val="000000"/>
          <w:kern w:val="20"/>
          <w:sz w:val="24"/>
          <w:szCs w:val="24"/>
          <w:lang w:eastAsia="en-US"/>
        </w:rPr>
        <w:t>.</w:t>
      </w:r>
    </w:p>
    <w:p w:rsidR="00EF5295" w:rsidRPr="00CA096D" w:rsidRDefault="00EF5295" w:rsidP="00CA096D">
      <w:pPr>
        <w:pStyle w:val="a4"/>
        <w:widowControl w:val="0"/>
        <w:numPr>
          <w:ilvl w:val="1"/>
          <w:numId w:val="6"/>
        </w:numPr>
        <w:autoSpaceDE w:val="0"/>
        <w:autoSpaceDN w:val="0"/>
        <w:adjustRightInd w:val="0"/>
        <w:ind w:left="0" w:firstLine="709"/>
        <w:jc w:val="both"/>
        <w:rPr>
          <w:sz w:val="24"/>
          <w:szCs w:val="24"/>
        </w:rPr>
      </w:pPr>
      <w:r w:rsidRPr="00CA096D">
        <w:rPr>
          <w:sz w:val="24"/>
          <w:szCs w:val="24"/>
        </w:rPr>
        <w:t xml:space="preserve"> На </w:t>
      </w:r>
      <w:r w:rsidR="00CC5088">
        <w:rPr>
          <w:sz w:val="24"/>
          <w:szCs w:val="24"/>
        </w:rPr>
        <w:t>дату</w:t>
      </w:r>
      <w:r w:rsidRPr="00CA096D">
        <w:rPr>
          <w:sz w:val="24"/>
          <w:szCs w:val="24"/>
        </w:rPr>
        <w:t xml:space="preserve"> </w:t>
      </w:r>
      <w:r w:rsidR="00CC5088">
        <w:rPr>
          <w:sz w:val="24"/>
          <w:szCs w:val="24"/>
        </w:rPr>
        <w:t>подписания</w:t>
      </w:r>
      <w:r w:rsidRPr="00CA096D">
        <w:rPr>
          <w:sz w:val="24"/>
          <w:szCs w:val="24"/>
        </w:rPr>
        <w:t xml:space="preserve"> Договора право Арендодателя передавать помещение в аренду подтверждается следующими документами: </w:t>
      </w:r>
      <w:r w:rsidRPr="00CA096D">
        <w:rPr>
          <w:i/>
          <w:color w:val="A6A6A6" w:themeColor="background1" w:themeShade="A6"/>
          <w:sz w:val="24"/>
          <w:szCs w:val="24"/>
        </w:rPr>
        <w:t>[перечислить наименования и реквизиты документов, подтверждающих правомерность заключения договора аренды, а именно: если арендодатель является собственником помещения, должны быть указаны наименование и реквизиты свидетельства о праве собственности. Копия данного свидетельства, а также выписки из ЕГРП на помещение должны быть приложены к договору; если же арендодатель сам арендует помещение и передает ему в субаренду, то необходимо указать наименование, реквизиты договора аренды, наименования сторон, которыми заключен договор аренды, а также</w:t>
      </w:r>
      <w:r w:rsidR="00204914">
        <w:rPr>
          <w:i/>
          <w:color w:val="A6A6A6" w:themeColor="background1" w:themeShade="A6"/>
          <w:sz w:val="24"/>
          <w:szCs w:val="24"/>
        </w:rPr>
        <w:t xml:space="preserve">, в случае, если для передачи в субаренду необходимо получить согласие собственника имущества - </w:t>
      </w:r>
      <w:r w:rsidRPr="00CA096D">
        <w:rPr>
          <w:i/>
          <w:color w:val="A6A6A6" w:themeColor="background1" w:themeShade="A6"/>
          <w:sz w:val="24"/>
          <w:szCs w:val="24"/>
        </w:rPr>
        <w:t xml:space="preserve"> реквизиты письма-согласия </w:t>
      </w:r>
      <w:r w:rsidRPr="00CA096D">
        <w:rPr>
          <w:i/>
          <w:color w:val="A6A6A6" w:themeColor="background1" w:themeShade="A6"/>
          <w:sz w:val="24"/>
          <w:szCs w:val="24"/>
        </w:rPr>
        <w:lastRenderedPageBreak/>
        <w:t>собственника помещения на передачу имущества в субаренду. Копию письма следует приложить к настоящему договору</w:t>
      </w:r>
      <w:r w:rsidRPr="00204914">
        <w:rPr>
          <w:i/>
          <w:color w:val="A6A6A6" w:themeColor="background1" w:themeShade="A6"/>
          <w:sz w:val="24"/>
          <w:szCs w:val="24"/>
        </w:rPr>
        <w:t>]</w:t>
      </w:r>
      <w:r w:rsidRPr="00CA096D">
        <w:rPr>
          <w:i/>
          <w:color w:val="A6A6A6" w:themeColor="background1" w:themeShade="A6"/>
          <w:sz w:val="24"/>
          <w:szCs w:val="24"/>
        </w:rPr>
        <w:t>.</w:t>
      </w:r>
    </w:p>
    <w:p w:rsidR="005F631E" w:rsidRDefault="00F94EE2" w:rsidP="005F631E">
      <w:pPr>
        <w:autoSpaceDE w:val="0"/>
        <w:autoSpaceDN w:val="0"/>
        <w:adjustRightInd w:val="0"/>
        <w:ind w:firstLine="720"/>
        <w:jc w:val="both"/>
      </w:pPr>
      <w:r w:rsidRPr="00F94EE2">
        <w:rPr>
          <w:rFonts w:eastAsiaTheme="minorHAnsi"/>
          <w:sz w:val="24"/>
          <w:szCs w:val="24"/>
          <w:lang w:eastAsia="en-US"/>
        </w:rPr>
        <w:t>Отсутствие у Арендодателя права передавать помещение в аренду является основанием для признания Договора недействительным.</w:t>
      </w:r>
      <w:r w:rsidR="004813FB" w:rsidRPr="004813FB">
        <w:t xml:space="preserve"> </w:t>
      </w:r>
    </w:p>
    <w:p w:rsidR="00EF5295" w:rsidRPr="005F631E" w:rsidRDefault="00EF5295" w:rsidP="00CA096D">
      <w:pPr>
        <w:pStyle w:val="a4"/>
        <w:numPr>
          <w:ilvl w:val="1"/>
          <w:numId w:val="6"/>
        </w:numPr>
        <w:autoSpaceDE w:val="0"/>
        <w:autoSpaceDN w:val="0"/>
        <w:adjustRightInd w:val="0"/>
        <w:ind w:firstLine="349"/>
        <w:jc w:val="both"/>
        <w:rPr>
          <w:sz w:val="24"/>
          <w:szCs w:val="24"/>
        </w:rPr>
      </w:pPr>
      <w:r w:rsidRPr="005F631E">
        <w:rPr>
          <w:sz w:val="24"/>
          <w:szCs w:val="24"/>
        </w:rPr>
        <w:t>Арендодатель гарантирует, что:</w:t>
      </w:r>
    </w:p>
    <w:p w:rsidR="00EF5295" w:rsidRPr="00EF5295" w:rsidRDefault="00EF5295" w:rsidP="00CA096D">
      <w:pPr>
        <w:pStyle w:val="a4"/>
        <w:widowControl w:val="0"/>
        <w:numPr>
          <w:ilvl w:val="2"/>
          <w:numId w:val="6"/>
        </w:numPr>
        <w:autoSpaceDE w:val="0"/>
        <w:autoSpaceDN w:val="0"/>
        <w:adjustRightInd w:val="0"/>
        <w:ind w:left="0" w:firstLine="709"/>
        <w:jc w:val="both"/>
        <w:rPr>
          <w:sz w:val="24"/>
          <w:szCs w:val="24"/>
        </w:rPr>
      </w:pPr>
      <w:r w:rsidRPr="00EF5295">
        <w:rPr>
          <w:sz w:val="24"/>
          <w:szCs w:val="24"/>
        </w:rPr>
        <w:t xml:space="preserve">до заключения Договора </w:t>
      </w:r>
      <w:r w:rsidR="006F5495">
        <w:rPr>
          <w:sz w:val="24"/>
          <w:szCs w:val="24"/>
        </w:rPr>
        <w:t>объекты аренды</w:t>
      </w:r>
      <w:r>
        <w:rPr>
          <w:sz w:val="24"/>
          <w:szCs w:val="24"/>
        </w:rPr>
        <w:t xml:space="preserve"> </w:t>
      </w:r>
      <w:r w:rsidRPr="00EF5295">
        <w:rPr>
          <w:sz w:val="24"/>
          <w:szCs w:val="24"/>
        </w:rPr>
        <w:t>не был</w:t>
      </w:r>
      <w:r w:rsidR="00CA096D">
        <w:rPr>
          <w:sz w:val="24"/>
          <w:szCs w:val="24"/>
        </w:rPr>
        <w:t>и</w:t>
      </w:r>
      <w:r w:rsidRPr="00EF5295">
        <w:rPr>
          <w:sz w:val="24"/>
          <w:szCs w:val="24"/>
        </w:rPr>
        <w:t xml:space="preserve"> отчужден</w:t>
      </w:r>
      <w:r w:rsidR="00CA096D">
        <w:rPr>
          <w:sz w:val="24"/>
          <w:szCs w:val="24"/>
        </w:rPr>
        <w:t>ы</w:t>
      </w:r>
      <w:r w:rsidRPr="00EF5295">
        <w:rPr>
          <w:sz w:val="24"/>
          <w:szCs w:val="24"/>
        </w:rPr>
        <w:t>, не заложен</w:t>
      </w:r>
      <w:r w:rsidR="00CA096D">
        <w:rPr>
          <w:sz w:val="24"/>
          <w:szCs w:val="24"/>
        </w:rPr>
        <w:t>ы</w:t>
      </w:r>
      <w:r w:rsidRPr="00EF5295">
        <w:rPr>
          <w:sz w:val="24"/>
          <w:szCs w:val="24"/>
        </w:rPr>
        <w:t>, в споре и под запрещением (арестом) не состо</w:t>
      </w:r>
      <w:r w:rsidR="00CA096D">
        <w:rPr>
          <w:sz w:val="24"/>
          <w:szCs w:val="24"/>
        </w:rPr>
        <w:t>ят</w:t>
      </w:r>
      <w:r w:rsidRPr="00EF5295">
        <w:rPr>
          <w:sz w:val="24"/>
          <w:szCs w:val="24"/>
        </w:rPr>
        <w:t>, правами третьих лиц не обременен</w:t>
      </w:r>
      <w:r w:rsidR="00CA096D">
        <w:rPr>
          <w:sz w:val="24"/>
          <w:szCs w:val="24"/>
        </w:rPr>
        <w:t>ы</w:t>
      </w:r>
      <w:r w:rsidRPr="00EF5295">
        <w:rPr>
          <w:sz w:val="24"/>
          <w:szCs w:val="24"/>
        </w:rPr>
        <w:t>;</w:t>
      </w:r>
    </w:p>
    <w:p w:rsidR="00EF5295" w:rsidRDefault="00EF5295" w:rsidP="00CA096D">
      <w:pPr>
        <w:pStyle w:val="a4"/>
        <w:widowControl w:val="0"/>
        <w:numPr>
          <w:ilvl w:val="2"/>
          <w:numId w:val="6"/>
        </w:numPr>
        <w:autoSpaceDE w:val="0"/>
        <w:autoSpaceDN w:val="0"/>
        <w:adjustRightInd w:val="0"/>
        <w:ind w:left="0" w:firstLine="709"/>
        <w:jc w:val="both"/>
        <w:rPr>
          <w:sz w:val="24"/>
          <w:szCs w:val="24"/>
        </w:rPr>
      </w:pPr>
      <w:r w:rsidRPr="00EF5295">
        <w:rPr>
          <w:sz w:val="24"/>
          <w:szCs w:val="24"/>
        </w:rPr>
        <w:t>в связи с заключением Договора интересы третьих лиц не нарушаются, а также споры о праве с третьими лицами, в результате которых кредиторами могло быть обращено взыскание на</w:t>
      </w:r>
      <w:r w:rsidR="00CA096D">
        <w:rPr>
          <w:sz w:val="24"/>
          <w:szCs w:val="24"/>
        </w:rPr>
        <w:t xml:space="preserve"> </w:t>
      </w:r>
      <w:r w:rsidR="006F5495">
        <w:rPr>
          <w:sz w:val="24"/>
          <w:szCs w:val="24"/>
        </w:rPr>
        <w:t>объекты аренды</w:t>
      </w:r>
      <w:r w:rsidRPr="00EF5295">
        <w:rPr>
          <w:sz w:val="24"/>
          <w:szCs w:val="24"/>
        </w:rPr>
        <w:t>, отсутствуют.</w:t>
      </w:r>
    </w:p>
    <w:p w:rsidR="00F94EE2" w:rsidRDefault="00F94EE2" w:rsidP="00F94EE2">
      <w:pPr>
        <w:pStyle w:val="a4"/>
        <w:widowControl w:val="0"/>
        <w:autoSpaceDE w:val="0"/>
        <w:autoSpaceDN w:val="0"/>
        <w:adjustRightInd w:val="0"/>
        <w:ind w:left="709"/>
        <w:jc w:val="both"/>
        <w:rPr>
          <w:sz w:val="24"/>
          <w:szCs w:val="24"/>
        </w:rPr>
      </w:pPr>
    </w:p>
    <w:p w:rsidR="00F3075F" w:rsidRPr="00FA4B03" w:rsidRDefault="004813FB" w:rsidP="00F3075F">
      <w:pPr>
        <w:pStyle w:val="a4"/>
        <w:widowControl w:val="0"/>
        <w:numPr>
          <w:ilvl w:val="0"/>
          <w:numId w:val="6"/>
        </w:numPr>
        <w:autoSpaceDE w:val="0"/>
        <w:autoSpaceDN w:val="0"/>
        <w:adjustRightInd w:val="0"/>
        <w:jc w:val="center"/>
        <w:rPr>
          <w:b/>
          <w:sz w:val="24"/>
          <w:szCs w:val="24"/>
        </w:rPr>
      </w:pPr>
      <w:r w:rsidRPr="00FA4B03">
        <w:rPr>
          <w:b/>
          <w:sz w:val="24"/>
          <w:szCs w:val="24"/>
        </w:rPr>
        <w:t xml:space="preserve">ПОРЯДОК ПРИЕМА-ПЕРЕДАЧИ </w:t>
      </w:r>
      <w:r w:rsidR="006F5495" w:rsidRPr="00FA4B03">
        <w:rPr>
          <w:b/>
          <w:sz w:val="24"/>
          <w:szCs w:val="24"/>
        </w:rPr>
        <w:t>ОБЪЕКТОВ АРЕНДЫ</w:t>
      </w:r>
    </w:p>
    <w:p w:rsidR="004813FB" w:rsidRPr="00CA096D" w:rsidRDefault="005F631E" w:rsidP="00204914">
      <w:pPr>
        <w:pStyle w:val="a4"/>
        <w:widowControl w:val="0"/>
        <w:numPr>
          <w:ilvl w:val="1"/>
          <w:numId w:val="7"/>
        </w:numPr>
        <w:autoSpaceDE w:val="0"/>
        <w:autoSpaceDN w:val="0"/>
        <w:adjustRightInd w:val="0"/>
        <w:ind w:left="0" w:firstLine="709"/>
        <w:jc w:val="both"/>
        <w:rPr>
          <w:sz w:val="24"/>
          <w:szCs w:val="24"/>
        </w:rPr>
      </w:pPr>
      <w:r w:rsidRPr="00CA096D">
        <w:rPr>
          <w:sz w:val="24"/>
          <w:szCs w:val="24"/>
        </w:rPr>
        <w:t xml:space="preserve"> Арендодатель </w:t>
      </w:r>
      <w:sdt>
        <w:sdtPr>
          <w:rPr>
            <w:rStyle w:val="2"/>
          </w:rPr>
          <w:id w:val="823630425"/>
          <w:placeholder>
            <w:docPart w:val="56B256C07DEC4AE3AE1C0F45167ECEEE"/>
          </w:placeholder>
          <w:showingPlcHdr/>
          <w:comboBox>
            <w:listItem w:value="Выберите элемент."/>
            <w:listItem w:displayText="в течение /укажите количество дней цифрой и прописью в скобках/ дней с даты подписания Сторонами Договора" w:value="в течение /укажите количество дней цифрой и прописью в скобках/ дней с даты подписания Сторонами Договора"/>
            <w:listItem w:displayText="____.______.20___ года" w:value="____.______.20___ года"/>
          </w:comboBox>
        </w:sdtPr>
        <w:sdtEndPr>
          <w:rPr>
            <w:rStyle w:val="2"/>
          </w:rPr>
        </w:sdtEndPr>
        <w:sdtContent>
          <w:r w:rsidR="0041414D" w:rsidRPr="0041414D">
            <w:rPr>
              <w:rStyle w:val="a8"/>
              <w:i/>
              <w:sz w:val="24"/>
              <w:szCs w:val="24"/>
            </w:rPr>
            <w:t>[укажите срок передачи объекта аренды]</w:t>
          </w:r>
        </w:sdtContent>
      </w:sdt>
      <w:r w:rsidR="0041414D" w:rsidRPr="00CA096D">
        <w:rPr>
          <w:sz w:val="24"/>
          <w:szCs w:val="24"/>
        </w:rPr>
        <w:t xml:space="preserve"> </w:t>
      </w:r>
      <w:r w:rsidRPr="00CA096D">
        <w:rPr>
          <w:sz w:val="24"/>
          <w:szCs w:val="24"/>
        </w:rPr>
        <w:t xml:space="preserve">передает Арендатору </w:t>
      </w:r>
      <w:r w:rsidR="0015380A">
        <w:rPr>
          <w:sz w:val="24"/>
          <w:szCs w:val="24"/>
        </w:rPr>
        <w:t>объекты аренды</w:t>
      </w:r>
      <w:r w:rsidR="00CA096D" w:rsidRPr="00CA096D">
        <w:rPr>
          <w:sz w:val="24"/>
          <w:szCs w:val="24"/>
        </w:rPr>
        <w:t xml:space="preserve"> </w:t>
      </w:r>
      <w:r w:rsidRPr="00CA096D">
        <w:rPr>
          <w:rFonts w:eastAsiaTheme="minorHAnsi"/>
          <w:sz w:val="24"/>
          <w:szCs w:val="24"/>
          <w:lang w:eastAsia="en-US"/>
        </w:rPr>
        <w:t>в нормальном состоянии, отвечающем требованиям, предъявляемым к эксплуатируемым нежилым помещениям</w:t>
      </w:r>
      <w:r w:rsidR="00CA096D" w:rsidRPr="00CA096D">
        <w:rPr>
          <w:rFonts w:eastAsiaTheme="minorHAnsi"/>
          <w:sz w:val="24"/>
          <w:szCs w:val="24"/>
          <w:lang w:eastAsia="en-US"/>
        </w:rPr>
        <w:t xml:space="preserve"> и оборудованию</w:t>
      </w:r>
      <w:r w:rsidRPr="00CA096D">
        <w:rPr>
          <w:rFonts w:eastAsiaTheme="minorHAnsi"/>
          <w:sz w:val="24"/>
          <w:szCs w:val="24"/>
          <w:lang w:eastAsia="en-US"/>
        </w:rPr>
        <w:t xml:space="preserve">, </w:t>
      </w:r>
      <w:r w:rsidRPr="00CA096D">
        <w:rPr>
          <w:sz w:val="24"/>
          <w:szCs w:val="24"/>
        </w:rPr>
        <w:t xml:space="preserve">пригодном для использования </w:t>
      </w:r>
      <w:r w:rsidR="0015380A">
        <w:rPr>
          <w:sz w:val="24"/>
          <w:szCs w:val="24"/>
        </w:rPr>
        <w:t xml:space="preserve"> объектов аренды </w:t>
      </w:r>
      <w:r w:rsidRPr="00CA096D">
        <w:rPr>
          <w:sz w:val="24"/>
          <w:szCs w:val="24"/>
        </w:rPr>
        <w:t xml:space="preserve">в целях, указанных в пункте 1.1. Договора, </w:t>
      </w:r>
      <w:r w:rsidR="00204914" w:rsidRPr="00204914">
        <w:rPr>
          <w:sz w:val="24"/>
          <w:szCs w:val="24"/>
        </w:rPr>
        <w:t>единовременно со всеми принадлежностями и относящимися к нему документам</w:t>
      </w:r>
      <w:r w:rsidR="00204914">
        <w:rPr>
          <w:sz w:val="24"/>
          <w:szCs w:val="24"/>
        </w:rPr>
        <w:t xml:space="preserve"> </w:t>
      </w:r>
      <w:r w:rsidRPr="00CA096D">
        <w:rPr>
          <w:sz w:val="24"/>
          <w:szCs w:val="24"/>
        </w:rPr>
        <w:t>по Акту приема-передачи</w:t>
      </w:r>
      <w:r w:rsidR="00CA096D" w:rsidRPr="00CA096D">
        <w:rPr>
          <w:sz w:val="24"/>
          <w:szCs w:val="24"/>
        </w:rPr>
        <w:t>.</w:t>
      </w:r>
      <w:r w:rsidR="00CA096D">
        <w:rPr>
          <w:sz w:val="24"/>
          <w:szCs w:val="24"/>
        </w:rPr>
        <w:t xml:space="preserve"> </w:t>
      </w:r>
    </w:p>
    <w:p w:rsidR="00CB41D1" w:rsidRDefault="00CB41D1" w:rsidP="00CB41D1">
      <w:pPr>
        <w:pStyle w:val="a4"/>
        <w:numPr>
          <w:ilvl w:val="1"/>
          <w:numId w:val="7"/>
        </w:numPr>
        <w:ind w:left="0" w:firstLine="709"/>
        <w:jc w:val="both"/>
        <w:rPr>
          <w:sz w:val="24"/>
          <w:szCs w:val="24"/>
        </w:rPr>
      </w:pPr>
      <w:r>
        <w:rPr>
          <w:sz w:val="24"/>
          <w:szCs w:val="24"/>
        </w:rPr>
        <w:t xml:space="preserve"> </w:t>
      </w:r>
      <w:r w:rsidRPr="00CB41D1">
        <w:rPr>
          <w:sz w:val="24"/>
          <w:szCs w:val="24"/>
        </w:rPr>
        <w:t xml:space="preserve">Акт приема-передачи </w:t>
      </w:r>
      <w:r w:rsidR="0015380A" w:rsidRPr="0015380A">
        <w:rPr>
          <w:sz w:val="24"/>
          <w:szCs w:val="24"/>
        </w:rPr>
        <w:t>составляется и подписывается Сторонами в двух оригинальных экземплярах</w:t>
      </w:r>
      <w:r w:rsidR="0015380A" w:rsidRPr="00BB3BB8">
        <w:t xml:space="preserve"> </w:t>
      </w:r>
      <w:r w:rsidRPr="00CB41D1">
        <w:rPr>
          <w:sz w:val="24"/>
          <w:szCs w:val="24"/>
        </w:rPr>
        <w:t>после проведения Арендатор</w:t>
      </w:r>
      <w:r w:rsidR="00FF6945">
        <w:rPr>
          <w:sz w:val="24"/>
          <w:szCs w:val="24"/>
        </w:rPr>
        <w:t>ом</w:t>
      </w:r>
      <w:r w:rsidRPr="00CB41D1">
        <w:rPr>
          <w:sz w:val="24"/>
          <w:szCs w:val="24"/>
        </w:rPr>
        <w:t xml:space="preserve"> и Арендодател</w:t>
      </w:r>
      <w:r w:rsidR="00FF6945">
        <w:rPr>
          <w:sz w:val="24"/>
          <w:szCs w:val="24"/>
        </w:rPr>
        <w:t>ем</w:t>
      </w:r>
      <w:r w:rsidRPr="00CB41D1">
        <w:rPr>
          <w:sz w:val="24"/>
          <w:szCs w:val="24"/>
        </w:rPr>
        <w:t xml:space="preserve"> осмотра </w:t>
      </w:r>
      <w:r w:rsidR="0015380A">
        <w:rPr>
          <w:sz w:val="24"/>
          <w:szCs w:val="24"/>
        </w:rPr>
        <w:t>объектов аренды</w:t>
      </w:r>
      <w:r w:rsidRPr="00CB41D1">
        <w:rPr>
          <w:sz w:val="24"/>
          <w:szCs w:val="24"/>
        </w:rPr>
        <w:t xml:space="preserve">, проверки </w:t>
      </w:r>
      <w:r>
        <w:rPr>
          <w:sz w:val="24"/>
          <w:szCs w:val="24"/>
        </w:rPr>
        <w:t>их</w:t>
      </w:r>
      <w:r w:rsidRPr="00CB41D1">
        <w:rPr>
          <w:sz w:val="24"/>
          <w:szCs w:val="24"/>
        </w:rPr>
        <w:t xml:space="preserve"> состояния, количества, комплектности и исправности. Результаты таких осмотра/проверки, в том числе обнаруженные недостатки, информация о состоянии </w:t>
      </w:r>
      <w:r w:rsidR="0015380A">
        <w:rPr>
          <w:sz w:val="24"/>
          <w:szCs w:val="24"/>
        </w:rPr>
        <w:t>объектов аренды</w:t>
      </w:r>
      <w:r w:rsidRPr="00CB41D1">
        <w:rPr>
          <w:sz w:val="24"/>
          <w:szCs w:val="24"/>
        </w:rPr>
        <w:t xml:space="preserve"> </w:t>
      </w:r>
      <w:proofErr w:type="gramStart"/>
      <w:r w:rsidRPr="00CB41D1">
        <w:rPr>
          <w:sz w:val="24"/>
          <w:szCs w:val="24"/>
        </w:rPr>
        <w:t>на  момент</w:t>
      </w:r>
      <w:proofErr w:type="gramEnd"/>
      <w:r w:rsidRPr="00CB41D1">
        <w:rPr>
          <w:sz w:val="24"/>
          <w:szCs w:val="24"/>
        </w:rPr>
        <w:t xml:space="preserve"> передачи Арендатору, указываются в Акте приема-передачи.</w:t>
      </w:r>
    </w:p>
    <w:p w:rsidR="0015380A" w:rsidRDefault="0015380A" w:rsidP="0015380A">
      <w:pPr>
        <w:pStyle w:val="a4"/>
        <w:numPr>
          <w:ilvl w:val="1"/>
          <w:numId w:val="7"/>
        </w:numPr>
        <w:ind w:left="0" w:firstLine="709"/>
        <w:jc w:val="both"/>
        <w:rPr>
          <w:sz w:val="24"/>
          <w:szCs w:val="24"/>
        </w:rPr>
      </w:pPr>
      <w:r w:rsidRPr="0015380A">
        <w:rPr>
          <w:sz w:val="24"/>
          <w:szCs w:val="24"/>
        </w:rPr>
        <w:t xml:space="preserve">Обязательства Арендодателя по передаче Арендатору </w:t>
      </w:r>
      <w:r>
        <w:rPr>
          <w:sz w:val="24"/>
          <w:szCs w:val="24"/>
        </w:rPr>
        <w:t xml:space="preserve">объектов аренды </w:t>
      </w:r>
      <w:r w:rsidRPr="0015380A">
        <w:rPr>
          <w:sz w:val="24"/>
          <w:szCs w:val="24"/>
        </w:rPr>
        <w:t>считаются исполненными с даты подписания Сторонами Акта приема-передачи.</w:t>
      </w:r>
    </w:p>
    <w:p w:rsidR="00732F04" w:rsidRPr="00732F04" w:rsidRDefault="00732F04" w:rsidP="00732F04">
      <w:pPr>
        <w:pStyle w:val="a4"/>
        <w:numPr>
          <w:ilvl w:val="1"/>
          <w:numId w:val="7"/>
        </w:numPr>
        <w:tabs>
          <w:tab w:val="left" w:pos="1418"/>
        </w:tabs>
        <w:ind w:left="0" w:firstLine="709"/>
        <w:jc w:val="both"/>
        <w:rPr>
          <w:sz w:val="24"/>
          <w:szCs w:val="24"/>
        </w:rPr>
      </w:pPr>
      <w:r>
        <w:rPr>
          <w:sz w:val="24"/>
          <w:szCs w:val="24"/>
        </w:rPr>
        <w:t xml:space="preserve"> </w:t>
      </w:r>
      <w:r w:rsidRPr="00732F04">
        <w:rPr>
          <w:sz w:val="24"/>
          <w:szCs w:val="24"/>
        </w:rPr>
        <w:t xml:space="preserve">Возврат </w:t>
      </w:r>
      <w:r>
        <w:rPr>
          <w:sz w:val="24"/>
          <w:szCs w:val="24"/>
        </w:rPr>
        <w:t>объектов аренды</w:t>
      </w:r>
      <w:r w:rsidRPr="00732F04">
        <w:rPr>
          <w:sz w:val="24"/>
          <w:szCs w:val="24"/>
        </w:rPr>
        <w:t xml:space="preserve"> Арендодателю осуществляется Арендатором не позднее дня, следующего за датой окончания срока аренды, указанно</w:t>
      </w:r>
      <w:r w:rsidR="00325606">
        <w:rPr>
          <w:sz w:val="24"/>
          <w:szCs w:val="24"/>
        </w:rPr>
        <w:t>го</w:t>
      </w:r>
      <w:r w:rsidRPr="00732F04">
        <w:rPr>
          <w:sz w:val="24"/>
          <w:szCs w:val="24"/>
        </w:rPr>
        <w:t xml:space="preserve"> в пункте 1.</w:t>
      </w:r>
      <w:r w:rsidR="000952E6">
        <w:rPr>
          <w:sz w:val="24"/>
          <w:szCs w:val="24"/>
        </w:rPr>
        <w:t>3</w:t>
      </w:r>
      <w:r w:rsidRPr="00732F04">
        <w:rPr>
          <w:sz w:val="24"/>
          <w:szCs w:val="24"/>
        </w:rPr>
        <w:t xml:space="preserve"> Договора, или, если действие Договора </w:t>
      </w:r>
      <w:r w:rsidRPr="00325606">
        <w:rPr>
          <w:sz w:val="24"/>
          <w:szCs w:val="24"/>
        </w:rPr>
        <w:t>будет прекращено досрочно</w:t>
      </w:r>
      <w:r w:rsidRPr="00732F04">
        <w:rPr>
          <w:sz w:val="24"/>
          <w:szCs w:val="24"/>
        </w:rPr>
        <w:t xml:space="preserve">, - </w:t>
      </w:r>
      <w:r w:rsidR="00130B5D">
        <w:rPr>
          <w:sz w:val="24"/>
          <w:szCs w:val="24"/>
        </w:rPr>
        <w:t>не позднее дня, следующего за</w:t>
      </w:r>
      <w:r w:rsidRPr="00732F04">
        <w:rPr>
          <w:sz w:val="24"/>
          <w:szCs w:val="24"/>
        </w:rPr>
        <w:t xml:space="preserve"> дат</w:t>
      </w:r>
      <w:r w:rsidR="00130B5D">
        <w:rPr>
          <w:sz w:val="24"/>
          <w:szCs w:val="24"/>
        </w:rPr>
        <w:t>ой</w:t>
      </w:r>
      <w:r w:rsidRPr="00732F04">
        <w:rPr>
          <w:sz w:val="24"/>
          <w:szCs w:val="24"/>
        </w:rPr>
        <w:t xml:space="preserve"> прекращения действия Договора, по Акту приема-передачи (возврата). </w:t>
      </w:r>
    </w:p>
    <w:p w:rsidR="00732F04" w:rsidRPr="00732F04" w:rsidRDefault="00732F04" w:rsidP="00732F04">
      <w:pPr>
        <w:pStyle w:val="a4"/>
        <w:numPr>
          <w:ilvl w:val="1"/>
          <w:numId w:val="7"/>
        </w:numPr>
        <w:ind w:left="0" w:firstLine="709"/>
        <w:jc w:val="both"/>
        <w:rPr>
          <w:sz w:val="24"/>
          <w:szCs w:val="24"/>
        </w:rPr>
      </w:pPr>
      <w:r w:rsidRPr="00732F04">
        <w:rPr>
          <w:sz w:val="24"/>
          <w:szCs w:val="24"/>
        </w:rPr>
        <w:t xml:space="preserve">Арендатор возвращает </w:t>
      </w:r>
      <w:r>
        <w:rPr>
          <w:sz w:val="24"/>
          <w:szCs w:val="24"/>
        </w:rPr>
        <w:t>объект</w:t>
      </w:r>
      <w:r w:rsidR="005736D9">
        <w:rPr>
          <w:sz w:val="24"/>
          <w:szCs w:val="24"/>
        </w:rPr>
        <w:t xml:space="preserve">ы </w:t>
      </w:r>
      <w:r>
        <w:rPr>
          <w:sz w:val="24"/>
          <w:szCs w:val="24"/>
        </w:rPr>
        <w:t xml:space="preserve">аренды </w:t>
      </w:r>
      <w:r w:rsidRPr="00732F04">
        <w:rPr>
          <w:sz w:val="24"/>
          <w:szCs w:val="24"/>
        </w:rPr>
        <w:t xml:space="preserve">в том состоянии, в котором он </w:t>
      </w:r>
      <w:r w:rsidR="005736D9">
        <w:rPr>
          <w:sz w:val="24"/>
          <w:szCs w:val="24"/>
        </w:rPr>
        <w:t xml:space="preserve">их </w:t>
      </w:r>
      <w:r w:rsidRPr="00732F04">
        <w:rPr>
          <w:sz w:val="24"/>
          <w:szCs w:val="24"/>
        </w:rPr>
        <w:t xml:space="preserve">получил, с учетом нормального износа. </w:t>
      </w:r>
    </w:p>
    <w:p w:rsidR="00972911" w:rsidRDefault="00732F04" w:rsidP="00972911">
      <w:pPr>
        <w:pStyle w:val="a4"/>
        <w:numPr>
          <w:ilvl w:val="1"/>
          <w:numId w:val="7"/>
        </w:numPr>
        <w:ind w:left="0" w:firstLine="709"/>
        <w:jc w:val="both"/>
        <w:rPr>
          <w:sz w:val="24"/>
          <w:szCs w:val="24"/>
        </w:rPr>
      </w:pPr>
      <w:r w:rsidRPr="00732F04">
        <w:rPr>
          <w:sz w:val="24"/>
          <w:szCs w:val="24"/>
        </w:rPr>
        <w:t xml:space="preserve">В день передачи (возврата) </w:t>
      </w:r>
      <w:r>
        <w:rPr>
          <w:sz w:val="24"/>
          <w:szCs w:val="24"/>
        </w:rPr>
        <w:t>объект</w:t>
      </w:r>
      <w:r w:rsidR="0041414D">
        <w:rPr>
          <w:sz w:val="24"/>
          <w:szCs w:val="24"/>
        </w:rPr>
        <w:t>ов</w:t>
      </w:r>
      <w:r>
        <w:rPr>
          <w:sz w:val="24"/>
          <w:szCs w:val="24"/>
        </w:rPr>
        <w:t xml:space="preserve"> аренды</w:t>
      </w:r>
      <w:r w:rsidRPr="00732F04">
        <w:rPr>
          <w:sz w:val="24"/>
          <w:szCs w:val="24"/>
        </w:rPr>
        <w:t xml:space="preserve"> от Арендатора Арендодателю Сторон</w:t>
      </w:r>
      <w:r w:rsidR="00FF6945">
        <w:rPr>
          <w:sz w:val="24"/>
          <w:szCs w:val="24"/>
        </w:rPr>
        <w:t>ы</w:t>
      </w:r>
      <w:r w:rsidRPr="00732F04">
        <w:rPr>
          <w:sz w:val="24"/>
          <w:szCs w:val="24"/>
        </w:rPr>
        <w:t xml:space="preserve"> осуществляют осмотр/проверку </w:t>
      </w:r>
      <w:r>
        <w:rPr>
          <w:sz w:val="24"/>
          <w:szCs w:val="24"/>
        </w:rPr>
        <w:t>объект</w:t>
      </w:r>
      <w:r w:rsidR="005736D9">
        <w:rPr>
          <w:sz w:val="24"/>
          <w:szCs w:val="24"/>
        </w:rPr>
        <w:t>ов</w:t>
      </w:r>
      <w:r>
        <w:rPr>
          <w:sz w:val="24"/>
          <w:szCs w:val="24"/>
        </w:rPr>
        <w:t xml:space="preserve"> аренды</w:t>
      </w:r>
      <w:r w:rsidRPr="00732F04">
        <w:rPr>
          <w:sz w:val="24"/>
          <w:szCs w:val="24"/>
        </w:rPr>
        <w:t>, аналогичную установленной в пункте 2.</w:t>
      </w:r>
      <w:r>
        <w:rPr>
          <w:sz w:val="24"/>
          <w:szCs w:val="24"/>
        </w:rPr>
        <w:t>2</w:t>
      </w:r>
      <w:r w:rsidRPr="00732F04">
        <w:rPr>
          <w:sz w:val="24"/>
          <w:szCs w:val="24"/>
        </w:rPr>
        <w:t xml:space="preserve"> Договора. В случае обнаружения Арендодателем недостатков </w:t>
      </w:r>
      <w:r>
        <w:rPr>
          <w:sz w:val="24"/>
          <w:szCs w:val="24"/>
        </w:rPr>
        <w:t>объектов аренды</w:t>
      </w:r>
      <w:r w:rsidRPr="00732F04">
        <w:rPr>
          <w:sz w:val="24"/>
          <w:szCs w:val="24"/>
        </w:rPr>
        <w:t>, выходящих за пределы нормального износа оборудования, полностью или частично препятствующих пользованию им, Сторон</w:t>
      </w:r>
      <w:r>
        <w:rPr>
          <w:sz w:val="24"/>
          <w:szCs w:val="24"/>
        </w:rPr>
        <w:t>ы</w:t>
      </w:r>
      <w:r w:rsidRPr="00732F04">
        <w:rPr>
          <w:sz w:val="24"/>
          <w:szCs w:val="24"/>
        </w:rPr>
        <w:t xml:space="preserve"> незамедлительно (в тот же день) составля</w:t>
      </w:r>
      <w:r>
        <w:rPr>
          <w:sz w:val="24"/>
          <w:szCs w:val="24"/>
        </w:rPr>
        <w:t>ют</w:t>
      </w:r>
      <w:r w:rsidRPr="00732F04">
        <w:rPr>
          <w:sz w:val="24"/>
          <w:szCs w:val="24"/>
        </w:rPr>
        <w:t xml:space="preserve"> акт повреждений о</w:t>
      </w:r>
      <w:r w:rsidR="00FA4B03">
        <w:rPr>
          <w:sz w:val="24"/>
          <w:szCs w:val="24"/>
        </w:rPr>
        <w:t xml:space="preserve">бъектов </w:t>
      </w:r>
      <w:r w:rsidR="00BA4E2A">
        <w:rPr>
          <w:sz w:val="24"/>
          <w:szCs w:val="24"/>
        </w:rPr>
        <w:t>аренды</w:t>
      </w:r>
      <w:r w:rsidRPr="00732F04">
        <w:rPr>
          <w:sz w:val="24"/>
          <w:szCs w:val="24"/>
        </w:rPr>
        <w:t xml:space="preserve">, с указанием соответствующих повреждений.  </w:t>
      </w:r>
      <w:r w:rsidR="00972911" w:rsidRPr="00732F04">
        <w:rPr>
          <w:sz w:val="24"/>
          <w:szCs w:val="24"/>
        </w:rPr>
        <w:t>Аренд</w:t>
      </w:r>
      <w:r w:rsidR="00972911">
        <w:rPr>
          <w:sz w:val="24"/>
          <w:szCs w:val="24"/>
        </w:rPr>
        <w:t>атор</w:t>
      </w:r>
      <w:r w:rsidR="00972911" w:rsidRPr="00732F04">
        <w:rPr>
          <w:sz w:val="24"/>
          <w:szCs w:val="24"/>
        </w:rPr>
        <w:t xml:space="preserve"> не </w:t>
      </w:r>
      <w:r w:rsidR="00972911">
        <w:rPr>
          <w:sz w:val="24"/>
          <w:szCs w:val="24"/>
        </w:rPr>
        <w:t>отвечает за недостатки объектов аренды,</w:t>
      </w:r>
      <w:r w:rsidR="00972911" w:rsidRPr="00862EB1">
        <w:rPr>
          <w:sz w:val="24"/>
          <w:szCs w:val="24"/>
        </w:rPr>
        <w:t xml:space="preserve"> </w:t>
      </w:r>
      <w:r w:rsidR="00972911">
        <w:rPr>
          <w:sz w:val="24"/>
          <w:szCs w:val="24"/>
        </w:rPr>
        <w:t xml:space="preserve">которые должны были быть обнаружены Арендодателем в процессе проведения осмотра/проверки объектов аренды при их передаче (возврате) Арендатором и указаны в акте повреждений объектов аренды, но не были обнаружены и/или не были указаны в соответствующем </w:t>
      </w:r>
      <w:proofErr w:type="gramStart"/>
      <w:r w:rsidR="00972911">
        <w:rPr>
          <w:sz w:val="24"/>
          <w:szCs w:val="24"/>
        </w:rPr>
        <w:t>акте,  в</w:t>
      </w:r>
      <w:proofErr w:type="gramEnd"/>
      <w:r w:rsidR="00972911">
        <w:rPr>
          <w:sz w:val="24"/>
          <w:szCs w:val="24"/>
        </w:rPr>
        <w:t xml:space="preserve"> том числе по причине того, что </w:t>
      </w:r>
      <w:r w:rsidR="00972911" w:rsidRPr="00732F04">
        <w:rPr>
          <w:sz w:val="24"/>
          <w:szCs w:val="24"/>
        </w:rPr>
        <w:t>осмотр/проверка</w:t>
      </w:r>
      <w:r w:rsidR="00972911">
        <w:rPr>
          <w:sz w:val="24"/>
          <w:szCs w:val="24"/>
        </w:rPr>
        <w:t xml:space="preserve"> объектов аренды</w:t>
      </w:r>
      <w:r w:rsidR="00972911" w:rsidRPr="00732F04">
        <w:rPr>
          <w:sz w:val="24"/>
          <w:szCs w:val="24"/>
        </w:rPr>
        <w:t xml:space="preserve"> при передаче (возврате) </w:t>
      </w:r>
      <w:r w:rsidR="00972911">
        <w:rPr>
          <w:sz w:val="24"/>
          <w:szCs w:val="24"/>
        </w:rPr>
        <w:t xml:space="preserve">их </w:t>
      </w:r>
      <w:r w:rsidR="00972911" w:rsidRPr="00732F04">
        <w:rPr>
          <w:sz w:val="24"/>
          <w:szCs w:val="24"/>
        </w:rPr>
        <w:t xml:space="preserve">Арендодателю </w:t>
      </w:r>
      <w:r w:rsidR="00972911">
        <w:rPr>
          <w:sz w:val="24"/>
          <w:szCs w:val="24"/>
        </w:rPr>
        <w:t>не проводились.</w:t>
      </w:r>
    </w:p>
    <w:p w:rsidR="005E7616" w:rsidRPr="005E7616" w:rsidRDefault="005E7616" w:rsidP="005E7616">
      <w:pPr>
        <w:pStyle w:val="a4"/>
        <w:numPr>
          <w:ilvl w:val="1"/>
          <w:numId w:val="7"/>
        </w:numPr>
        <w:ind w:left="0" w:firstLine="709"/>
        <w:jc w:val="both"/>
        <w:rPr>
          <w:sz w:val="24"/>
          <w:szCs w:val="24"/>
        </w:rPr>
      </w:pPr>
      <w:r w:rsidRPr="005E7616">
        <w:rPr>
          <w:sz w:val="24"/>
          <w:szCs w:val="24"/>
        </w:rPr>
        <w:t xml:space="preserve">Обязательства Арендатора по передаче (возврату) Арендодателю </w:t>
      </w:r>
      <w:r w:rsidR="005736D9">
        <w:rPr>
          <w:sz w:val="24"/>
          <w:szCs w:val="24"/>
        </w:rPr>
        <w:t>объектов аренды</w:t>
      </w:r>
      <w:r w:rsidRPr="005E7616">
        <w:rPr>
          <w:sz w:val="24"/>
          <w:szCs w:val="24"/>
        </w:rPr>
        <w:t xml:space="preserve"> считаются исполненными с даты подписания Сторонами Акта приема-передачи.</w:t>
      </w:r>
    </w:p>
    <w:p w:rsidR="004813FB" w:rsidRPr="00EF5295" w:rsidRDefault="004813FB" w:rsidP="004813FB">
      <w:pPr>
        <w:pStyle w:val="a4"/>
        <w:widowControl w:val="0"/>
        <w:autoSpaceDE w:val="0"/>
        <w:autoSpaceDN w:val="0"/>
        <w:adjustRightInd w:val="0"/>
        <w:ind w:left="360"/>
        <w:rPr>
          <w:sz w:val="24"/>
          <w:szCs w:val="24"/>
        </w:rPr>
      </w:pPr>
    </w:p>
    <w:p w:rsidR="001E5281" w:rsidRPr="00FA4B03" w:rsidRDefault="00731C08" w:rsidP="001E5281">
      <w:pPr>
        <w:pStyle w:val="a4"/>
        <w:widowControl w:val="0"/>
        <w:numPr>
          <w:ilvl w:val="0"/>
          <w:numId w:val="7"/>
        </w:numPr>
        <w:autoSpaceDE w:val="0"/>
        <w:autoSpaceDN w:val="0"/>
        <w:adjustRightInd w:val="0"/>
        <w:ind w:left="360"/>
        <w:jc w:val="center"/>
        <w:rPr>
          <w:b/>
          <w:sz w:val="24"/>
          <w:szCs w:val="24"/>
        </w:rPr>
      </w:pPr>
      <w:r w:rsidRPr="00FA4B03">
        <w:rPr>
          <w:b/>
          <w:sz w:val="24"/>
          <w:szCs w:val="24"/>
        </w:rPr>
        <w:t>ОБЯЗАННОСТИ И ПРАВА АРЕНДОДАТЕЛЯ</w:t>
      </w:r>
    </w:p>
    <w:p w:rsidR="00731C08" w:rsidRPr="00EF5295" w:rsidRDefault="00EF5295" w:rsidP="00CA096D">
      <w:pPr>
        <w:pStyle w:val="a4"/>
        <w:widowControl w:val="0"/>
        <w:numPr>
          <w:ilvl w:val="1"/>
          <w:numId w:val="7"/>
        </w:numPr>
        <w:autoSpaceDE w:val="0"/>
        <w:autoSpaceDN w:val="0"/>
        <w:adjustRightInd w:val="0"/>
        <w:ind w:firstLine="349"/>
        <w:jc w:val="both"/>
        <w:rPr>
          <w:b/>
          <w:sz w:val="24"/>
          <w:szCs w:val="24"/>
        </w:rPr>
      </w:pPr>
      <w:r>
        <w:rPr>
          <w:b/>
          <w:sz w:val="24"/>
          <w:szCs w:val="24"/>
        </w:rPr>
        <w:t xml:space="preserve"> </w:t>
      </w:r>
      <w:r w:rsidR="00731C08" w:rsidRPr="00EF5295">
        <w:rPr>
          <w:b/>
          <w:sz w:val="24"/>
          <w:szCs w:val="24"/>
        </w:rPr>
        <w:t>Арендодатель обязуется:</w:t>
      </w:r>
    </w:p>
    <w:p w:rsidR="004813FB" w:rsidRDefault="00731C08" w:rsidP="00CA096D">
      <w:pPr>
        <w:widowControl w:val="0"/>
        <w:numPr>
          <w:ilvl w:val="2"/>
          <w:numId w:val="7"/>
        </w:numPr>
        <w:autoSpaceDE w:val="0"/>
        <w:autoSpaceDN w:val="0"/>
        <w:adjustRightInd w:val="0"/>
        <w:ind w:left="0" w:firstLine="709"/>
        <w:jc w:val="both"/>
        <w:rPr>
          <w:sz w:val="24"/>
          <w:szCs w:val="24"/>
        </w:rPr>
      </w:pPr>
      <w:bookmarkStart w:id="2" w:name="_Ref476561895"/>
      <w:r w:rsidRPr="00731C08">
        <w:rPr>
          <w:sz w:val="24"/>
          <w:szCs w:val="24"/>
        </w:rPr>
        <w:t xml:space="preserve">передать Арендатору </w:t>
      </w:r>
      <w:r w:rsidR="005736D9">
        <w:rPr>
          <w:sz w:val="24"/>
          <w:szCs w:val="24"/>
        </w:rPr>
        <w:t>объекты</w:t>
      </w:r>
      <w:r w:rsidR="0015380A">
        <w:rPr>
          <w:sz w:val="24"/>
          <w:szCs w:val="24"/>
        </w:rPr>
        <w:t xml:space="preserve"> аренды</w:t>
      </w:r>
      <w:r w:rsidR="00B31102">
        <w:rPr>
          <w:sz w:val="24"/>
          <w:szCs w:val="24"/>
        </w:rPr>
        <w:t xml:space="preserve"> и принять</w:t>
      </w:r>
      <w:r w:rsidR="001E5281">
        <w:rPr>
          <w:sz w:val="24"/>
          <w:szCs w:val="24"/>
        </w:rPr>
        <w:t xml:space="preserve"> </w:t>
      </w:r>
      <w:r w:rsidR="00B31102">
        <w:rPr>
          <w:sz w:val="24"/>
          <w:szCs w:val="24"/>
        </w:rPr>
        <w:t xml:space="preserve">от него объекты аренды </w:t>
      </w:r>
      <w:r w:rsidRPr="00731C08">
        <w:rPr>
          <w:sz w:val="24"/>
          <w:szCs w:val="24"/>
        </w:rPr>
        <w:t>по Акт</w:t>
      </w:r>
      <w:r w:rsidR="00325606">
        <w:rPr>
          <w:sz w:val="24"/>
          <w:szCs w:val="24"/>
        </w:rPr>
        <w:t xml:space="preserve">ам </w:t>
      </w:r>
      <w:r w:rsidRPr="00731C08">
        <w:rPr>
          <w:sz w:val="24"/>
          <w:szCs w:val="24"/>
        </w:rPr>
        <w:t xml:space="preserve">приема-передачи </w:t>
      </w:r>
      <w:r w:rsidR="0015380A">
        <w:rPr>
          <w:sz w:val="24"/>
          <w:szCs w:val="24"/>
        </w:rPr>
        <w:t xml:space="preserve">на условиях, </w:t>
      </w:r>
      <w:proofErr w:type="gramStart"/>
      <w:r w:rsidR="0015380A">
        <w:rPr>
          <w:sz w:val="24"/>
          <w:szCs w:val="24"/>
        </w:rPr>
        <w:t>у</w:t>
      </w:r>
      <w:r w:rsidR="005736D9">
        <w:rPr>
          <w:sz w:val="24"/>
          <w:szCs w:val="24"/>
        </w:rPr>
        <w:t xml:space="preserve">становленных </w:t>
      </w:r>
      <w:r w:rsidR="0015380A">
        <w:rPr>
          <w:sz w:val="24"/>
          <w:szCs w:val="24"/>
        </w:rPr>
        <w:t xml:space="preserve"> </w:t>
      </w:r>
      <w:r w:rsidR="005736D9">
        <w:rPr>
          <w:sz w:val="24"/>
          <w:szCs w:val="24"/>
        </w:rPr>
        <w:t>в</w:t>
      </w:r>
      <w:proofErr w:type="gramEnd"/>
      <w:r w:rsidR="005736D9">
        <w:rPr>
          <w:sz w:val="24"/>
          <w:szCs w:val="24"/>
        </w:rPr>
        <w:t xml:space="preserve"> </w:t>
      </w:r>
      <w:r w:rsidR="0015380A">
        <w:rPr>
          <w:sz w:val="24"/>
          <w:szCs w:val="24"/>
        </w:rPr>
        <w:t>Договоре;</w:t>
      </w:r>
    </w:p>
    <w:bookmarkEnd w:id="2"/>
    <w:p w:rsidR="00731C08" w:rsidRDefault="005736D9" w:rsidP="0044273A">
      <w:pPr>
        <w:widowControl w:val="0"/>
        <w:numPr>
          <w:ilvl w:val="2"/>
          <w:numId w:val="7"/>
        </w:numPr>
        <w:tabs>
          <w:tab w:val="num" w:pos="0"/>
        </w:tabs>
        <w:autoSpaceDE w:val="0"/>
        <w:autoSpaceDN w:val="0"/>
        <w:adjustRightInd w:val="0"/>
        <w:ind w:left="0" w:firstLine="709"/>
        <w:jc w:val="both"/>
        <w:rPr>
          <w:sz w:val="24"/>
          <w:szCs w:val="24"/>
        </w:rPr>
      </w:pPr>
      <w:r>
        <w:rPr>
          <w:sz w:val="24"/>
          <w:szCs w:val="24"/>
        </w:rPr>
        <w:lastRenderedPageBreak/>
        <w:t>о</w:t>
      </w:r>
      <w:r w:rsidR="00731C08" w:rsidRPr="00731C08">
        <w:rPr>
          <w:sz w:val="24"/>
          <w:szCs w:val="24"/>
        </w:rPr>
        <w:t>беспечить возможность доступа работников Арендатора</w:t>
      </w:r>
      <w:r w:rsidR="0044273A">
        <w:rPr>
          <w:sz w:val="24"/>
          <w:szCs w:val="24"/>
        </w:rPr>
        <w:t>, гостей Мероприятия</w:t>
      </w:r>
      <w:r w:rsidR="00731C08" w:rsidRPr="00731C08">
        <w:rPr>
          <w:sz w:val="24"/>
          <w:szCs w:val="24"/>
        </w:rPr>
        <w:t xml:space="preserve"> </w:t>
      </w:r>
      <w:r>
        <w:rPr>
          <w:sz w:val="24"/>
          <w:szCs w:val="24"/>
        </w:rPr>
        <w:t xml:space="preserve">и </w:t>
      </w:r>
      <w:r w:rsidR="00731C08" w:rsidRPr="00731C08">
        <w:rPr>
          <w:sz w:val="24"/>
          <w:szCs w:val="24"/>
        </w:rPr>
        <w:t>других лиц</w:t>
      </w:r>
      <w:r>
        <w:rPr>
          <w:sz w:val="24"/>
          <w:szCs w:val="24"/>
        </w:rPr>
        <w:t xml:space="preserve"> по указанию Арендатора</w:t>
      </w:r>
      <w:r w:rsidR="00731C08" w:rsidRPr="00731C08">
        <w:rPr>
          <w:sz w:val="24"/>
          <w:szCs w:val="24"/>
        </w:rPr>
        <w:t xml:space="preserve">, на территорию, прилегающую к </w:t>
      </w:r>
      <w:r w:rsidR="0044273A">
        <w:rPr>
          <w:sz w:val="24"/>
          <w:szCs w:val="24"/>
        </w:rPr>
        <w:t xml:space="preserve">зданию, в котором расположено арендованное помещение, и в само помещение, доступ к местам общего пользования в здании, в котором располагается помещение; обеспечить Арендатору </w:t>
      </w:r>
      <w:r w:rsidR="00731C08" w:rsidRPr="00731C08">
        <w:rPr>
          <w:sz w:val="24"/>
          <w:szCs w:val="24"/>
        </w:rPr>
        <w:t>возможност</w:t>
      </w:r>
      <w:r w:rsidR="0044273A">
        <w:rPr>
          <w:sz w:val="24"/>
          <w:szCs w:val="24"/>
        </w:rPr>
        <w:t>ь</w:t>
      </w:r>
      <w:r w:rsidR="00731C08" w:rsidRPr="00731C08">
        <w:rPr>
          <w:sz w:val="24"/>
          <w:szCs w:val="24"/>
        </w:rPr>
        <w:t xml:space="preserve"> завоза </w:t>
      </w:r>
      <w:r>
        <w:rPr>
          <w:sz w:val="24"/>
          <w:szCs w:val="24"/>
        </w:rPr>
        <w:t xml:space="preserve">собственного </w:t>
      </w:r>
      <w:proofErr w:type="gramStart"/>
      <w:r w:rsidR="00731C08" w:rsidRPr="00731C08">
        <w:rPr>
          <w:sz w:val="24"/>
          <w:szCs w:val="24"/>
        </w:rPr>
        <w:t>оборудования  и</w:t>
      </w:r>
      <w:proofErr w:type="gramEnd"/>
      <w:r w:rsidR="00731C08" w:rsidRPr="00731C08">
        <w:rPr>
          <w:sz w:val="24"/>
          <w:szCs w:val="24"/>
        </w:rPr>
        <w:t xml:space="preserve"> иного имущества, необходимого для проведения Мероприятия</w:t>
      </w:r>
      <w:r w:rsidR="0044273A">
        <w:rPr>
          <w:sz w:val="24"/>
          <w:szCs w:val="24"/>
        </w:rPr>
        <w:t>;</w:t>
      </w:r>
    </w:p>
    <w:p w:rsidR="0044273A" w:rsidRDefault="0044273A" w:rsidP="0044273A">
      <w:pPr>
        <w:widowControl w:val="0"/>
        <w:numPr>
          <w:ilvl w:val="2"/>
          <w:numId w:val="7"/>
        </w:numPr>
        <w:autoSpaceDE w:val="0"/>
        <w:autoSpaceDN w:val="0"/>
        <w:adjustRightInd w:val="0"/>
        <w:ind w:left="0" w:firstLine="709"/>
        <w:jc w:val="both"/>
        <w:rPr>
          <w:sz w:val="24"/>
          <w:szCs w:val="24"/>
        </w:rPr>
      </w:pPr>
      <w:r>
        <w:rPr>
          <w:sz w:val="24"/>
          <w:szCs w:val="24"/>
        </w:rPr>
        <w:t>обеспечить наличие в помещении систем</w:t>
      </w:r>
      <w:r w:rsidRPr="00731C08">
        <w:rPr>
          <w:sz w:val="24"/>
          <w:szCs w:val="24"/>
        </w:rPr>
        <w:t xml:space="preserve"> противопожарной защиты (пожарная сигнализация, оповещение о пожаре, автоматизация управления инженерными системами в случае пожара, противопожарный водопровод) в соответствии с требованиями, действующими в области пожарной безопасности и обеспечить их своевременное техническое обслуживание и п</w:t>
      </w:r>
      <w:r>
        <w:rPr>
          <w:sz w:val="24"/>
          <w:szCs w:val="24"/>
        </w:rPr>
        <w:t>ланово-предупредительный ремонт;</w:t>
      </w:r>
    </w:p>
    <w:p w:rsidR="0044273A" w:rsidRDefault="0044273A" w:rsidP="0044273A">
      <w:pPr>
        <w:widowControl w:val="0"/>
        <w:numPr>
          <w:ilvl w:val="2"/>
          <w:numId w:val="7"/>
        </w:numPr>
        <w:autoSpaceDE w:val="0"/>
        <w:autoSpaceDN w:val="0"/>
        <w:adjustRightInd w:val="0"/>
        <w:ind w:left="0" w:firstLine="709"/>
        <w:jc w:val="both"/>
        <w:rPr>
          <w:sz w:val="24"/>
          <w:szCs w:val="24"/>
        </w:rPr>
      </w:pPr>
      <w:r>
        <w:rPr>
          <w:sz w:val="24"/>
          <w:szCs w:val="24"/>
        </w:rPr>
        <w:t>о</w:t>
      </w:r>
      <w:r w:rsidRPr="00731C08">
        <w:rPr>
          <w:sz w:val="24"/>
          <w:szCs w:val="24"/>
        </w:rPr>
        <w:t>беспечить за свой счет бесперебойную работу всех инженерных систем</w:t>
      </w:r>
      <w:r w:rsidR="000B2FE1">
        <w:rPr>
          <w:sz w:val="24"/>
          <w:szCs w:val="24"/>
        </w:rPr>
        <w:t xml:space="preserve"> здания</w:t>
      </w:r>
      <w:r w:rsidRPr="00731C08">
        <w:rPr>
          <w:sz w:val="24"/>
          <w:szCs w:val="24"/>
        </w:rPr>
        <w:t xml:space="preserve">, </w:t>
      </w:r>
      <w:r w:rsidR="000B2FE1">
        <w:rPr>
          <w:sz w:val="24"/>
          <w:szCs w:val="24"/>
        </w:rPr>
        <w:t xml:space="preserve">за </w:t>
      </w:r>
      <w:r w:rsidRPr="00731C08">
        <w:rPr>
          <w:sz w:val="24"/>
          <w:szCs w:val="24"/>
        </w:rPr>
        <w:t>исключением обстоятельств, не зависящих от Арендодателя, как-то: плановые отключения городскими службами воды, проведения ремонта городских коммуникаций и т.п. При наступлении указанных обстоятельств Арендодатель обязуется в срок не позднее, чем за 1 (один) рабочий день до даты такого отключения, при условии получения Арендодателем уведомления соответствующих городских служб, письменно уведомить об этом Арендатора с указанием причин отключения, сроков проведения работ и т. п.</w:t>
      </w:r>
    </w:p>
    <w:p w:rsidR="00A52167" w:rsidRPr="00731C08" w:rsidRDefault="00A52167" w:rsidP="0044273A">
      <w:pPr>
        <w:widowControl w:val="0"/>
        <w:numPr>
          <w:ilvl w:val="2"/>
          <w:numId w:val="7"/>
        </w:numPr>
        <w:autoSpaceDE w:val="0"/>
        <w:autoSpaceDN w:val="0"/>
        <w:adjustRightInd w:val="0"/>
        <w:ind w:left="0" w:firstLine="709"/>
        <w:jc w:val="both"/>
        <w:rPr>
          <w:sz w:val="24"/>
          <w:szCs w:val="24"/>
        </w:rPr>
      </w:pPr>
      <w:r>
        <w:rPr>
          <w:sz w:val="24"/>
          <w:szCs w:val="24"/>
        </w:rPr>
        <w:t>обеспечить поставку коммунальных ресурсов в помещение и здание, в котором оно располагается</w:t>
      </w:r>
      <w:r w:rsidR="00A7292C">
        <w:rPr>
          <w:sz w:val="24"/>
          <w:szCs w:val="24"/>
        </w:rPr>
        <w:t>;</w:t>
      </w:r>
    </w:p>
    <w:p w:rsidR="0044273A" w:rsidRPr="00731C08" w:rsidRDefault="000B2FE1" w:rsidP="0044273A">
      <w:pPr>
        <w:widowControl w:val="0"/>
        <w:numPr>
          <w:ilvl w:val="2"/>
          <w:numId w:val="7"/>
        </w:numPr>
        <w:autoSpaceDE w:val="0"/>
        <w:autoSpaceDN w:val="0"/>
        <w:adjustRightInd w:val="0"/>
        <w:ind w:left="0" w:firstLine="709"/>
        <w:jc w:val="both"/>
        <w:rPr>
          <w:sz w:val="24"/>
          <w:szCs w:val="24"/>
        </w:rPr>
      </w:pPr>
      <w:r>
        <w:rPr>
          <w:sz w:val="24"/>
          <w:szCs w:val="24"/>
        </w:rPr>
        <w:t>в</w:t>
      </w:r>
      <w:r w:rsidR="0044273A" w:rsidRPr="00731C08">
        <w:rPr>
          <w:sz w:val="24"/>
          <w:szCs w:val="24"/>
        </w:rPr>
        <w:t xml:space="preserve"> случае аварий, произошедших не по вине Арендатора, </w:t>
      </w:r>
      <w:r w:rsidRPr="00731C08">
        <w:rPr>
          <w:sz w:val="24"/>
          <w:szCs w:val="24"/>
        </w:rPr>
        <w:t>аварий незамедлительно принять все необходимые меры по их устранению</w:t>
      </w:r>
      <w:r>
        <w:rPr>
          <w:sz w:val="24"/>
          <w:szCs w:val="24"/>
        </w:rPr>
        <w:t xml:space="preserve">; в случае аварий, произошедших по вине </w:t>
      </w:r>
      <w:proofErr w:type="gramStart"/>
      <w:r>
        <w:rPr>
          <w:sz w:val="24"/>
          <w:szCs w:val="24"/>
        </w:rPr>
        <w:t xml:space="preserve">Арендатора, </w:t>
      </w:r>
      <w:r w:rsidRPr="00731C08">
        <w:rPr>
          <w:sz w:val="24"/>
          <w:szCs w:val="24"/>
        </w:rPr>
        <w:t xml:space="preserve"> </w:t>
      </w:r>
      <w:r w:rsidR="0044273A" w:rsidRPr="00731C08">
        <w:rPr>
          <w:sz w:val="24"/>
          <w:szCs w:val="24"/>
        </w:rPr>
        <w:t>оказывать</w:t>
      </w:r>
      <w:proofErr w:type="gramEnd"/>
      <w:r w:rsidR="0044273A" w:rsidRPr="00731C08">
        <w:rPr>
          <w:sz w:val="24"/>
          <w:szCs w:val="24"/>
        </w:rPr>
        <w:t xml:space="preserve"> необходимое содействие Арендат</w:t>
      </w:r>
      <w:r>
        <w:rPr>
          <w:sz w:val="24"/>
          <w:szCs w:val="24"/>
        </w:rPr>
        <w:t>ору в устранении их последствий аварий;</w:t>
      </w:r>
    </w:p>
    <w:p w:rsidR="0044273A" w:rsidRPr="00731C08" w:rsidRDefault="000B2FE1" w:rsidP="0044273A">
      <w:pPr>
        <w:widowControl w:val="0"/>
        <w:numPr>
          <w:ilvl w:val="2"/>
          <w:numId w:val="7"/>
        </w:numPr>
        <w:autoSpaceDE w:val="0"/>
        <w:autoSpaceDN w:val="0"/>
        <w:adjustRightInd w:val="0"/>
        <w:ind w:left="0" w:firstLine="709"/>
        <w:jc w:val="both"/>
        <w:rPr>
          <w:sz w:val="24"/>
          <w:szCs w:val="24"/>
        </w:rPr>
      </w:pPr>
      <w:r>
        <w:rPr>
          <w:sz w:val="24"/>
          <w:szCs w:val="24"/>
        </w:rPr>
        <w:t>о</w:t>
      </w:r>
      <w:r w:rsidR="0044273A" w:rsidRPr="00731C08">
        <w:rPr>
          <w:sz w:val="24"/>
          <w:szCs w:val="24"/>
        </w:rPr>
        <w:t xml:space="preserve">беспечить подачу электроэнергии </w:t>
      </w:r>
      <w:r w:rsidR="00943F57">
        <w:rPr>
          <w:sz w:val="24"/>
          <w:szCs w:val="24"/>
        </w:rPr>
        <w:t>в арендуемое помещение</w:t>
      </w:r>
      <w:r>
        <w:rPr>
          <w:sz w:val="24"/>
          <w:szCs w:val="24"/>
        </w:rPr>
        <w:t xml:space="preserve"> </w:t>
      </w:r>
      <w:r w:rsidR="0044273A" w:rsidRPr="00731C08">
        <w:rPr>
          <w:sz w:val="24"/>
          <w:szCs w:val="24"/>
        </w:rPr>
        <w:t>в объеме,</w:t>
      </w:r>
      <w:r w:rsidR="00943F57">
        <w:rPr>
          <w:sz w:val="24"/>
          <w:szCs w:val="24"/>
        </w:rPr>
        <w:t xml:space="preserve"> согласованном Сторонами;</w:t>
      </w:r>
      <w:r w:rsidR="0044273A" w:rsidRPr="00731C08">
        <w:rPr>
          <w:sz w:val="24"/>
          <w:szCs w:val="24"/>
        </w:rPr>
        <w:t xml:space="preserve"> </w:t>
      </w:r>
    </w:p>
    <w:p w:rsidR="0044273A" w:rsidRPr="00731C08" w:rsidRDefault="00943F57" w:rsidP="0044273A">
      <w:pPr>
        <w:widowControl w:val="0"/>
        <w:numPr>
          <w:ilvl w:val="2"/>
          <w:numId w:val="7"/>
        </w:numPr>
        <w:autoSpaceDE w:val="0"/>
        <w:autoSpaceDN w:val="0"/>
        <w:adjustRightInd w:val="0"/>
        <w:ind w:left="0" w:firstLine="709"/>
        <w:jc w:val="both"/>
        <w:rPr>
          <w:sz w:val="24"/>
          <w:szCs w:val="24"/>
        </w:rPr>
      </w:pPr>
      <w:r>
        <w:rPr>
          <w:sz w:val="24"/>
          <w:szCs w:val="24"/>
        </w:rPr>
        <w:t xml:space="preserve">обеспечить осуществление </w:t>
      </w:r>
      <w:r w:rsidR="0044273A" w:rsidRPr="00731C08">
        <w:rPr>
          <w:sz w:val="24"/>
          <w:szCs w:val="24"/>
        </w:rPr>
        <w:t>уборк</w:t>
      </w:r>
      <w:r>
        <w:rPr>
          <w:sz w:val="24"/>
          <w:szCs w:val="24"/>
        </w:rPr>
        <w:t>и помещения по окончании срока аренды,</w:t>
      </w:r>
      <w:r w:rsidR="0044273A" w:rsidRPr="00731C08">
        <w:rPr>
          <w:sz w:val="24"/>
          <w:szCs w:val="24"/>
        </w:rPr>
        <w:t xml:space="preserve"> мест общего пользования и прилегающей территории </w:t>
      </w:r>
      <w:r>
        <w:rPr>
          <w:sz w:val="24"/>
          <w:szCs w:val="24"/>
        </w:rPr>
        <w:t>здания, в котором расположено арендуемое помещение;</w:t>
      </w:r>
    </w:p>
    <w:p w:rsidR="00AC5034" w:rsidRDefault="00943F57" w:rsidP="0044273A">
      <w:pPr>
        <w:widowControl w:val="0"/>
        <w:numPr>
          <w:ilvl w:val="2"/>
          <w:numId w:val="7"/>
        </w:numPr>
        <w:autoSpaceDE w:val="0"/>
        <w:autoSpaceDN w:val="0"/>
        <w:adjustRightInd w:val="0"/>
        <w:ind w:left="0" w:firstLine="709"/>
        <w:jc w:val="both"/>
        <w:rPr>
          <w:sz w:val="24"/>
          <w:szCs w:val="24"/>
        </w:rPr>
      </w:pPr>
      <w:r w:rsidRPr="00AC5034">
        <w:rPr>
          <w:sz w:val="24"/>
          <w:szCs w:val="24"/>
        </w:rPr>
        <w:t>о</w:t>
      </w:r>
      <w:r w:rsidR="0044273A" w:rsidRPr="00AC5034">
        <w:rPr>
          <w:sz w:val="24"/>
          <w:szCs w:val="24"/>
        </w:rPr>
        <w:t xml:space="preserve">беспечить охрану </w:t>
      </w:r>
      <w:proofErr w:type="gramStart"/>
      <w:r w:rsidR="00AC5034" w:rsidRPr="00AC5034">
        <w:rPr>
          <w:sz w:val="24"/>
          <w:szCs w:val="24"/>
        </w:rPr>
        <w:t xml:space="preserve">здания, </w:t>
      </w:r>
      <w:r w:rsidR="0044273A" w:rsidRPr="00AC5034">
        <w:rPr>
          <w:sz w:val="24"/>
          <w:szCs w:val="24"/>
        </w:rPr>
        <w:t xml:space="preserve"> в</w:t>
      </w:r>
      <w:proofErr w:type="gramEnd"/>
      <w:r w:rsidR="0044273A" w:rsidRPr="00AC5034">
        <w:rPr>
          <w:sz w:val="24"/>
          <w:szCs w:val="24"/>
        </w:rPr>
        <w:t xml:space="preserve"> котором</w:t>
      </w:r>
      <w:r w:rsidR="00AC5034" w:rsidRPr="00AC5034">
        <w:rPr>
          <w:sz w:val="24"/>
          <w:szCs w:val="24"/>
        </w:rPr>
        <w:t xml:space="preserve"> располагается</w:t>
      </w:r>
      <w:r w:rsidR="00AC5034">
        <w:rPr>
          <w:sz w:val="24"/>
          <w:szCs w:val="24"/>
        </w:rPr>
        <w:t xml:space="preserve"> арендуемое помещение;</w:t>
      </w:r>
    </w:p>
    <w:p w:rsidR="00AC5034" w:rsidRDefault="00AC5034" w:rsidP="00AC5034">
      <w:pPr>
        <w:widowControl w:val="0"/>
        <w:numPr>
          <w:ilvl w:val="2"/>
          <w:numId w:val="7"/>
        </w:numPr>
        <w:autoSpaceDE w:val="0"/>
        <w:autoSpaceDN w:val="0"/>
        <w:adjustRightInd w:val="0"/>
        <w:ind w:left="0" w:firstLine="709"/>
        <w:jc w:val="both"/>
        <w:rPr>
          <w:sz w:val="24"/>
          <w:szCs w:val="24"/>
        </w:rPr>
      </w:pPr>
      <w:r>
        <w:rPr>
          <w:sz w:val="24"/>
          <w:szCs w:val="24"/>
        </w:rPr>
        <w:t>осуществлять</w:t>
      </w:r>
      <w:r w:rsidR="005A4441">
        <w:rPr>
          <w:sz w:val="24"/>
          <w:szCs w:val="24"/>
        </w:rPr>
        <w:t xml:space="preserve"> за свой счет</w:t>
      </w:r>
      <w:r>
        <w:rPr>
          <w:sz w:val="24"/>
          <w:szCs w:val="24"/>
        </w:rPr>
        <w:t xml:space="preserve"> текущий и капитальный ремонт объектов аренды,</w:t>
      </w:r>
      <w:r w:rsidRPr="00AC5034">
        <w:rPr>
          <w:sz w:val="24"/>
          <w:szCs w:val="24"/>
        </w:rPr>
        <w:t xml:space="preserve"> нести все расходы на их содержание и поддержание в исправном состоянии;</w:t>
      </w:r>
    </w:p>
    <w:p w:rsidR="00AC5034" w:rsidRDefault="00AC5034" w:rsidP="00AC5034">
      <w:pPr>
        <w:widowControl w:val="0"/>
        <w:numPr>
          <w:ilvl w:val="2"/>
          <w:numId w:val="7"/>
        </w:numPr>
        <w:autoSpaceDE w:val="0"/>
        <w:autoSpaceDN w:val="0"/>
        <w:adjustRightInd w:val="0"/>
        <w:ind w:left="0" w:firstLine="709"/>
        <w:jc w:val="both"/>
        <w:rPr>
          <w:sz w:val="24"/>
          <w:szCs w:val="24"/>
        </w:rPr>
      </w:pPr>
      <w:r w:rsidRPr="00AC5034">
        <w:rPr>
          <w:sz w:val="24"/>
          <w:szCs w:val="24"/>
        </w:rPr>
        <w:t xml:space="preserve">в случае выхода из строя оборудования или отдельных его частей по причинам, не зависящим от Арендатора, </w:t>
      </w:r>
      <w:r w:rsidR="005A4441">
        <w:rPr>
          <w:sz w:val="24"/>
          <w:szCs w:val="24"/>
        </w:rPr>
        <w:t xml:space="preserve">за свой счет </w:t>
      </w:r>
      <w:r w:rsidRPr="00AC5034">
        <w:rPr>
          <w:sz w:val="24"/>
          <w:szCs w:val="24"/>
        </w:rPr>
        <w:t>произвести в разумный срок ремонт или замену оборудования</w:t>
      </w:r>
      <w:r w:rsidR="005A4441">
        <w:rPr>
          <w:sz w:val="24"/>
          <w:szCs w:val="24"/>
        </w:rPr>
        <w:t xml:space="preserve"> без дополнительной оплаты ремонта/замены оборудования со стороны Арендатора</w:t>
      </w:r>
      <w:r w:rsidRPr="00AC5034">
        <w:rPr>
          <w:sz w:val="24"/>
          <w:szCs w:val="24"/>
        </w:rPr>
        <w:t xml:space="preserve">; оборудование, предоставленное Арендодателем взамен вышедшего из строя, передается Арендатору по </w:t>
      </w:r>
      <w:r w:rsidR="00B31102">
        <w:rPr>
          <w:sz w:val="24"/>
          <w:szCs w:val="24"/>
        </w:rPr>
        <w:t>А</w:t>
      </w:r>
      <w:r w:rsidRPr="00AC5034">
        <w:rPr>
          <w:sz w:val="24"/>
          <w:szCs w:val="24"/>
        </w:rPr>
        <w:t>кту приема-передачи</w:t>
      </w:r>
      <w:r>
        <w:rPr>
          <w:sz w:val="24"/>
          <w:szCs w:val="24"/>
        </w:rPr>
        <w:t xml:space="preserve"> оборудования</w:t>
      </w:r>
      <w:r w:rsidRPr="00AC5034">
        <w:rPr>
          <w:sz w:val="24"/>
          <w:szCs w:val="24"/>
        </w:rPr>
        <w:t>;</w:t>
      </w:r>
    </w:p>
    <w:p w:rsidR="00AC5034" w:rsidRDefault="00AC5034" w:rsidP="00AC5034">
      <w:pPr>
        <w:widowControl w:val="0"/>
        <w:numPr>
          <w:ilvl w:val="2"/>
          <w:numId w:val="7"/>
        </w:numPr>
        <w:autoSpaceDE w:val="0"/>
        <w:autoSpaceDN w:val="0"/>
        <w:adjustRightInd w:val="0"/>
        <w:ind w:left="0" w:firstLine="709"/>
        <w:jc w:val="both"/>
        <w:rPr>
          <w:sz w:val="24"/>
          <w:szCs w:val="24"/>
        </w:rPr>
      </w:pPr>
      <w:r>
        <w:rPr>
          <w:sz w:val="24"/>
          <w:szCs w:val="24"/>
        </w:rPr>
        <w:t xml:space="preserve"> </w:t>
      </w:r>
      <w:r w:rsidRPr="00AC5034">
        <w:rPr>
          <w:sz w:val="24"/>
          <w:szCs w:val="24"/>
        </w:rPr>
        <w:t xml:space="preserve">оказывать в период действия </w:t>
      </w:r>
      <w:proofErr w:type="gramStart"/>
      <w:r w:rsidRPr="00AC5034">
        <w:rPr>
          <w:sz w:val="24"/>
          <w:szCs w:val="24"/>
        </w:rPr>
        <w:t>Договора  Арендатору</w:t>
      </w:r>
      <w:proofErr w:type="gramEnd"/>
      <w:r w:rsidRPr="00AC5034">
        <w:rPr>
          <w:sz w:val="24"/>
          <w:szCs w:val="24"/>
        </w:rPr>
        <w:t xml:space="preserve"> консультационную, информационную, техническую и иную помощь в целях наиболее эффективного и грамотного использования Арендатором оборудования</w:t>
      </w:r>
      <w:r w:rsidR="00B31102">
        <w:rPr>
          <w:sz w:val="24"/>
          <w:szCs w:val="24"/>
        </w:rPr>
        <w:t>.</w:t>
      </w:r>
    </w:p>
    <w:p w:rsidR="00731C08" w:rsidRPr="00731C08" w:rsidRDefault="00731C08" w:rsidP="0044273A">
      <w:pPr>
        <w:widowControl w:val="0"/>
        <w:numPr>
          <w:ilvl w:val="1"/>
          <w:numId w:val="7"/>
        </w:numPr>
        <w:autoSpaceDE w:val="0"/>
        <w:autoSpaceDN w:val="0"/>
        <w:adjustRightInd w:val="0"/>
        <w:ind w:firstLine="709"/>
        <w:jc w:val="both"/>
        <w:rPr>
          <w:b/>
          <w:sz w:val="24"/>
          <w:szCs w:val="24"/>
        </w:rPr>
      </w:pPr>
      <w:r w:rsidRPr="00731C08">
        <w:rPr>
          <w:b/>
          <w:sz w:val="24"/>
          <w:szCs w:val="24"/>
        </w:rPr>
        <w:t>Арендодатель имеет право:</w:t>
      </w:r>
    </w:p>
    <w:p w:rsidR="00731C08" w:rsidRPr="00731C08" w:rsidRDefault="008D2965" w:rsidP="008D2965">
      <w:pPr>
        <w:widowControl w:val="0"/>
        <w:numPr>
          <w:ilvl w:val="2"/>
          <w:numId w:val="7"/>
        </w:numPr>
        <w:autoSpaceDE w:val="0"/>
        <w:autoSpaceDN w:val="0"/>
        <w:adjustRightInd w:val="0"/>
        <w:ind w:left="0" w:firstLine="709"/>
        <w:jc w:val="both"/>
        <w:rPr>
          <w:sz w:val="24"/>
          <w:szCs w:val="24"/>
        </w:rPr>
      </w:pPr>
      <w:r>
        <w:rPr>
          <w:sz w:val="24"/>
          <w:szCs w:val="24"/>
        </w:rPr>
        <w:t>п</w:t>
      </w:r>
      <w:r w:rsidR="00731C08" w:rsidRPr="00731C08">
        <w:rPr>
          <w:sz w:val="24"/>
          <w:szCs w:val="24"/>
        </w:rPr>
        <w:t>олучать от Арендатора документы, необходимые для</w:t>
      </w:r>
      <w:r>
        <w:rPr>
          <w:sz w:val="24"/>
          <w:szCs w:val="24"/>
        </w:rPr>
        <w:t xml:space="preserve"> исполнения Арендодателем обязанностей, указанных в пункте 3.1.1. (например, </w:t>
      </w:r>
      <w:r w:rsidR="00731C08" w:rsidRPr="00731C08">
        <w:rPr>
          <w:sz w:val="24"/>
          <w:szCs w:val="24"/>
        </w:rPr>
        <w:t xml:space="preserve">списки автотранспорта Арендатора, с указанием номеров, которые будут использованы для монтажа и </w:t>
      </w:r>
      <w:proofErr w:type="gramStart"/>
      <w:r w:rsidR="00731C08" w:rsidRPr="00731C08">
        <w:rPr>
          <w:sz w:val="24"/>
          <w:szCs w:val="24"/>
        </w:rPr>
        <w:t>демонтажа</w:t>
      </w:r>
      <w:proofErr w:type="gramEnd"/>
      <w:r w:rsidR="00731C08" w:rsidRPr="00731C08">
        <w:rPr>
          <w:sz w:val="24"/>
          <w:szCs w:val="24"/>
        </w:rPr>
        <w:t xml:space="preserve"> ввозимого/вывозимого оборудования, списки лиц ответственных за Мероприятие</w:t>
      </w:r>
      <w:r>
        <w:rPr>
          <w:sz w:val="24"/>
          <w:szCs w:val="24"/>
        </w:rPr>
        <w:t>);</w:t>
      </w:r>
    </w:p>
    <w:p w:rsidR="00731C08" w:rsidRPr="00731C08" w:rsidRDefault="008D2965" w:rsidP="008D2965">
      <w:pPr>
        <w:widowControl w:val="0"/>
        <w:numPr>
          <w:ilvl w:val="2"/>
          <w:numId w:val="7"/>
        </w:numPr>
        <w:autoSpaceDE w:val="0"/>
        <w:autoSpaceDN w:val="0"/>
        <w:adjustRightInd w:val="0"/>
        <w:ind w:left="0" w:firstLine="709"/>
        <w:jc w:val="both"/>
        <w:rPr>
          <w:sz w:val="24"/>
          <w:szCs w:val="24"/>
        </w:rPr>
      </w:pPr>
      <w:r>
        <w:rPr>
          <w:sz w:val="24"/>
          <w:szCs w:val="24"/>
        </w:rPr>
        <w:t>п</w:t>
      </w:r>
      <w:r w:rsidR="00731C08" w:rsidRPr="00731C08">
        <w:rPr>
          <w:sz w:val="24"/>
          <w:szCs w:val="24"/>
        </w:rPr>
        <w:t>рисутствовать в помещении во время проведения Мероприятия.</w:t>
      </w:r>
    </w:p>
    <w:p w:rsidR="00731C08" w:rsidRPr="00731C08" w:rsidRDefault="008D2965" w:rsidP="008D2965">
      <w:pPr>
        <w:widowControl w:val="0"/>
        <w:numPr>
          <w:ilvl w:val="2"/>
          <w:numId w:val="7"/>
        </w:numPr>
        <w:autoSpaceDE w:val="0"/>
        <w:autoSpaceDN w:val="0"/>
        <w:adjustRightInd w:val="0"/>
        <w:ind w:left="0" w:firstLine="709"/>
        <w:jc w:val="both"/>
        <w:rPr>
          <w:sz w:val="24"/>
          <w:szCs w:val="24"/>
        </w:rPr>
      </w:pPr>
      <w:r>
        <w:rPr>
          <w:sz w:val="24"/>
          <w:szCs w:val="24"/>
        </w:rPr>
        <w:t>п</w:t>
      </w:r>
      <w:r w:rsidR="00731C08" w:rsidRPr="00731C08">
        <w:rPr>
          <w:sz w:val="24"/>
          <w:szCs w:val="24"/>
        </w:rPr>
        <w:t xml:space="preserve">олучать от Арендатора </w:t>
      </w:r>
      <w:r>
        <w:rPr>
          <w:sz w:val="24"/>
          <w:szCs w:val="24"/>
        </w:rPr>
        <w:t>оплату по Договору</w:t>
      </w:r>
      <w:r w:rsidR="00731C08" w:rsidRPr="00731C08">
        <w:rPr>
          <w:sz w:val="24"/>
          <w:szCs w:val="24"/>
        </w:rPr>
        <w:t>;</w:t>
      </w:r>
    </w:p>
    <w:p w:rsidR="00731C08" w:rsidRPr="00731C08" w:rsidRDefault="008D2965" w:rsidP="008D2965">
      <w:pPr>
        <w:widowControl w:val="0"/>
        <w:numPr>
          <w:ilvl w:val="2"/>
          <w:numId w:val="7"/>
        </w:numPr>
        <w:autoSpaceDE w:val="0"/>
        <w:autoSpaceDN w:val="0"/>
        <w:adjustRightInd w:val="0"/>
        <w:ind w:left="0" w:firstLine="709"/>
        <w:jc w:val="both"/>
        <w:rPr>
          <w:sz w:val="24"/>
          <w:szCs w:val="24"/>
        </w:rPr>
      </w:pPr>
      <w:r>
        <w:rPr>
          <w:sz w:val="24"/>
          <w:szCs w:val="24"/>
        </w:rPr>
        <w:t>т</w:t>
      </w:r>
      <w:r w:rsidR="00731C08" w:rsidRPr="00731C08">
        <w:rPr>
          <w:sz w:val="24"/>
          <w:szCs w:val="24"/>
        </w:rPr>
        <w:t xml:space="preserve">ребовать от Арендатора </w:t>
      </w:r>
      <w:r>
        <w:rPr>
          <w:sz w:val="24"/>
          <w:szCs w:val="24"/>
        </w:rPr>
        <w:t>возврата объектов аренды в соответствии с Договором</w:t>
      </w:r>
      <w:r w:rsidR="00731C08" w:rsidRPr="00731C08">
        <w:rPr>
          <w:sz w:val="24"/>
          <w:szCs w:val="24"/>
        </w:rPr>
        <w:t>.</w:t>
      </w:r>
    </w:p>
    <w:p w:rsidR="00731C08" w:rsidRPr="00731C08" w:rsidRDefault="00731C08" w:rsidP="0044273A">
      <w:pPr>
        <w:widowControl w:val="0"/>
        <w:numPr>
          <w:ilvl w:val="0"/>
          <w:numId w:val="7"/>
        </w:numPr>
        <w:autoSpaceDE w:val="0"/>
        <w:autoSpaceDN w:val="0"/>
        <w:adjustRightInd w:val="0"/>
        <w:ind w:firstLine="709"/>
        <w:jc w:val="center"/>
        <w:rPr>
          <w:b/>
          <w:sz w:val="24"/>
          <w:szCs w:val="24"/>
        </w:rPr>
      </w:pPr>
      <w:r w:rsidRPr="00731C08">
        <w:rPr>
          <w:b/>
          <w:sz w:val="24"/>
          <w:szCs w:val="24"/>
        </w:rPr>
        <w:t>ОБЯЗАННОСТИ И ПРАВА АРЕНДАТОРА</w:t>
      </w:r>
    </w:p>
    <w:p w:rsidR="00731C08" w:rsidRPr="00731C08" w:rsidRDefault="00731C08" w:rsidP="0044273A">
      <w:pPr>
        <w:widowControl w:val="0"/>
        <w:numPr>
          <w:ilvl w:val="1"/>
          <w:numId w:val="7"/>
        </w:numPr>
        <w:autoSpaceDE w:val="0"/>
        <w:autoSpaceDN w:val="0"/>
        <w:adjustRightInd w:val="0"/>
        <w:ind w:firstLine="709"/>
        <w:jc w:val="both"/>
        <w:rPr>
          <w:b/>
          <w:sz w:val="24"/>
          <w:szCs w:val="24"/>
        </w:rPr>
      </w:pPr>
      <w:r w:rsidRPr="00731C08">
        <w:rPr>
          <w:b/>
          <w:sz w:val="24"/>
          <w:szCs w:val="24"/>
        </w:rPr>
        <w:t>Арендатор обязуется:</w:t>
      </w:r>
    </w:p>
    <w:p w:rsidR="008D2965" w:rsidRDefault="008D2965" w:rsidP="00A52167">
      <w:pPr>
        <w:widowControl w:val="0"/>
        <w:numPr>
          <w:ilvl w:val="2"/>
          <w:numId w:val="7"/>
        </w:numPr>
        <w:autoSpaceDE w:val="0"/>
        <w:autoSpaceDN w:val="0"/>
        <w:adjustRightInd w:val="0"/>
        <w:ind w:left="0" w:firstLine="709"/>
        <w:jc w:val="both"/>
        <w:rPr>
          <w:sz w:val="24"/>
          <w:szCs w:val="24"/>
        </w:rPr>
      </w:pPr>
      <w:r>
        <w:rPr>
          <w:sz w:val="24"/>
          <w:szCs w:val="24"/>
        </w:rPr>
        <w:t>принять от</w:t>
      </w:r>
      <w:r w:rsidR="00731C08" w:rsidRPr="00731C08">
        <w:rPr>
          <w:sz w:val="24"/>
          <w:szCs w:val="24"/>
        </w:rPr>
        <w:t xml:space="preserve"> Арендодателя </w:t>
      </w:r>
      <w:r>
        <w:rPr>
          <w:sz w:val="24"/>
          <w:szCs w:val="24"/>
        </w:rPr>
        <w:t xml:space="preserve">объекты аренды и возвратить </w:t>
      </w:r>
      <w:r w:rsidR="00A52167">
        <w:rPr>
          <w:sz w:val="24"/>
          <w:szCs w:val="24"/>
        </w:rPr>
        <w:t>их Арендодателю</w:t>
      </w:r>
      <w:r>
        <w:rPr>
          <w:sz w:val="24"/>
          <w:szCs w:val="24"/>
        </w:rPr>
        <w:t xml:space="preserve"> </w:t>
      </w:r>
      <w:r w:rsidR="00A52167">
        <w:rPr>
          <w:sz w:val="24"/>
          <w:szCs w:val="24"/>
        </w:rPr>
        <w:t xml:space="preserve">по </w:t>
      </w:r>
      <w:r w:rsidR="00A52167">
        <w:rPr>
          <w:sz w:val="24"/>
          <w:szCs w:val="24"/>
        </w:rPr>
        <w:lastRenderedPageBreak/>
        <w:t>Акт</w:t>
      </w:r>
      <w:r w:rsidR="00325606">
        <w:rPr>
          <w:sz w:val="24"/>
          <w:szCs w:val="24"/>
        </w:rPr>
        <w:t>ам</w:t>
      </w:r>
      <w:r w:rsidR="00A52167">
        <w:rPr>
          <w:sz w:val="24"/>
          <w:szCs w:val="24"/>
        </w:rPr>
        <w:t xml:space="preserve"> приема-передачи на условиях, предусмотренных Договором</w:t>
      </w:r>
      <w:r>
        <w:rPr>
          <w:sz w:val="24"/>
          <w:szCs w:val="24"/>
        </w:rPr>
        <w:t>;</w:t>
      </w:r>
    </w:p>
    <w:p w:rsidR="00F62239" w:rsidRDefault="00F62239" w:rsidP="00A52167">
      <w:pPr>
        <w:widowControl w:val="0"/>
        <w:numPr>
          <w:ilvl w:val="2"/>
          <w:numId w:val="7"/>
        </w:numPr>
        <w:autoSpaceDE w:val="0"/>
        <w:autoSpaceDN w:val="0"/>
        <w:adjustRightInd w:val="0"/>
        <w:ind w:left="0" w:firstLine="709"/>
        <w:jc w:val="both"/>
        <w:rPr>
          <w:sz w:val="24"/>
          <w:szCs w:val="24"/>
        </w:rPr>
      </w:pPr>
      <w:bookmarkStart w:id="3" w:name="_Ref476565470"/>
      <w:r>
        <w:rPr>
          <w:rFonts w:eastAsiaTheme="minorHAnsi"/>
          <w:sz w:val="24"/>
          <w:szCs w:val="24"/>
          <w:lang w:eastAsia="en-US"/>
        </w:rPr>
        <w:t>пользоваться объектами аренды строго в соответствии с условиями Договора;</w:t>
      </w:r>
    </w:p>
    <w:p w:rsidR="00731C08" w:rsidRPr="00731C08" w:rsidRDefault="00A52167" w:rsidP="00A52167">
      <w:pPr>
        <w:widowControl w:val="0"/>
        <w:numPr>
          <w:ilvl w:val="2"/>
          <w:numId w:val="7"/>
        </w:numPr>
        <w:autoSpaceDE w:val="0"/>
        <w:autoSpaceDN w:val="0"/>
        <w:adjustRightInd w:val="0"/>
        <w:ind w:left="0" w:firstLine="709"/>
        <w:jc w:val="both"/>
        <w:rPr>
          <w:sz w:val="24"/>
          <w:szCs w:val="24"/>
        </w:rPr>
      </w:pPr>
      <w:r>
        <w:rPr>
          <w:sz w:val="24"/>
          <w:szCs w:val="24"/>
        </w:rPr>
        <w:t>п</w:t>
      </w:r>
      <w:r w:rsidR="00731C08" w:rsidRPr="00731C08">
        <w:rPr>
          <w:sz w:val="24"/>
          <w:szCs w:val="24"/>
        </w:rPr>
        <w:t xml:space="preserve">редоставить Арендодателю </w:t>
      </w:r>
      <w:r>
        <w:rPr>
          <w:sz w:val="24"/>
          <w:szCs w:val="24"/>
        </w:rPr>
        <w:t xml:space="preserve">по его письменному запросу </w:t>
      </w:r>
      <w:r w:rsidR="00731C08" w:rsidRPr="00731C08">
        <w:rPr>
          <w:sz w:val="24"/>
          <w:szCs w:val="24"/>
        </w:rPr>
        <w:t xml:space="preserve">следующую информацию о проводимом </w:t>
      </w:r>
      <w:r>
        <w:rPr>
          <w:sz w:val="24"/>
          <w:szCs w:val="24"/>
        </w:rPr>
        <w:t>М</w:t>
      </w:r>
      <w:r w:rsidR="00731C08" w:rsidRPr="00731C08">
        <w:rPr>
          <w:sz w:val="24"/>
          <w:szCs w:val="24"/>
        </w:rPr>
        <w:t>ероприяти</w:t>
      </w:r>
      <w:r>
        <w:rPr>
          <w:sz w:val="24"/>
          <w:szCs w:val="24"/>
        </w:rPr>
        <w:t>и</w:t>
      </w:r>
      <w:r w:rsidR="00731C08" w:rsidRPr="00731C08">
        <w:rPr>
          <w:sz w:val="24"/>
          <w:szCs w:val="24"/>
        </w:rPr>
        <w:t>:</w:t>
      </w:r>
      <w:bookmarkEnd w:id="3"/>
      <w:r w:rsidR="00731C08" w:rsidRPr="00731C08">
        <w:rPr>
          <w:sz w:val="24"/>
          <w:szCs w:val="24"/>
        </w:rPr>
        <w:t xml:space="preserve"> </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 xml:space="preserve">-  формат </w:t>
      </w:r>
      <w:r w:rsidR="00A52167">
        <w:rPr>
          <w:sz w:val="24"/>
          <w:szCs w:val="24"/>
        </w:rPr>
        <w:t>М</w:t>
      </w:r>
      <w:r w:rsidRPr="00731C08">
        <w:rPr>
          <w:sz w:val="24"/>
          <w:szCs w:val="24"/>
        </w:rPr>
        <w:t>ероприятия;</w:t>
      </w:r>
    </w:p>
    <w:p w:rsidR="00731C08" w:rsidRDefault="00731C08" w:rsidP="00731C08">
      <w:pPr>
        <w:widowControl w:val="0"/>
        <w:autoSpaceDE w:val="0"/>
        <w:autoSpaceDN w:val="0"/>
        <w:adjustRightInd w:val="0"/>
        <w:ind w:firstLine="709"/>
        <w:jc w:val="both"/>
        <w:rPr>
          <w:sz w:val="24"/>
          <w:szCs w:val="24"/>
        </w:rPr>
      </w:pPr>
      <w:r w:rsidRPr="00731C08">
        <w:rPr>
          <w:sz w:val="24"/>
          <w:szCs w:val="24"/>
        </w:rPr>
        <w:t xml:space="preserve">-  регламент </w:t>
      </w:r>
      <w:r w:rsidR="00A52167">
        <w:rPr>
          <w:sz w:val="24"/>
          <w:szCs w:val="24"/>
        </w:rPr>
        <w:t>М</w:t>
      </w:r>
      <w:r w:rsidRPr="00731C08">
        <w:rPr>
          <w:sz w:val="24"/>
          <w:szCs w:val="24"/>
        </w:rPr>
        <w:t>ероприятия;</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  список ответственных со стороны Арендатора (с указанием контактов);</w:t>
      </w:r>
    </w:p>
    <w:p w:rsidR="00731C08" w:rsidRPr="00731C08" w:rsidRDefault="00731C08" w:rsidP="00731C08">
      <w:pPr>
        <w:widowControl w:val="0"/>
        <w:autoSpaceDE w:val="0"/>
        <w:autoSpaceDN w:val="0"/>
        <w:adjustRightInd w:val="0"/>
        <w:ind w:firstLine="709"/>
        <w:jc w:val="both"/>
        <w:rPr>
          <w:sz w:val="24"/>
          <w:szCs w:val="24"/>
        </w:rPr>
      </w:pPr>
      <w:r w:rsidRPr="00731C08">
        <w:rPr>
          <w:sz w:val="24"/>
          <w:szCs w:val="24"/>
        </w:rPr>
        <w:t>- документы, необходимые для оформления пропусков работникам</w:t>
      </w:r>
      <w:r w:rsidR="00A52167">
        <w:rPr>
          <w:sz w:val="24"/>
          <w:szCs w:val="24"/>
        </w:rPr>
        <w:t xml:space="preserve">, гостям или иным лицам по указанию </w:t>
      </w:r>
      <w:r w:rsidRPr="00731C08">
        <w:rPr>
          <w:sz w:val="24"/>
          <w:szCs w:val="24"/>
        </w:rPr>
        <w:t>Арендатора;</w:t>
      </w:r>
    </w:p>
    <w:p w:rsidR="00731C08" w:rsidRDefault="00731C08" w:rsidP="00731C08">
      <w:pPr>
        <w:widowControl w:val="0"/>
        <w:autoSpaceDE w:val="0"/>
        <w:autoSpaceDN w:val="0"/>
        <w:adjustRightInd w:val="0"/>
        <w:ind w:firstLine="709"/>
        <w:jc w:val="both"/>
        <w:rPr>
          <w:sz w:val="24"/>
          <w:szCs w:val="24"/>
        </w:rPr>
      </w:pPr>
      <w:r w:rsidRPr="00731C08">
        <w:rPr>
          <w:sz w:val="24"/>
          <w:szCs w:val="24"/>
        </w:rPr>
        <w:t xml:space="preserve">-  перечень и </w:t>
      </w:r>
      <w:proofErr w:type="gramStart"/>
      <w:r w:rsidRPr="00731C08">
        <w:rPr>
          <w:sz w:val="24"/>
          <w:szCs w:val="24"/>
        </w:rPr>
        <w:t>количество  ввозимого</w:t>
      </w:r>
      <w:proofErr w:type="gramEnd"/>
      <w:r w:rsidRPr="00731C08">
        <w:rPr>
          <w:sz w:val="24"/>
          <w:szCs w:val="24"/>
        </w:rPr>
        <w:t xml:space="preserve"> оборудования, инструментов и реквизита </w:t>
      </w:r>
      <w:r w:rsidR="00A52167">
        <w:rPr>
          <w:sz w:val="24"/>
          <w:szCs w:val="24"/>
        </w:rPr>
        <w:t xml:space="preserve">Арендатора </w:t>
      </w:r>
      <w:r w:rsidRPr="00731C08">
        <w:rPr>
          <w:sz w:val="24"/>
          <w:szCs w:val="24"/>
        </w:rPr>
        <w:t xml:space="preserve">с указанием габаритных размеров, веса и пр.; </w:t>
      </w:r>
    </w:p>
    <w:p w:rsidR="00731C08" w:rsidRDefault="00A52167" w:rsidP="00A52167">
      <w:pPr>
        <w:widowControl w:val="0"/>
        <w:numPr>
          <w:ilvl w:val="2"/>
          <w:numId w:val="7"/>
        </w:numPr>
        <w:autoSpaceDE w:val="0"/>
        <w:autoSpaceDN w:val="0"/>
        <w:adjustRightInd w:val="0"/>
        <w:ind w:left="0" w:firstLine="709"/>
        <w:jc w:val="both"/>
        <w:rPr>
          <w:sz w:val="24"/>
          <w:szCs w:val="24"/>
        </w:rPr>
      </w:pPr>
      <w:r>
        <w:rPr>
          <w:sz w:val="24"/>
          <w:szCs w:val="24"/>
        </w:rPr>
        <w:t>при использовании объектов аренды с</w:t>
      </w:r>
      <w:r w:rsidR="00731C08" w:rsidRPr="00731C08">
        <w:rPr>
          <w:sz w:val="24"/>
          <w:szCs w:val="24"/>
        </w:rPr>
        <w:t>облюдать правил</w:t>
      </w:r>
      <w:r>
        <w:rPr>
          <w:sz w:val="24"/>
          <w:szCs w:val="24"/>
        </w:rPr>
        <w:t>а</w:t>
      </w:r>
      <w:r w:rsidR="00731C08" w:rsidRPr="00731C08">
        <w:rPr>
          <w:sz w:val="24"/>
          <w:szCs w:val="24"/>
        </w:rPr>
        <w:t xml:space="preserve"> техники безопасности, производственной санитарии, действующих в Российской Федерации норм, правил пожарной безопасности, правила внутреннего распорядка Арендодателя и пропускного режима в </w:t>
      </w:r>
      <w:r>
        <w:rPr>
          <w:sz w:val="24"/>
          <w:szCs w:val="24"/>
        </w:rPr>
        <w:t>здание, в котором расположено арендуемое помещение</w:t>
      </w:r>
      <w:r w:rsidR="00731C08" w:rsidRPr="00731C08">
        <w:rPr>
          <w:sz w:val="24"/>
          <w:szCs w:val="24"/>
        </w:rPr>
        <w:t>, при условии письменного ознакомления Арендатор</w:t>
      </w:r>
      <w:r>
        <w:rPr>
          <w:sz w:val="24"/>
          <w:szCs w:val="24"/>
        </w:rPr>
        <w:t>а</w:t>
      </w:r>
      <w:r w:rsidR="00731C08" w:rsidRPr="00731C08">
        <w:rPr>
          <w:sz w:val="24"/>
          <w:szCs w:val="24"/>
        </w:rPr>
        <w:t xml:space="preserve"> с указанными нормами и правилами</w:t>
      </w:r>
      <w:r>
        <w:rPr>
          <w:sz w:val="24"/>
          <w:szCs w:val="24"/>
        </w:rPr>
        <w:t>;</w:t>
      </w:r>
    </w:p>
    <w:p w:rsidR="00731C08" w:rsidRPr="00731C08" w:rsidRDefault="00A52167" w:rsidP="00A52167">
      <w:pPr>
        <w:widowControl w:val="0"/>
        <w:numPr>
          <w:ilvl w:val="2"/>
          <w:numId w:val="7"/>
        </w:numPr>
        <w:autoSpaceDE w:val="0"/>
        <w:autoSpaceDN w:val="0"/>
        <w:adjustRightInd w:val="0"/>
        <w:ind w:left="0" w:firstLine="709"/>
        <w:jc w:val="both"/>
        <w:rPr>
          <w:sz w:val="24"/>
          <w:szCs w:val="24"/>
        </w:rPr>
      </w:pPr>
      <w:r>
        <w:rPr>
          <w:sz w:val="24"/>
          <w:szCs w:val="24"/>
        </w:rPr>
        <w:t>н</w:t>
      </w:r>
      <w:r w:rsidR="00731C08" w:rsidRPr="00731C08">
        <w:rPr>
          <w:sz w:val="24"/>
          <w:szCs w:val="24"/>
        </w:rPr>
        <w:t>е использовать какие-либо ядовитые, опасные или вредные</w:t>
      </w:r>
      <w:r w:rsidR="00A7292C">
        <w:rPr>
          <w:sz w:val="24"/>
          <w:szCs w:val="24"/>
        </w:rPr>
        <w:t xml:space="preserve"> </w:t>
      </w:r>
      <w:proofErr w:type="gramStart"/>
      <w:r w:rsidR="00A7292C">
        <w:rPr>
          <w:sz w:val="24"/>
          <w:szCs w:val="24"/>
        </w:rPr>
        <w:t xml:space="preserve">для </w:t>
      </w:r>
      <w:r w:rsidR="00731C08" w:rsidRPr="00731C08">
        <w:rPr>
          <w:sz w:val="24"/>
          <w:szCs w:val="24"/>
        </w:rPr>
        <w:t xml:space="preserve"> </w:t>
      </w:r>
      <w:r w:rsidR="00A7292C" w:rsidRPr="00731C08">
        <w:rPr>
          <w:sz w:val="24"/>
          <w:szCs w:val="24"/>
        </w:rPr>
        <w:t>жизни</w:t>
      </w:r>
      <w:proofErr w:type="gramEnd"/>
      <w:r w:rsidR="00A7292C" w:rsidRPr="00731C08">
        <w:rPr>
          <w:sz w:val="24"/>
          <w:szCs w:val="24"/>
        </w:rPr>
        <w:t xml:space="preserve"> и здоровья человека</w:t>
      </w:r>
      <w:r w:rsidR="00A7292C">
        <w:rPr>
          <w:sz w:val="24"/>
          <w:szCs w:val="24"/>
        </w:rPr>
        <w:t xml:space="preserve"> и окружающей среды</w:t>
      </w:r>
      <w:r w:rsidR="00A7292C" w:rsidRPr="00731C08">
        <w:rPr>
          <w:sz w:val="24"/>
          <w:szCs w:val="24"/>
        </w:rPr>
        <w:t xml:space="preserve"> </w:t>
      </w:r>
      <w:r w:rsidR="00731C08" w:rsidRPr="00731C08">
        <w:rPr>
          <w:sz w:val="24"/>
          <w:szCs w:val="24"/>
        </w:rPr>
        <w:t>вещества</w:t>
      </w:r>
      <w:r w:rsidR="00A7292C">
        <w:rPr>
          <w:sz w:val="24"/>
          <w:szCs w:val="24"/>
        </w:rPr>
        <w:t xml:space="preserve"> или предметы</w:t>
      </w:r>
      <w:r>
        <w:rPr>
          <w:sz w:val="24"/>
          <w:szCs w:val="24"/>
        </w:rPr>
        <w:t xml:space="preserve"> в помещении и здании, в котором оно расположено;</w:t>
      </w:r>
      <w:r w:rsidR="00731C08" w:rsidRPr="00731C08">
        <w:rPr>
          <w:sz w:val="24"/>
          <w:szCs w:val="24"/>
        </w:rPr>
        <w:t xml:space="preserve"> </w:t>
      </w:r>
    </w:p>
    <w:p w:rsidR="00731C08" w:rsidRPr="00731C08" w:rsidRDefault="00A7292C" w:rsidP="00A52167">
      <w:pPr>
        <w:widowControl w:val="0"/>
        <w:numPr>
          <w:ilvl w:val="2"/>
          <w:numId w:val="7"/>
        </w:numPr>
        <w:autoSpaceDE w:val="0"/>
        <w:autoSpaceDN w:val="0"/>
        <w:adjustRightInd w:val="0"/>
        <w:ind w:left="0" w:firstLine="709"/>
        <w:jc w:val="both"/>
        <w:rPr>
          <w:sz w:val="24"/>
          <w:szCs w:val="24"/>
        </w:rPr>
      </w:pPr>
      <w:r>
        <w:rPr>
          <w:sz w:val="24"/>
          <w:szCs w:val="24"/>
        </w:rPr>
        <w:t>с</w:t>
      </w:r>
      <w:r w:rsidR="00731C08" w:rsidRPr="00731C08">
        <w:rPr>
          <w:sz w:val="24"/>
          <w:szCs w:val="24"/>
        </w:rPr>
        <w:t xml:space="preserve">воевременно, в полном </w:t>
      </w:r>
      <w:r>
        <w:rPr>
          <w:sz w:val="24"/>
          <w:szCs w:val="24"/>
        </w:rPr>
        <w:t>объеме осуществлять оплату по Договору</w:t>
      </w:r>
      <w:r w:rsidR="00731C08" w:rsidRPr="00731C08">
        <w:rPr>
          <w:sz w:val="24"/>
          <w:szCs w:val="24"/>
        </w:rPr>
        <w:t>;</w:t>
      </w:r>
    </w:p>
    <w:p w:rsidR="00A7292C" w:rsidRDefault="00A7292C" w:rsidP="00A52167">
      <w:pPr>
        <w:widowControl w:val="0"/>
        <w:numPr>
          <w:ilvl w:val="2"/>
          <w:numId w:val="7"/>
        </w:numPr>
        <w:autoSpaceDE w:val="0"/>
        <w:autoSpaceDN w:val="0"/>
        <w:adjustRightInd w:val="0"/>
        <w:ind w:left="0" w:firstLine="709"/>
        <w:jc w:val="both"/>
        <w:rPr>
          <w:sz w:val="24"/>
          <w:szCs w:val="24"/>
        </w:rPr>
      </w:pPr>
      <w:r w:rsidRPr="00A7292C">
        <w:rPr>
          <w:sz w:val="24"/>
          <w:szCs w:val="24"/>
        </w:rPr>
        <w:t>с</w:t>
      </w:r>
      <w:r w:rsidR="00731C08" w:rsidRPr="00A7292C">
        <w:rPr>
          <w:sz w:val="24"/>
          <w:szCs w:val="24"/>
        </w:rPr>
        <w:t>амостоятельно и за свой счет обеспечить ввоз и вывоз</w:t>
      </w:r>
      <w:r w:rsidRPr="00A7292C">
        <w:rPr>
          <w:sz w:val="24"/>
          <w:szCs w:val="24"/>
        </w:rPr>
        <w:t xml:space="preserve"> </w:t>
      </w:r>
      <w:proofErr w:type="gramStart"/>
      <w:r w:rsidRPr="00A7292C">
        <w:rPr>
          <w:sz w:val="24"/>
          <w:szCs w:val="24"/>
        </w:rPr>
        <w:t xml:space="preserve">собственного </w:t>
      </w:r>
      <w:r w:rsidR="00731C08" w:rsidRPr="00A7292C">
        <w:rPr>
          <w:sz w:val="24"/>
          <w:szCs w:val="24"/>
        </w:rPr>
        <w:t xml:space="preserve"> оборудования</w:t>
      </w:r>
      <w:proofErr w:type="gramEnd"/>
      <w:r w:rsidR="00731C08" w:rsidRPr="00A7292C">
        <w:rPr>
          <w:sz w:val="24"/>
          <w:szCs w:val="24"/>
        </w:rPr>
        <w:t xml:space="preserve"> и имущества Арендатора, </w:t>
      </w:r>
      <w:r w:rsidRPr="00A7292C">
        <w:rPr>
          <w:sz w:val="24"/>
          <w:szCs w:val="24"/>
        </w:rPr>
        <w:t xml:space="preserve">необходимого для проведения Мероприятия, </w:t>
      </w:r>
      <w:r w:rsidR="00731C08" w:rsidRPr="00A7292C">
        <w:rPr>
          <w:sz w:val="24"/>
          <w:szCs w:val="24"/>
        </w:rPr>
        <w:t>а так же погрузочно-разгрузочн</w:t>
      </w:r>
      <w:r>
        <w:rPr>
          <w:sz w:val="24"/>
          <w:szCs w:val="24"/>
        </w:rPr>
        <w:t>ые работы при их ввозе и вывозе;</w:t>
      </w:r>
    </w:p>
    <w:p w:rsidR="00731C08" w:rsidRPr="00731C08" w:rsidRDefault="00A7292C" w:rsidP="00A52167">
      <w:pPr>
        <w:widowControl w:val="0"/>
        <w:numPr>
          <w:ilvl w:val="2"/>
          <w:numId w:val="7"/>
        </w:numPr>
        <w:autoSpaceDE w:val="0"/>
        <w:autoSpaceDN w:val="0"/>
        <w:adjustRightInd w:val="0"/>
        <w:ind w:left="0" w:firstLine="709"/>
        <w:jc w:val="both"/>
        <w:rPr>
          <w:sz w:val="24"/>
          <w:szCs w:val="24"/>
        </w:rPr>
      </w:pPr>
      <w:bookmarkStart w:id="4" w:name="_Ref174870172"/>
      <w:r>
        <w:rPr>
          <w:sz w:val="24"/>
          <w:szCs w:val="24"/>
        </w:rPr>
        <w:t>н</w:t>
      </w:r>
      <w:r w:rsidR="00731C08" w:rsidRPr="00731C08">
        <w:rPr>
          <w:sz w:val="24"/>
          <w:szCs w:val="24"/>
        </w:rPr>
        <w:t xml:space="preserve">е производить неотделимых улучшений, перепланировок и переоборудования </w:t>
      </w:r>
      <w:r>
        <w:rPr>
          <w:sz w:val="24"/>
          <w:szCs w:val="24"/>
        </w:rPr>
        <w:t>объектов аренды</w:t>
      </w:r>
      <w:r w:rsidR="00731C08" w:rsidRPr="00731C08">
        <w:rPr>
          <w:sz w:val="24"/>
          <w:szCs w:val="24"/>
        </w:rPr>
        <w:t>, вызываемых потребностями Арендатора, без письменного разрешения Арендодателя</w:t>
      </w:r>
      <w:bookmarkEnd w:id="4"/>
      <w:r>
        <w:rPr>
          <w:sz w:val="24"/>
          <w:szCs w:val="24"/>
        </w:rPr>
        <w:t>;</w:t>
      </w:r>
    </w:p>
    <w:p w:rsidR="001E258A" w:rsidRDefault="001E258A" w:rsidP="00A52167">
      <w:pPr>
        <w:widowControl w:val="0"/>
        <w:numPr>
          <w:ilvl w:val="2"/>
          <w:numId w:val="7"/>
        </w:numPr>
        <w:autoSpaceDE w:val="0"/>
        <w:autoSpaceDN w:val="0"/>
        <w:adjustRightInd w:val="0"/>
        <w:ind w:left="0" w:firstLine="709"/>
        <w:jc w:val="both"/>
        <w:rPr>
          <w:sz w:val="24"/>
          <w:szCs w:val="24"/>
        </w:rPr>
      </w:pPr>
      <w:r w:rsidRPr="001E258A">
        <w:rPr>
          <w:sz w:val="24"/>
          <w:szCs w:val="24"/>
        </w:rPr>
        <w:t>не передавать объекты аренды в субаренду, в безвозмездное пользование</w:t>
      </w:r>
      <w:r>
        <w:rPr>
          <w:sz w:val="24"/>
          <w:szCs w:val="24"/>
        </w:rPr>
        <w:t>;</w:t>
      </w:r>
    </w:p>
    <w:p w:rsidR="00F3377B" w:rsidRPr="00453030" w:rsidRDefault="001E258A" w:rsidP="00453030">
      <w:pPr>
        <w:widowControl w:val="0"/>
        <w:numPr>
          <w:ilvl w:val="2"/>
          <w:numId w:val="7"/>
        </w:numPr>
        <w:autoSpaceDE w:val="0"/>
        <w:autoSpaceDN w:val="0"/>
        <w:adjustRightInd w:val="0"/>
        <w:ind w:left="0" w:firstLine="709"/>
        <w:jc w:val="both"/>
        <w:rPr>
          <w:sz w:val="24"/>
          <w:szCs w:val="24"/>
        </w:rPr>
      </w:pPr>
      <w:r w:rsidRPr="001E258A">
        <w:rPr>
          <w:sz w:val="24"/>
          <w:szCs w:val="24"/>
        </w:rPr>
        <w:t xml:space="preserve">немедленно извещать Арендодателя о всяком повреждении </w:t>
      </w:r>
      <w:r>
        <w:rPr>
          <w:sz w:val="24"/>
          <w:szCs w:val="24"/>
        </w:rPr>
        <w:t>объектов аренды</w:t>
      </w:r>
      <w:r w:rsidRPr="001E258A">
        <w:rPr>
          <w:sz w:val="24"/>
          <w:szCs w:val="24"/>
        </w:rPr>
        <w:t xml:space="preserve"> аварии или ином событии, нанесшем </w:t>
      </w:r>
      <w:r>
        <w:rPr>
          <w:sz w:val="24"/>
          <w:szCs w:val="24"/>
        </w:rPr>
        <w:t>объектам аренды</w:t>
      </w:r>
      <w:r w:rsidRPr="001E258A">
        <w:rPr>
          <w:sz w:val="24"/>
          <w:szCs w:val="24"/>
        </w:rPr>
        <w:t xml:space="preserve"> повреждения и/или выведшим </w:t>
      </w:r>
      <w:r>
        <w:rPr>
          <w:sz w:val="24"/>
          <w:szCs w:val="24"/>
        </w:rPr>
        <w:t>их</w:t>
      </w:r>
      <w:r w:rsidRPr="001E258A">
        <w:rPr>
          <w:sz w:val="24"/>
          <w:szCs w:val="24"/>
        </w:rPr>
        <w:t xml:space="preserve"> из строя</w:t>
      </w:r>
      <w:r w:rsidR="00453030">
        <w:rPr>
          <w:sz w:val="24"/>
          <w:szCs w:val="24"/>
        </w:rPr>
        <w:t>.</w:t>
      </w:r>
    </w:p>
    <w:p w:rsidR="00731C08" w:rsidRPr="00731C08" w:rsidRDefault="00731C08" w:rsidP="0044273A">
      <w:pPr>
        <w:widowControl w:val="0"/>
        <w:numPr>
          <w:ilvl w:val="1"/>
          <w:numId w:val="7"/>
        </w:numPr>
        <w:autoSpaceDE w:val="0"/>
        <w:autoSpaceDN w:val="0"/>
        <w:adjustRightInd w:val="0"/>
        <w:ind w:firstLine="709"/>
        <w:jc w:val="both"/>
        <w:rPr>
          <w:b/>
          <w:sz w:val="24"/>
          <w:szCs w:val="24"/>
        </w:rPr>
      </w:pPr>
      <w:r w:rsidRPr="00731C08">
        <w:rPr>
          <w:b/>
          <w:sz w:val="24"/>
          <w:szCs w:val="24"/>
        </w:rPr>
        <w:t>Арендатор имеет право:</w:t>
      </w:r>
    </w:p>
    <w:p w:rsidR="00731C08" w:rsidRPr="00731C08" w:rsidRDefault="001E258A" w:rsidP="001E258A">
      <w:pPr>
        <w:widowControl w:val="0"/>
        <w:numPr>
          <w:ilvl w:val="2"/>
          <w:numId w:val="7"/>
        </w:numPr>
        <w:tabs>
          <w:tab w:val="left" w:pos="0"/>
        </w:tabs>
        <w:ind w:left="0" w:firstLine="709"/>
        <w:jc w:val="both"/>
        <w:rPr>
          <w:sz w:val="24"/>
          <w:szCs w:val="24"/>
        </w:rPr>
      </w:pPr>
      <w:r>
        <w:rPr>
          <w:sz w:val="24"/>
          <w:szCs w:val="24"/>
        </w:rPr>
        <w:t>т</w:t>
      </w:r>
      <w:r w:rsidR="00731C08" w:rsidRPr="00731C08">
        <w:rPr>
          <w:sz w:val="24"/>
          <w:szCs w:val="24"/>
        </w:rPr>
        <w:t xml:space="preserve">ребовать от Арендодателя </w:t>
      </w:r>
      <w:r>
        <w:rPr>
          <w:sz w:val="24"/>
          <w:szCs w:val="24"/>
        </w:rPr>
        <w:t>передачи объектов аренды, а также подписания всех актов, предусмотренных Договором</w:t>
      </w:r>
      <w:r w:rsidR="00731C08" w:rsidRPr="00731C08">
        <w:rPr>
          <w:sz w:val="24"/>
          <w:szCs w:val="24"/>
        </w:rPr>
        <w:t>;</w:t>
      </w:r>
    </w:p>
    <w:p w:rsidR="00731C08" w:rsidRPr="00731C08" w:rsidRDefault="001E258A" w:rsidP="001E258A">
      <w:pPr>
        <w:widowControl w:val="0"/>
        <w:numPr>
          <w:ilvl w:val="2"/>
          <w:numId w:val="7"/>
        </w:numPr>
        <w:autoSpaceDE w:val="0"/>
        <w:autoSpaceDN w:val="0"/>
        <w:adjustRightInd w:val="0"/>
        <w:ind w:left="0" w:firstLine="709"/>
        <w:jc w:val="both"/>
        <w:rPr>
          <w:sz w:val="24"/>
          <w:szCs w:val="24"/>
        </w:rPr>
      </w:pPr>
      <w:r>
        <w:rPr>
          <w:sz w:val="24"/>
          <w:szCs w:val="24"/>
        </w:rPr>
        <w:t>т</w:t>
      </w:r>
      <w:r w:rsidR="00731C08" w:rsidRPr="00731C08">
        <w:rPr>
          <w:sz w:val="24"/>
          <w:szCs w:val="24"/>
        </w:rPr>
        <w:t xml:space="preserve">ребовать </w:t>
      </w:r>
      <w:r>
        <w:rPr>
          <w:sz w:val="24"/>
          <w:szCs w:val="24"/>
        </w:rPr>
        <w:t xml:space="preserve">от Арендодателя </w:t>
      </w:r>
      <w:r w:rsidR="00731C08" w:rsidRPr="00731C08">
        <w:rPr>
          <w:sz w:val="24"/>
          <w:szCs w:val="24"/>
        </w:rPr>
        <w:t>передачи копи</w:t>
      </w:r>
      <w:r>
        <w:rPr>
          <w:sz w:val="24"/>
          <w:szCs w:val="24"/>
        </w:rPr>
        <w:t xml:space="preserve">й </w:t>
      </w:r>
      <w:r w:rsidR="00731C08" w:rsidRPr="00731C08">
        <w:rPr>
          <w:sz w:val="24"/>
          <w:szCs w:val="24"/>
        </w:rPr>
        <w:t xml:space="preserve">правоустанавливающих документов на </w:t>
      </w:r>
      <w:r w:rsidR="005A4441">
        <w:rPr>
          <w:sz w:val="24"/>
          <w:szCs w:val="24"/>
        </w:rPr>
        <w:t>помещение</w:t>
      </w:r>
      <w:r w:rsidR="00731C08" w:rsidRPr="00731C08">
        <w:rPr>
          <w:sz w:val="24"/>
          <w:szCs w:val="24"/>
        </w:rPr>
        <w:t>, заверенные подписью и печатью Арендодателя</w:t>
      </w:r>
      <w:r>
        <w:rPr>
          <w:sz w:val="24"/>
          <w:szCs w:val="24"/>
        </w:rPr>
        <w:t>;</w:t>
      </w:r>
    </w:p>
    <w:p w:rsidR="00731C08" w:rsidRDefault="00CC6C1F" w:rsidP="00CC6C1F">
      <w:pPr>
        <w:widowControl w:val="0"/>
        <w:numPr>
          <w:ilvl w:val="2"/>
          <w:numId w:val="7"/>
        </w:numPr>
        <w:ind w:left="0" w:firstLine="709"/>
        <w:jc w:val="both"/>
        <w:rPr>
          <w:sz w:val="24"/>
          <w:szCs w:val="24"/>
        </w:rPr>
      </w:pPr>
      <w:r>
        <w:rPr>
          <w:sz w:val="24"/>
          <w:szCs w:val="24"/>
        </w:rPr>
        <w:t>у</w:t>
      </w:r>
      <w:r w:rsidR="00731C08" w:rsidRPr="00731C08">
        <w:rPr>
          <w:sz w:val="24"/>
          <w:szCs w:val="24"/>
        </w:rPr>
        <w:t>станавливать, монтировать, содержать и использовать в арендуем</w:t>
      </w:r>
      <w:r>
        <w:rPr>
          <w:sz w:val="24"/>
          <w:szCs w:val="24"/>
        </w:rPr>
        <w:t>ом</w:t>
      </w:r>
      <w:r w:rsidR="00731C08" w:rsidRPr="00731C08">
        <w:rPr>
          <w:sz w:val="24"/>
          <w:szCs w:val="24"/>
        </w:rPr>
        <w:t xml:space="preserve"> помещени</w:t>
      </w:r>
      <w:r>
        <w:rPr>
          <w:sz w:val="24"/>
          <w:szCs w:val="24"/>
        </w:rPr>
        <w:t xml:space="preserve">и </w:t>
      </w:r>
      <w:r w:rsidR="00731C08" w:rsidRPr="00731C08">
        <w:rPr>
          <w:sz w:val="24"/>
          <w:szCs w:val="24"/>
        </w:rPr>
        <w:t>необходимое оборудование, приспособления, системы</w:t>
      </w:r>
      <w:r>
        <w:rPr>
          <w:sz w:val="24"/>
          <w:szCs w:val="24"/>
        </w:rPr>
        <w:t>;</w:t>
      </w:r>
    </w:p>
    <w:p w:rsidR="00CC6C1F" w:rsidRDefault="00CC6C1F" w:rsidP="00453030">
      <w:pPr>
        <w:widowControl w:val="0"/>
        <w:numPr>
          <w:ilvl w:val="2"/>
          <w:numId w:val="7"/>
        </w:numPr>
        <w:ind w:left="0" w:firstLine="709"/>
        <w:jc w:val="both"/>
        <w:rPr>
          <w:sz w:val="24"/>
          <w:szCs w:val="24"/>
        </w:rPr>
      </w:pPr>
      <w:r>
        <w:rPr>
          <w:sz w:val="24"/>
          <w:szCs w:val="24"/>
        </w:rPr>
        <w:t>размещать рекламную информацию, указатели, таблички и т</w:t>
      </w:r>
      <w:r w:rsidR="00F3377B">
        <w:rPr>
          <w:sz w:val="24"/>
          <w:szCs w:val="24"/>
        </w:rPr>
        <w:t>.</w:t>
      </w:r>
      <w:r>
        <w:rPr>
          <w:sz w:val="24"/>
          <w:szCs w:val="24"/>
        </w:rPr>
        <w:t>п</w:t>
      </w:r>
      <w:r w:rsidR="00F3377B">
        <w:rPr>
          <w:sz w:val="24"/>
          <w:szCs w:val="24"/>
        </w:rPr>
        <w:t>.</w:t>
      </w:r>
      <w:r>
        <w:rPr>
          <w:sz w:val="24"/>
          <w:szCs w:val="24"/>
        </w:rPr>
        <w:t xml:space="preserve"> в здании</w:t>
      </w:r>
      <w:r w:rsidR="00FA4B03">
        <w:rPr>
          <w:sz w:val="24"/>
          <w:szCs w:val="24"/>
        </w:rPr>
        <w:t>, в котором расположено арендуемое помещение,</w:t>
      </w:r>
      <w:r>
        <w:rPr>
          <w:sz w:val="24"/>
          <w:szCs w:val="24"/>
        </w:rPr>
        <w:t xml:space="preserve"> с согласия Арендодателя</w:t>
      </w:r>
      <w:r w:rsidR="00453030">
        <w:rPr>
          <w:sz w:val="24"/>
          <w:szCs w:val="24"/>
        </w:rPr>
        <w:t>;</w:t>
      </w:r>
    </w:p>
    <w:p w:rsidR="00453030" w:rsidRPr="00453030" w:rsidRDefault="00453030" w:rsidP="00453030">
      <w:pPr>
        <w:pStyle w:val="a4"/>
        <w:numPr>
          <w:ilvl w:val="2"/>
          <w:numId w:val="7"/>
        </w:numPr>
        <w:ind w:left="0" w:firstLine="709"/>
        <w:jc w:val="both"/>
        <w:rPr>
          <w:sz w:val="24"/>
          <w:szCs w:val="24"/>
        </w:rPr>
      </w:pPr>
      <w:r>
        <w:rPr>
          <w:sz w:val="24"/>
          <w:szCs w:val="24"/>
        </w:rPr>
        <w:t>по окончании</w:t>
      </w:r>
      <w:r w:rsidRPr="00453030">
        <w:rPr>
          <w:sz w:val="24"/>
          <w:szCs w:val="24"/>
        </w:rPr>
        <w:t xml:space="preserve"> срока аренды</w:t>
      </w:r>
      <w:r>
        <w:rPr>
          <w:sz w:val="24"/>
          <w:szCs w:val="24"/>
        </w:rPr>
        <w:t xml:space="preserve"> </w:t>
      </w:r>
      <w:r w:rsidRPr="00453030">
        <w:rPr>
          <w:sz w:val="24"/>
          <w:szCs w:val="24"/>
        </w:rPr>
        <w:t>или</w:t>
      </w:r>
      <w:r>
        <w:rPr>
          <w:sz w:val="24"/>
          <w:szCs w:val="24"/>
        </w:rPr>
        <w:t>,</w:t>
      </w:r>
      <w:r w:rsidRPr="00453030">
        <w:rPr>
          <w:sz w:val="24"/>
          <w:szCs w:val="24"/>
        </w:rPr>
        <w:t xml:space="preserve"> если действие Договора будет прекращено досрочно, </w:t>
      </w:r>
      <w:r>
        <w:rPr>
          <w:sz w:val="24"/>
          <w:szCs w:val="24"/>
        </w:rPr>
        <w:t>по окончании срока</w:t>
      </w:r>
      <w:r w:rsidRPr="00453030">
        <w:rPr>
          <w:sz w:val="24"/>
          <w:szCs w:val="24"/>
        </w:rPr>
        <w:t xml:space="preserve"> действия Договора, письменно уведомить Арендодателя о готовности к передаче (воз</w:t>
      </w:r>
      <w:bookmarkStart w:id="5" w:name="_GoBack"/>
      <w:bookmarkEnd w:id="5"/>
      <w:r w:rsidRPr="00453030">
        <w:rPr>
          <w:sz w:val="24"/>
          <w:szCs w:val="24"/>
        </w:rPr>
        <w:t>врату) объектов аренды по Акту приема-передачи.</w:t>
      </w:r>
    </w:p>
    <w:p w:rsidR="00FE20C2" w:rsidRPr="00731C08" w:rsidRDefault="00FE20C2" w:rsidP="00FE20C2">
      <w:pPr>
        <w:widowControl w:val="0"/>
        <w:ind w:left="1069"/>
        <w:jc w:val="both"/>
        <w:outlineLvl w:val="0"/>
        <w:rPr>
          <w:sz w:val="24"/>
          <w:szCs w:val="24"/>
          <w:lang w:eastAsia="zh-CN"/>
        </w:rPr>
      </w:pPr>
    </w:p>
    <w:p w:rsidR="00731C08" w:rsidRPr="00731C08" w:rsidRDefault="001B1ACF" w:rsidP="0044273A">
      <w:pPr>
        <w:widowControl w:val="0"/>
        <w:numPr>
          <w:ilvl w:val="0"/>
          <w:numId w:val="7"/>
        </w:numPr>
        <w:autoSpaceDE w:val="0"/>
        <w:autoSpaceDN w:val="0"/>
        <w:adjustRightInd w:val="0"/>
        <w:ind w:firstLine="709"/>
        <w:jc w:val="center"/>
        <w:rPr>
          <w:b/>
          <w:sz w:val="24"/>
          <w:szCs w:val="24"/>
        </w:rPr>
      </w:pPr>
      <w:r>
        <w:rPr>
          <w:b/>
          <w:sz w:val="24"/>
          <w:szCs w:val="24"/>
        </w:rPr>
        <w:t>ЦЕНА ДОГОВОРА И ПОРЯДОК РАСЧЕТОВ</w:t>
      </w:r>
    </w:p>
    <w:p w:rsidR="00F966D1" w:rsidRPr="00F966D1" w:rsidRDefault="00F966D1" w:rsidP="00F966D1">
      <w:pPr>
        <w:pStyle w:val="a4"/>
        <w:numPr>
          <w:ilvl w:val="1"/>
          <w:numId w:val="7"/>
        </w:numPr>
        <w:suppressAutoHyphens/>
        <w:ind w:left="0" w:firstLine="709"/>
        <w:jc w:val="both"/>
        <w:rPr>
          <w:color w:val="A6A6A6" w:themeColor="background1" w:themeShade="A6"/>
          <w:sz w:val="24"/>
          <w:szCs w:val="24"/>
        </w:rPr>
      </w:pPr>
      <w:r w:rsidRPr="00F966D1">
        <w:rPr>
          <w:sz w:val="24"/>
          <w:szCs w:val="24"/>
        </w:rPr>
        <w:t xml:space="preserve">Общая цена Договора составляет </w:t>
      </w:r>
      <w:sdt>
        <w:sdtPr>
          <w:rPr>
            <w:sz w:val="24"/>
            <w:szCs w:val="24"/>
          </w:rPr>
          <w:id w:val="149486158"/>
          <w:placeholder>
            <w:docPart w:val="5D84012EC26B4AC5A1B3E57C9004DCC8"/>
          </w:placeholder>
          <w:showingPlcHdr/>
        </w:sdtPr>
        <w:sdtEndPr/>
        <w:sdtContent>
          <w:r w:rsidRPr="00F966D1">
            <w:rPr>
              <w:rFonts w:eastAsia="MS Mincho"/>
              <w:i/>
              <w:color w:val="BFBFBF" w:themeColor="background1" w:themeShade="BF"/>
              <w:sz w:val="24"/>
              <w:szCs w:val="24"/>
            </w:rPr>
            <w:t>[укажите сумму цифрой]</w:t>
          </w:r>
        </w:sdtContent>
      </w:sdt>
      <w:r w:rsidRPr="00F966D1">
        <w:rPr>
          <w:sz w:val="24"/>
          <w:szCs w:val="24"/>
        </w:rPr>
        <w:t xml:space="preserve"> (</w:t>
      </w:r>
      <w:sdt>
        <w:sdtPr>
          <w:rPr>
            <w:sz w:val="24"/>
            <w:szCs w:val="24"/>
          </w:rPr>
          <w:id w:val="-2050057071"/>
          <w:placeholder>
            <w:docPart w:val="B690528AC01F4B7EBECCBD755372D018"/>
          </w:placeholder>
          <w:showingPlcHdr/>
        </w:sdtPr>
        <w:sdtEndPr/>
        <w:sdtContent>
          <w:r w:rsidRPr="00F966D1">
            <w:rPr>
              <w:rFonts w:eastAsia="MS Mincho"/>
              <w:i/>
              <w:color w:val="BFBFBF" w:themeColor="background1" w:themeShade="BF"/>
              <w:sz w:val="24"/>
              <w:szCs w:val="24"/>
            </w:rPr>
            <w:t>[укажите сумму прописью]</w:t>
          </w:r>
        </w:sdtContent>
      </w:sdt>
      <w:r w:rsidRPr="00F966D1">
        <w:rPr>
          <w:sz w:val="24"/>
          <w:szCs w:val="24"/>
        </w:rPr>
        <w:t xml:space="preserve">) рублей </w:t>
      </w:r>
      <w:sdt>
        <w:sdtPr>
          <w:rPr>
            <w:sz w:val="24"/>
            <w:szCs w:val="24"/>
          </w:rPr>
          <w:id w:val="-1306622338"/>
          <w:placeholder>
            <w:docPart w:val="FBAA8A3566B64E9FB078F7200E778951"/>
          </w:placeholder>
        </w:sdtPr>
        <w:sdtEndPr/>
        <w:sdtContent>
          <w:r w:rsidRPr="00F966D1">
            <w:rPr>
              <w:sz w:val="24"/>
              <w:szCs w:val="24"/>
            </w:rPr>
            <w:t>___</w:t>
          </w:r>
        </w:sdtContent>
      </w:sdt>
      <w:r w:rsidRPr="00F966D1">
        <w:rPr>
          <w:sz w:val="24"/>
          <w:szCs w:val="24"/>
        </w:rPr>
        <w:t xml:space="preserve"> копеек,</w:t>
      </w:r>
      <w:r w:rsidRPr="00F966D1">
        <w:rPr>
          <w:i/>
          <w:color w:val="A6A6A6" w:themeColor="background1" w:themeShade="A6"/>
          <w:sz w:val="24"/>
          <w:szCs w:val="24"/>
        </w:rPr>
        <w:t xml:space="preserve"> </w:t>
      </w:r>
      <w:sdt>
        <w:sdtPr>
          <w:rPr>
            <w:color w:val="000000" w:themeColor="text1"/>
            <w:sz w:val="24"/>
            <w:szCs w:val="24"/>
          </w:rPr>
          <w:alias w:val="НДС есть или нет"/>
          <w:tag w:val="НДС есть или нет"/>
          <w:id w:val="2047026837"/>
          <w:placeholder>
            <w:docPart w:val="89A5E9031FDE4E519F62786A288607C3"/>
          </w:placeholder>
          <w:showingPlcHdr/>
          <w:comboBox>
            <w:listItem w:value="Выберите элемент."/>
            <w:listItem w:displayText="в том числе НДС 20 %, составляющий ____(______) рублей ___ копеек." w:value="в том числе НДС 20 %, составляющий ____(______) рублей ___ копеек."/>
            <w:listItem w:displayText="НДС не облагается на основании_________." w:value="НДС не облагается на основании_________."/>
            <w:listItem w:displayText="в том числе НДС 10 %, составляющий ____(______) рублей ___ копеек." w:value="в том числе НДС 10 %, составляющий _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______) рублей ___ копеек." w:value="в том числе НДС 5 %, составляющий ____(______) рублей ___ копеек."/>
          </w:comboBox>
        </w:sdtPr>
        <w:sdtEndPr>
          <w:rPr>
            <w:color w:val="auto"/>
          </w:rPr>
        </w:sdtEndPr>
        <w:sdtContent>
          <w:r w:rsidRPr="00F966D1">
            <w:rPr>
              <w:i/>
              <w:color w:val="BFBFBF" w:themeColor="background1" w:themeShade="BF"/>
              <w:sz w:val="24"/>
              <w:szCs w:val="24"/>
            </w:rPr>
            <w:t>[выбрать одну из двух формулировок: если НДС облагается, указать размер НДС, если не облагается –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F966D1">
            <w:rPr>
              <w:i/>
              <w:color w:val="BFBFBF" w:themeColor="background1" w:themeShade="BF"/>
              <w:sz w:val="24"/>
              <w:szCs w:val="24"/>
              <w:lang w:val="en-US"/>
            </w:rPr>
            <w:t>]</w:t>
          </w:r>
        </w:sdtContent>
      </w:sdt>
    </w:p>
    <w:p w:rsidR="00F966D1" w:rsidRPr="00F966D1" w:rsidRDefault="00F966D1" w:rsidP="00F966D1">
      <w:pPr>
        <w:ind w:firstLine="709"/>
        <w:jc w:val="both"/>
        <w:rPr>
          <w:sz w:val="24"/>
          <w:szCs w:val="24"/>
        </w:rPr>
      </w:pPr>
      <w:r w:rsidRPr="00F966D1">
        <w:rPr>
          <w:sz w:val="24"/>
          <w:szCs w:val="24"/>
        </w:rPr>
        <w:t xml:space="preserve">Источник </w:t>
      </w:r>
      <w:r w:rsidRPr="00B179A4">
        <w:rPr>
          <w:sz w:val="24"/>
          <w:szCs w:val="24"/>
        </w:rPr>
        <w:t xml:space="preserve">финансирования: </w:t>
      </w:r>
      <w:r w:rsidR="00B179A4" w:rsidRPr="00B179A4">
        <w:rPr>
          <w:color w:val="000000"/>
          <w:sz w:val="24"/>
          <w:szCs w:val="24"/>
        </w:rPr>
        <w:t>средства учреждения.</w:t>
      </w:r>
      <w:r w:rsidR="00B179A4" w:rsidRPr="00B179A4">
        <w:rPr>
          <w:rStyle w:val="ae"/>
          <w:color w:val="000000"/>
          <w:sz w:val="24"/>
          <w:szCs w:val="24"/>
        </w:rPr>
        <w:footnoteReference w:id="1"/>
      </w:r>
    </w:p>
    <w:p w:rsidR="00A446B4" w:rsidRDefault="00A446B4" w:rsidP="00A446B4">
      <w:pPr>
        <w:pStyle w:val="a4"/>
        <w:numPr>
          <w:ilvl w:val="1"/>
          <w:numId w:val="7"/>
        </w:numPr>
        <w:ind w:left="0" w:firstLine="709"/>
        <w:rPr>
          <w:sz w:val="24"/>
          <w:szCs w:val="24"/>
        </w:rPr>
      </w:pPr>
      <w:r w:rsidRPr="00A446B4">
        <w:rPr>
          <w:sz w:val="24"/>
          <w:szCs w:val="24"/>
        </w:rPr>
        <w:lastRenderedPageBreak/>
        <w:t>Арендодатель не вправе в одностороннем порядке увеличивать общую цену Договора в течение срока его действия.</w:t>
      </w:r>
    </w:p>
    <w:p w:rsidR="00F45790" w:rsidRPr="00F45790" w:rsidRDefault="00F45790" w:rsidP="00F45790">
      <w:pPr>
        <w:ind w:firstLine="709"/>
        <w:jc w:val="both"/>
        <w:rPr>
          <w:color w:val="548DD4" w:themeColor="text2" w:themeTint="99"/>
          <w:sz w:val="24"/>
          <w:szCs w:val="24"/>
        </w:rPr>
      </w:pPr>
      <w:r w:rsidRPr="00F45790">
        <w:rPr>
          <w:color w:val="548DD4" w:themeColor="text2" w:themeTint="99"/>
          <w:sz w:val="24"/>
          <w:szCs w:val="24"/>
        </w:rPr>
        <w:t xml:space="preserve">В случае утраты </w:t>
      </w:r>
      <w:r>
        <w:rPr>
          <w:color w:val="548DD4" w:themeColor="text2" w:themeTint="99"/>
          <w:sz w:val="24"/>
          <w:szCs w:val="24"/>
        </w:rPr>
        <w:t>Арендодателем</w:t>
      </w:r>
      <w:r w:rsidRPr="00F45790">
        <w:rPr>
          <w:color w:val="548DD4" w:themeColor="text2" w:themeTint="99"/>
          <w:sz w:val="24"/>
          <w:szCs w:val="24"/>
        </w:rPr>
        <w:t xml:space="preserve"> права на освобождение от НДС, предусмотренного п. 1 ст. 145 НК РФ, или повышения ставки НДС, общая цена Договора остается неизменной. </w:t>
      </w:r>
    </w:p>
    <w:p w:rsidR="00F45790" w:rsidRPr="00F45790" w:rsidRDefault="00F45790" w:rsidP="00F45790">
      <w:pPr>
        <w:ind w:firstLine="709"/>
        <w:jc w:val="both"/>
        <w:rPr>
          <w:color w:val="548DD4" w:themeColor="text2" w:themeTint="99"/>
          <w:sz w:val="24"/>
          <w:szCs w:val="24"/>
        </w:rPr>
      </w:pPr>
      <w:r w:rsidRPr="00F45790">
        <w:rPr>
          <w:color w:val="548DD4" w:themeColor="text2" w:themeTint="99"/>
          <w:sz w:val="24"/>
          <w:szCs w:val="24"/>
        </w:rPr>
        <w:t xml:space="preserve">НДС исчисляется расчетным методом по соответствующей ставке от </w:t>
      </w:r>
      <w:proofErr w:type="gramStart"/>
      <w:r w:rsidR="00FA3C9A">
        <w:rPr>
          <w:color w:val="548DD4" w:themeColor="text2" w:themeTint="99"/>
          <w:sz w:val="24"/>
          <w:szCs w:val="24"/>
        </w:rPr>
        <w:t>размера</w:t>
      </w:r>
      <w:r w:rsidR="00E27F02">
        <w:rPr>
          <w:color w:val="548DD4" w:themeColor="text2" w:themeTint="99"/>
          <w:sz w:val="24"/>
          <w:szCs w:val="24"/>
        </w:rPr>
        <w:t xml:space="preserve"> </w:t>
      </w:r>
      <w:r w:rsidR="00FA3C9A">
        <w:rPr>
          <w:color w:val="548DD4" w:themeColor="text2" w:themeTint="99"/>
          <w:sz w:val="24"/>
          <w:szCs w:val="24"/>
        </w:rPr>
        <w:t xml:space="preserve"> арендной</w:t>
      </w:r>
      <w:proofErr w:type="gramEnd"/>
      <w:r w:rsidR="00FA3C9A">
        <w:rPr>
          <w:color w:val="548DD4" w:themeColor="text2" w:themeTint="99"/>
          <w:sz w:val="24"/>
          <w:szCs w:val="24"/>
        </w:rPr>
        <w:t xml:space="preserve"> платы</w:t>
      </w:r>
      <w:r w:rsidRPr="00F45790">
        <w:rPr>
          <w:color w:val="548DD4" w:themeColor="text2" w:themeTint="99"/>
          <w:sz w:val="24"/>
          <w:szCs w:val="24"/>
        </w:rPr>
        <w:t xml:space="preserve"> за период, когда </w:t>
      </w:r>
      <w:r>
        <w:rPr>
          <w:color w:val="548DD4" w:themeColor="text2" w:themeTint="99"/>
          <w:sz w:val="24"/>
          <w:szCs w:val="24"/>
        </w:rPr>
        <w:t>Арендодатель</w:t>
      </w:r>
      <w:r w:rsidRPr="00F45790">
        <w:rPr>
          <w:color w:val="548DD4" w:themeColor="text2" w:themeTint="99"/>
          <w:sz w:val="24"/>
          <w:szCs w:val="24"/>
        </w:rPr>
        <w:t xml:space="preserve"> утратил право на освобождение от НДС или применил повышенную ставку НДС. </w:t>
      </w:r>
    </w:p>
    <w:p w:rsidR="00F45790" w:rsidRPr="00F45790" w:rsidRDefault="00F45790" w:rsidP="00F45790">
      <w:pPr>
        <w:ind w:firstLine="709"/>
        <w:jc w:val="both"/>
        <w:rPr>
          <w:color w:val="548DD4" w:themeColor="text2" w:themeTint="99"/>
          <w:sz w:val="24"/>
          <w:szCs w:val="24"/>
        </w:rPr>
      </w:pPr>
      <w:r>
        <w:rPr>
          <w:color w:val="548DD4" w:themeColor="text2" w:themeTint="99"/>
          <w:sz w:val="24"/>
          <w:szCs w:val="24"/>
        </w:rPr>
        <w:t>Арендодатель</w:t>
      </w:r>
      <w:r w:rsidRPr="00F45790">
        <w:rPr>
          <w:color w:val="548DD4" w:themeColor="text2" w:themeTint="99"/>
          <w:sz w:val="24"/>
          <w:szCs w:val="24"/>
        </w:rPr>
        <w:t xml:space="preserve"> письменно уведомляет </w:t>
      </w:r>
      <w:r>
        <w:rPr>
          <w:color w:val="548DD4" w:themeColor="text2" w:themeTint="99"/>
          <w:sz w:val="24"/>
          <w:szCs w:val="24"/>
        </w:rPr>
        <w:t>Арендатора</w:t>
      </w:r>
      <w:r w:rsidRPr="00F45790">
        <w:rPr>
          <w:color w:val="548DD4" w:themeColor="text2" w:themeTint="99"/>
          <w:sz w:val="24"/>
          <w:szCs w:val="24"/>
        </w:rPr>
        <w:t xml:space="preserve"> об утрате права на освобождение от НДС, или повышении ставки НДС не позднее 5 (пяти) рабочих дней с момента возникновения основания. </w:t>
      </w:r>
    </w:p>
    <w:p w:rsidR="00F45790" w:rsidRPr="00F45790" w:rsidRDefault="00F45790" w:rsidP="002C04FA">
      <w:pPr>
        <w:ind w:firstLine="709"/>
        <w:jc w:val="both"/>
        <w:rPr>
          <w:color w:val="548DD4" w:themeColor="text2" w:themeTint="99"/>
          <w:sz w:val="24"/>
          <w:szCs w:val="24"/>
        </w:rPr>
      </w:pPr>
      <w:r w:rsidRPr="00F45790">
        <w:rPr>
          <w:color w:val="548DD4" w:themeColor="text2" w:themeTint="99"/>
          <w:sz w:val="24"/>
          <w:szCs w:val="24"/>
        </w:rPr>
        <w:t xml:space="preserve">Уведомление должно содержать: </w:t>
      </w:r>
      <w:r w:rsidR="00E27F02">
        <w:rPr>
          <w:color w:val="548DD4" w:themeColor="text2" w:themeTint="99"/>
          <w:sz w:val="24"/>
          <w:szCs w:val="24"/>
        </w:rPr>
        <w:t>размер арендной платы</w:t>
      </w:r>
      <w:r w:rsidRPr="00F45790">
        <w:rPr>
          <w:color w:val="548DD4" w:themeColor="text2" w:themeTint="99"/>
          <w:sz w:val="24"/>
          <w:szCs w:val="24"/>
        </w:rPr>
        <w:t xml:space="preserve"> за период, в котором </w:t>
      </w:r>
      <w:r w:rsidR="00E27F02">
        <w:rPr>
          <w:color w:val="548DD4" w:themeColor="text2" w:themeTint="99"/>
          <w:sz w:val="24"/>
          <w:szCs w:val="24"/>
        </w:rPr>
        <w:t>Арендодатель</w:t>
      </w:r>
      <w:r w:rsidRPr="00F45790">
        <w:rPr>
          <w:color w:val="548DD4" w:themeColor="text2" w:themeTint="99"/>
          <w:sz w:val="24"/>
          <w:szCs w:val="24"/>
        </w:rPr>
        <w:t xml:space="preserve"> утратил основание для освобождения от НДС или применяется повышенная ставка НДС, расчетную ставку и размер НДС</w:t>
      </w:r>
      <w:r w:rsidR="002C04FA">
        <w:rPr>
          <w:color w:val="548DD4" w:themeColor="text2" w:themeTint="99"/>
          <w:sz w:val="24"/>
          <w:szCs w:val="24"/>
        </w:rPr>
        <w:t>, а также</w:t>
      </w:r>
      <w:r w:rsidRPr="00F45790">
        <w:rPr>
          <w:color w:val="548DD4" w:themeColor="text2" w:themeTint="99"/>
          <w:sz w:val="24"/>
          <w:szCs w:val="24"/>
        </w:rPr>
        <w:t xml:space="preserve"> подтверждающие документы.</w:t>
      </w:r>
    </w:p>
    <w:p w:rsidR="00F45790" w:rsidRPr="00F45790" w:rsidRDefault="00F45790" w:rsidP="00F45790">
      <w:pPr>
        <w:ind w:firstLine="709"/>
        <w:jc w:val="both"/>
        <w:rPr>
          <w:color w:val="1F497D"/>
        </w:rPr>
      </w:pPr>
      <w:r w:rsidRPr="00F45790">
        <w:rPr>
          <w:color w:val="548DD4" w:themeColor="text2" w:themeTint="99"/>
          <w:sz w:val="24"/>
          <w:szCs w:val="24"/>
        </w:rPr>
        <w:t xml:space="preserve">В период, облагаемый НДС, </w:t>
      </w:r>
      <w:r w:rsidR="00E27F02">
        <w:rPr>
          <w:color w:val="548DD4" w:themeColor="text2" w:themeTint="99"/>
          <w:sz w:val="24"/>
          <w:szCs w:val="24"/>
        </w:rPr>
        <w:t>Арендодатель</w:t>
      </w:r>
      <w:r w:rsidRPr="00F45790">
        <w:rPr>
          <w:color w:val="548DD4" w:themeColor="text2" w:themeTint="99"/>
          <w:sz w:val="24"/>
          <w:szCs w:val="24"/>
        </w:rPr>
        <w:t xml:space="preserve"> предоставляет счета-фактуры, соответствующие требованиям ст. 169 НК РФ,</w:t>
      </w:r>
      <w:r w:rsidR="00E27F02">
        <w:rPr>
          <w:color w:val="548DD4" w:themeColor="text2" w:themeTint="99"/>
          <w:sz w:val="24"/>
          <w:szCs w:val="24"/>
        </w:rPr>
        <w:t xml:space="preserve"> вместе с А</w:t>
      </w:r>
      <w:r w:rsidRPr="00F45790">
        <w:rPr>
          <w:color w:val="548DD4" w:themeColor="text2" w:themeTint="99"/>
          <w:sz w:val="24"/>
          <w:szCs w:val="24"/>
        </w:rPr>
        <w:t>кт</w:t>
      </w:r>
      <w:r w:rsidR="00E27F02">
        <w:rPr>
          <w:color w:val="548DD4" w:themeColor="text2" w:themeTint="99"/>
          <w:sz w:val="24"/>
          <w:szCs w:val="24"/>
        </w:rPr>
        <w:t>ом приема-передачи (возврата)</w:t>
      </w:r>
      <w:r w:rsidRPr="00F45790">
        <w:rPr>
          <w:color w:val="548DD4" w:themeColor="text2" w:themeTint="99"/>
          <w:sz w:val="24"/>
          <w:szCs w:val="24"/>
        </w:rPr>
        <w:t>.</w:t>
      </w:r>
      <w:r w:rsidRPr="00F45790">
        <w:rPr>
          <w:rStyle w:val="ae"/>
          <w:color w:val="1F497D"/>
        </w:rPr>
        <w:footnoteReference w:id="2"/>
      </w:r>
      <w:r w:rsidRPr="00F45790">
        <w:rPr>
          <w:bCs/>
        </w:rPr>
        <w:tab/>
      </w:r>
    </w:p>
    <w:p w:rsidR="00F966D1" w:rsidRPr="00F966D1" w:rsidRDefault="00F966D1" w:rsidP="00F966D1">
      <w:pPr>
        <w:pStyle w:val="a4"/>
        <w:numPr>
          <w:ilvl w:val="1"/>
          <w:numId w:val="7"/>
        </w:numPr>
        <w:ind w:left="0" w:firstLine="709"/>
        <w:jc w:val="both"/>
        <w:rPr>
          <w:sz w:val="24"/>
          <w:szCs w:val="24"/>
        </w:rPr>
      </w:pPr>
      <w:r w:rsidRPr="00F966D1">
        <w:rPr>
          <w:sz w:val="24"/>
          <w:szCs w:val="24"/>
        </w:rPr>
        <w:t xml:space="preserve">Цена Договора включает в себя все возможные расходы Арендодателя, связанные с исполнением Договора, в том числе арендную плату, </w:t>
      </w:r>
      <w:r>
        <w:rPr>
          <w:sz w:val="24"/>
          <w:szCs w:val="24"/>
        </w:rPr>
        <w:t>оплату коммунальных ресурсов</w:t>
      </w:r>
      <w:r w:rsidRPr="00F966D1">
        <w:rPr>
          <w:sz w:val="24"/>
          <w:szCs w:val="24"/>
        </w:rPr>
        <w:t>, потребленных Арендатором за время испол</w:t>
      </w:r>
      <w:r w:rsidR="005A4441">
        <w:rPr>
          <w:sz w:val="24"/>
          <w:szCs w:val="24"/>
        </w:rPr>
        <w:t xml:space="preserve">ьзования </w:t>
      </w:r>
      <w:r w:rsidRPr="00F966D1">
        <w:rPr>
          <w:sz w:val="24"/>
          <w:szCs w:val="24"/>
        </w:rPr>
        <w:t>объектов аренды по Договору, оплату НДС и других обязательных платежей в соответствии с законодательством Российской Федерации.</w:t>
      </w:r>
    </w:p>
    <w:p w:rsidR="00F966D1" w:rsidRPr="00EE0C01" w:rsidRDefault="00F966D1" w:rsidP="00F966D1">
      <w:pPr>
        <w:pStyle w:val="a4"/>
        <w:numPr>
          <w:ilvl w:val="1"/>
          <w:numId w:val="7"/>
        </w:numPr>
        <w:suppressAutoHyphens/>
        <w:ind w:left="0" w:firstLine="709"/>
        <w:jc w:val="both"/>
        <w:rPr>
          <w:sz w:val="24"/>
          <w:szCs w:val="24"/>
        </w:rPr>
      </w:pPr>
      <w:r w:rsidRPr="00F966D1">
        <w:rPr>
          <w:sz w:val="24"/>
          <w:szCs w:val="24"/>
        </w:rPr>
        <w:t xml:space="preserve">Оплата по Договору производится Арендатором безналичным расчетом в рублях в течение </w:t>
      </w:r>
      <w:r w:rsidR="00C33433">
        <w:rPr>
          <w:sz w:val="24"/>
          <w:szCs w:val="24"/>
        </w:rPr>
        <w:t>5 (пяти) рабочих дней</w:t>
      </w:r>
      <w:r w:rsidRPr="00F966D1">
        <w:rPr>
          <w:sz w:val="24"/>
          <w:szCs w:val="24"/>
        </w:rPr>
        <w:t xml:space="preserve"> с даты подписания Сторонами Акта приема-передачи</w:t>
      </w:r>
      <w:r w:rsidR="00A06B41">
        <w:rPr>
          <w:sz w:val="24"/>
          <w:szCs w:val="24"/>
        </w:rPr>
        <w:t xml:space="preserve"> (возврата)</w:t>
      </w:r>
      <w:r w:rsidRPr="00F966D1">
        <w:rPr>
          <w:sz w:val="24"/>
          <w:szCs w:val="24"/>
        </w:rPr>
        <w:t xml:space="preserve"> на основании выставленного </w:t>
      </w:r>
      <w:r w:rsidRPr="00EE0C01">
        <w:rPr>
          <w:sz w:val="24"/>
          <w:szCs w:val="24"/>
        </w:rPr>
        <w:t xml:space="preserve">Арендодателем счета. </w:t>
      </w:r>
    </w:p>
    <w:p w:rsidR="00EE0C01" w:rsidRPr="00EE0C01" w:rsidRDefault="00EE0C01" w:rsidP="00EE0C01">
      <w:pPr>
        <w:pStyle w:val="a4"/>
        <w:numPr>
          <w:ilvl w:val="1"/>
          <w:numId w:val="7"/>
        </w:numPr>
        <w:suppressAutoHyphens/>
        <w:ind w:left="0" w:firstLine="709"/>
        <w:jc w:val="both"/>
        <w:rPr>
          <w:sz w:val="24"/>
          <w:szCs w:val="24"/>
        </w:rPr>
      </w:pPr>
      <w:r w:rsidRPr="00EE0C01">
        <w:rPr>
          <w:sz w:val="24"/>
          <w:szCs w:val="24"/>
        </w:rPr>
        <w:t xml:space="preserve">Датой исполнения обязательств Арендатора по оплате считается дата списания денежных средств с расчетного счета Арендатора. </w:t>
      </w:r>
    </w:p>
    <w:p w:rsidR="00EE0C01" w:rsidRPr="00F966D1" w:rsidRDefault="00EE0C01" w:rsidP="00EE0C01">
      <w:pPr>
        <w:pStyle w:val="a4"/>
        <w:suppressAutoHyphens/>
        <w:ind w:left="709"/>
        <w:jc w:val="both"/>
        <w:rPr>
          <w:sz w:val="24"/>
          <w:szCs w:val="24"/>
        </w:rPr>
      </w:pPr>
    </w:p>
    <w:p w:rsidR="00731C08" w:rsidRPr="00731C08" w:rsidRDefault="00731C08" w:rsidP="0044273A">
      <w:pPr>
        <w:widowControl w:val="0"/>
        <w:numPr>
          <w:ilvl w:val="0"/>
          <w:numId w:val="7"/>
        </w:numPr>
        <w:autoSpaceDE w:val="0"/>
        <w:autoSpaceDN w:val="0"/>
        <w:adjustRightInd w:val="0"/>
        <w:ind w:firstLine="709"/>
        <w:jc w:val="center"/>
        <w:rPr>
          <w:b/>
          <w:sz w:val="24"/>
          <w:szCs w:val="24"/>
        </w:rPr>
      </w:pPr>
      <w:bookmarkStart w:id="6" w:name="_Ref174870000"/>
      <w:r w:rsidRPr="00731C08">
        <w:rPr>
          <w:b/>
          <w:sz w:val="24"/>
          <w:szCs w:val="24"/>
        </w:rPr>
        <w:t>ОТВЕТСТВЕННОСТЬ СТОРОН</w:t>
      </w:r>
      <w:bookmarkEnd w:id="6"/>
    </w:p>
    <w:p w:rsidR="00731C08" w:rsidRPr="0097141E" w:rsidRDefault="00731C08" w:rsidP="00FA4B03">
      <w:pPr>
        <w:widowControl w:val="0"/>
        <w:numPr>
          <w:ilvl w:val="1"/>
          <w:numId w:val="7"/>
        </w:numPr>
        <w:autoSpaceDE w:val="0"/>
        <w:autoSpaceDN w:val="0"/>
        <w:adjustRightInd w:val="0"/>
        <w:ind w:left="0" w:firstLine="709"/>
        <w:jc w:val="both"/>
        <w:rPr>
          <w:sz w:val="24"/>
          <w:szCs w:val="24"/>
        </w:rPr>
      </w:pPr>
      <w:r w:rsidRPr="00731C08">
        <w:rPr>
          <w:sz w:val="24"/>
          <w:szCs w:val="24"/>
        </w:rPr>
        <w:t xml:space="preserve">За неисполнение или ненадлежащее исполнение условий Договора Стороны несут </w:t>
      </w:r>
      <w:r w:rsidRPr="0097141E">
        <w:rPr>
          <w:sz w:val="24"/>
          <w:szCs w:val="24"/>
        </w:rPr>
        <w:t>ответственность, предусмотренную законодательством Российской Федерации.</w:t>
      </w:r>
    </w:p>
    <w:p w:rsidR="00FA4B03" w:rsidRPr="0097141E" w:rsidRDefault="00FA4B03" w:rsidP="00FA4B03">
      <w:pPr>
        <w:widowControl w:val="0"/>
        <w:numPr>
          <w:ilvl w:val="1"/>
          <w:numId w:val="7"/>
        </w:numPr>
        <w:autoSpaceDE w:val="0"/>
        <w:autoSpaceDN w:val="0"/>
        <w:adjustRightInd w:val="0"/>
        <w:ind w:left="0" w:firstLine="709"/>
        <w:jc w:val="both"/>
        <w:rPr>
          <w:sz w:val="24"/>
          <w:szCs w:val="24"/>
        </w:rPr>
      </w:pPr>
      <w:r w:rsidRPr="0097141E">
        <w:rPr>
          <w:sz w:val="24"/>
          <w:szCs w:val="24"/>
        </w:rPr>
        <w:t>Арендодатель несет ответственность за недостатки объектов аренды, полностью или частично препятствующие пользованию им, несмотря на то, что при сдаче в аренду (заключении договора) Арендодатель мог и не знать о наличии указанных недостатков.</w:t>
      </w:r>
    </w:p>
    <w:p w:rsidR="00731C08" w:rsidRPr="0097141E" w:rsidRDefault="00731C08" w:rsidP="00FA4B03">
      <w:pPr>
        <w:widowControl w:val="0"/>
        <w:numPr>
          <w:ilvl w:val="1"/>
          <w:numId w:val="7"/>
        </w:numPr>
        <w:autoSpaceDE w:val="0"/>
        <w:autoSpaceDN w:val="0"/>
        <w:adjustRightInd w:val="0"/>
        <w:ind w:left="0" w:firstLine="709"/>
        <w:jc w:val="both"/>
        <w:rPr>
          <w:sz w:val="24"/>
          <w:szCs w:val="24"/>
        </w:rPr>
      </w:pPr>
      <w:r w:rsidRPr="0097141E">
        <w:rPr>
          <w:sz w:val="24"/>
          <w:szCs w:val="24"/>
        </w:rPr>
        <w:t>В случае нарушения Арендодателем срок</w:t>
      </w:r>
      <w:r w:rsidR="00FA4B03" w:rsidRPr="0097141E">
        <w:rPr>
          <w:sz w:val="24"/>
          <w:szCs w:val="24"/>
        </w:rPr>
        <w:t xml:space="preserve">а </w:t>
      </w:r>
      <w:r w:rsidRPr="0097141E">
        <w:rPr>
          <w:sz w:val="24"/>
          <w:szCs w:val="24"/>
        </w:rPr>
        <w:t xml:space="preserve">передачи </w:t>
      </w:r>
      <w:r w:rsidR="00FA4B03" w:rsidRPr="0097141E">
        <w:rPr>
          <w:sz w:val="24"/>
          <w:szCs w:val="24"/>
        </w:rPr>
        <w:t xml:space="preserve">объектов аренды </w:t>
      </w:r>
      <w:r w:rsidRPr="0097141E">
        <w:rPr>
          <w:sz w:val="24"/>
          <w:szCs w:val="24"/>
        </w:rPr>
        <w:t>Арендатор</w:t>
      </w:r>
      <w:r w:rsidR="00AA07EB" w:rsidRPr="0097141E">
        <w:rPr>
          <w:sz w:val="24"/>
          <w:szCs w:val="24"/>
        </w:rPr>
        <w:t>у последний</w:t>
      </w:r>
      <w:r w:rsidR="004D0709">
        <w:rPr>
          <w:sz w:val="24"/>
          <w:szCs w:val="24"/>
        </w:rPr>
        <w:t xml:space="preserve"> </w:t>
      </w:r>
      <w:r w:rsidRPr="0097141E">
        <w:rPr>
          <w:sz w:val="24"/>
          <w:szCs w:val="24"/>
        </w:rPr>
        <w:t xml:space="preserve">имеет право требовать от Арендодателя уплаты </w:t>
      </w:r>
      <w:r w:rsidR="00A01E10">
        <w:rPr>
          <w:sz w:val="24"/>
          <w:szCs w:val="24"/>
        </w:rPr>
        <w:t xml:space="preserve">штрафа </w:t>
      </w:r>
      <w:r w:rsidRPr="0097141E">
        <w:rPr>
          <w:sz w:val="24"/>
          <w:szCs w:val="24"/>
        </w:rPr>
        <w:t xml:space="preserve">в размере </w:t>
      </w:r>
      <w:r w:rsidR="00A01E10">
        <w:rPr>
          <w:sz w:val="24"/>
          <w:szCs w:val="24"/>
        </w:rPr>
        <w:t>20</w:t>
      </w:r>
      <w:r w:rsidRPr="0097141E">
        <w:rPr>
          <w:sz w:val="24"/>
          <w:szCs w:val="24"/>
        </w:rPr>
        <w:t xml:space="preserve"> %</w:t>
      </w:r>
      <w:r w:rsidR="00A01E10">
        <w:rPr>
          <w:sz w:val="24"/>
          <w:szCs w:val="24"/>
        </w:rPr>
        <w:t xml:space="preserve"> (двадцать процентов)</w:t>
      </w:r>
      <w:r w:rsidRPr="0097141E">
        <w:rPr>
          <w:sz w:val="24"/>
          <w:szCs w:val="24"/>
        </w:rPr>
        <w:t xml:space="preserve"> от </w:t>
      </w:r>
      <w:r w:rsidR="00AA07EB" w:rsidRPr="0097141E">
        <w:rPr>
          <w:sz w:val="24"/>
          <w:szCs w:val="24"/>
        </w:rPr>
        <w:t>общей цены Договора</w:t>
      </w:r>
      <w:r w:rsidRPr="0097141E">
        <w:rPr>
          <w:sz w:val="24"/>
          <w:szCs w:val="24"/>
        </w:rPr>
        <w:t>.</w:t>
      </w:r>
    </w:p>
    <w:p w:rsidR="00FA4B03" w:rsidRPr="0097141E" w:rsidRDefault="00AA07EB" w:rsidP="00FA4B03">
      <w:pPr>
        <w:widowControl w:val="0"/>
        <w:numPr>
          <w:ilvl w:val="1"/>
          <w:numId w:val="7"/>
        </w:numPr>
        <w:autoSpaceDE w:val="0"/>
        <w:autoSpaceDN w:val="0"/>
        <w:adjustRightInd w:val="0"/>
        <w:ind w:left="0" w:firstLine="709"/>
        <w:jc w:val="both"/>
        <w:rPr>
          <w:sz w:val="24"/>
          <w:szCs w:val="24"/>
        </w:rPr>
      </w:pPr>
      <w:r w:rsidRPr="0097141E">
        <w:rPr>
          <w:sz w:val="24"/>
          <w:szCs w:val="24"/>
        </w:rPr>
        <w:t xml:space="preserve">В случае нарушения Арендодателем срока принятия объектов аренды от Арендатора </w:t>
      </w:r>
      <w:proofErr w:type="gramStart"/>
      <w:r w:rsidRPr="0097141E">
        <w:rPr>
          <w:sz w:val="24"/>
          <w:szCs w:val="24"/>
        </w:rPr>
        <w:t>последний  имеет</w:t>
      </w:r>
      <w:proofErr w:type="gramEnd"/>
      <w:r w:rsidRPr="0097141E">
        <w:rPr>
          <w:sz w:val="24"/>
          <w:szCs w:val="24"/>
        </w:rPr>
        <w:t xml:space="preserve"> право требовать от Арендодателя уплаты неустойки в размере 0,</w:t>
      </w:r>
      <w:r w:rsidR="00805674">
        <w:rPr>
          <w:sz w:val="24"/>
          <w:szCs w:val="24"/>
        </w:rPr>
        <w:t>5</w:t>
      </w:r>
      <w:r w:rsidRPr="0097141E">
        <w:rPr>
          <w:sz w:val="24"/>
          <w:szCs w:val="24"/>
        </w:rPr>
        <w:t xml:space="preserve"> % от общей цены Договора за каждый день просрочки.</w:t>
      </w:r>
    </w:p>
    <w:p w:rsidR="00731C08" w:rsidRDefault="0097141E" w:rsidP="00FA4B03">
      <w:pPr>
        <w:widowControl w:val="0"/>
        <w:numPr>
          <w:ilvl w:val="1"/>
          <w:numId w:val="7"/>
        </w:numPr>
        <w:ind w:left="0" w:firstLine="709"/>
        <w:jc w:val="both"/>
        <w:rPr>
          <w:sz w:val="24"/>
          <w:szCs w:val="24"/>
        </w:rPr>
      </w:pPr>
      <w:r w:rsidRPr="0097141E">
        <w:rPr>
          <w:sz w:val="24"/>
          <w:szCs w:val="24"/>
        </w:rPr>
        <w:t>В случае нарушения</w:t>
      </w:r>
      <w:r w:rsidR="00731C08" w:rsidRPr="0097141E">
        <w:rPr>
          <w:sz w:val="24"/>
          <w:szCs w:val="24"/>
        </w:rPr>
        <w:t xml:space="preserve"> Арендатором</w:t>
      </w:r>
      <w:r w:rsidR="00731C08" w:rsidRPr="00731C08">
        <w:rPr>
          <w:sz w:val="24"/>
          <w:szCs w:val="24"/>
        </w:rPr>
        <w:t xml:space="preserve"> </w:t>
      </w:r>
      <w:r>
        <w:rPr>
          <w:sz w:val="24"/>
          <w:szCs w:val="24"/>
        </w:rPr>
        <w:t xml:space="preserve">срока осуществления оплаты по </w:t>
      </w:r>
      <w:proofErr w:type="gramStart"/>
      <w:r w:rsidR="00731C08" w:rsidRPr="00731C08">
        <w:rPr>
          <w:sz w:val="24"/>
          <w:szCs w:val="24"/>
        </w:rPr>
        <w:t>Договор</w:t>
      </w:r>
      <w:r>
        <w:rPr>
          <w:sz w:val="24"/>
          <w:szCs w:val="24"/>
        </w:rPr>
        <w:t xml:space="preserve">у </w:t>
      </w:r>
      <w:r w:rsidR="00731C08" w:rsidRPr="00731C08">
        <w:rPr>
          <w:sz w:val="24"/>
          <w:szCs w:val="24"/>
        </w:rPr>
        <w:t xml:space="preserve"> Арендодатель</w:t>
      </w:r>
      <w:proofErr w:type="gramEnd"/>
      <w:r w:rsidR="00731C08" w:rsidRPr="00731C08">
        <w:rPr>
          <w:sz w:val="24"/>
          <w:szCs w:val="24"/>
        </w:rPr>
        <w:t xml:space="preserve"> </w:t>
      </w:r>
      <w:r>
        <w:rPr>
          <w:sz w:val="24"/>
          <w:szCs w:val="24"/>
        </w:rPr>
        <w:t>имеет право требовать от Арендатора</w:t>
      </w:r>
      <w:r w:rsidR="00731C08" w:rsidRPr="00731C08">
        <w:rPr>
          <w:sz w:val="24"/>
          <w:szCs w:val="24"/>
        </w:rPr>
        <w:t xml:space="preserve"> </w:t>
      </w:r>
      <w:r w:rsidRPr="00731C08">
        <w:rPr>
          <w:sz w:val="24"/>
          <w:szCs w:val="24"/>
        </w:rPr>
        <w:t xml:space="preserve">уплаты </w:t>
      </w:r>
      <w:r>
        <w:rPr>
          <w:sz w:val="24"/>
          <w:szCs w:val="24"/>
        </w:rPr>
        <w:t>неустойки</w:t>
      </w:r>
      <w:r w:rsidRPr="00731C08">
        <w:rPr>
          <w:sz w:val="24"/>
          <w:szCs w:val="24"/>
        </w:rPr>
        <w:t xml:space="preserve"> в размере </w:t>
      </w:r>
      <w:r>
        <w:rPr>
          <w:sz w:val="24"/>
          <w:szCs w:val="24"/>
        </w:rPr>
        <w:t>0,1</w:t>
      </w:r>
      <w:r w:rsidRPr="00731C08">
        <w:rPr>
          <w:sz w:val="24"/>
          <w:szCs w:val="24"/>
        </w:rPr>
        <w:t xml:space="preserve"> % от </w:t>
      </w:r>
      <w:r>
        <w:rPr>
          <w:sz w:val="24"/>
          <w:szCs w:val="24"/>
        </w:rPr>
        <w:t>общей цены Договора</w:t>
      </w:r>
      <w:r w:rsidRPr="00731C08">
        <w:rPr>
          <w:sz w:val="24"/>
          <w:szCs w:val="24"/>
        </w:rPr>
        <w:t xml:space="preserve"> за каждый </w:t>
      </w:r>
      <w:r w:rsidR="00805674">
        <w:rPr>
          <w:sz w:val="24"/>
          <w:szCs w:val="24"/>
        </w:rPr>
        <w:t>день</w:t>
      </w:r>
      <w:r w:rsidRPr="00731C08">
        <w:rPr>
          <w:sz w:val="24"/>
          <w:szCs w:val="24"/>
        </w:rPr>
        <w:t xml:space="preserve"> просрочки</w:t>
      </w:r>
      <w:r w:rsidR="00731C08" w:rsidRPr="00731C08">
        <w:rPr>
          <w:sz w:val="24"/>
          <w:szCs w:val="24"/>
        </w:rPr>
        <w:t>.</w:t>
      </w:r>
    </w:p>
    <w:p w:rsidR="00E04842" w:rsidRPr="00E04842" w:rsidRDefault="00E04842" w:rsidP="00FA4B03">
      <w:pPr>
        <w:pStyle w:val="a4"/>
        <w:widowControl w:val="0"/>
        <w:numPr>
          <w:ilvl w:val="1"/>
          <w:numId w:val="7"/>
        </w:numPr>
        <w:autoSpaceDE w:val="0"/>
        <w:autoSpaceDN w:val="0"/>
        <w:adjustRightInd w:val="0"/>
        <w:ind w:left="0" w:firstLine="709"/>
        <w:jc w:val="both"/>
        <w:rPr>
          <w:sz w:val="24"/>
          <w:szCs w:val="24"/>
        </w:rPr>
      </w:pPr>
      <w:r w:rsidRPr="00E04842">
        <w:rPr>
          <w:rFonts w:eastAsiaTheme="minorHAnsi"/>
          <w:sz w:val="24"/>
          <w:szCs w:val="24"/>
          <w:lang w:eastAsia="en-US"/>
        </w:rPr>
        <w:t xml:space="preserve"> В случае нарушения Арендатором срока передачи (возврата) объектов аренды Арендодателю последний имеет право требовать от Арендатора уплаты неустойки в размере 0,1 % от общей цены Договора за каждый день просрочки и возмещения убытков </w:t>
      </w:r>
      <w:r w:rsidRPr="00E04842">
        <w:rPr>
          <w:rFonts w:eastAsiaTheme="minorHAnsi"/>
          <w:sz w:val="24"/>
          <w:szCs w:val="24"/>
          <w:lang w:eastAsia="en-US"/>
        </w:rPr>
        <w:lastRenderedPageBreak/>
        <w:t xml:space="preserve">в части непокрытой неустойкой.  </w:t>
      </w:r>
      <w:r w:rsidR="00453030">
        <w:rPr>
          <w:rFonts w:eastAsiaTheme="minorHAnsi"/>
          <w:sz w:val="24"/>
          <w:szCs w:val="24"/>
          <w:lang w:eastAsia="en-US"/>
        </w:rPr>
        <w:t xml:space="preserve">При этом Арендатор не считается просрочившим передачу (возврат) объектов аренды в случае, если он направил Арендодателю письменное уведомление согласно пункту </w:t>
      </w:r>
      <w:r w:rsidR="00A446B4">
        <w:rPr>
          <w:rFonts w:eastAsiaTheme="minorHAnsi"/>
          <w:sz w:val="24"/>
          <w:szCs w:val="24"/>
          <w:lang w:eastAsia="en-US"/>
        </w:rPr>
        <w:t>4.2.5.</w:t>
      </w:r>
      <w:r w:rsidR="00453030">
        <w:rPr>
          <w:rFonts w:eastAsiaTheme="minorHAnsi"/>
          <w:sz w:val="24"/>
          <w:szCs w:val="24"/>
          <w:lang w:eastAsia="en-US"/>
        </w:rPr>
        <w:t xml:space="preserve"> Договора, а Арендодатель не принял объект аренды по Акту приема-передачи в установленный Договором срок.</w:t>
      </w:r>
    </w:p>
    <w:p w:rsidR="00731C08" w:rsidRDefault="00731C08" w:rsidP="00FA4B03">
      <w:pPr>
        <w:widowControl w:val="0"/>
        <w:numPr>
          <w:ilvl w:val="1"/>
          <w:numId w:val="7"/>
        </w:numPr>
        <w:autoSpaceDE w:val="0"/>
        <w:autoSpaceDN w:val="0"/>
        <w:adjustRightInd w:val="0"/>
        <w:ind w:left="0" w:firstLine="709"/>
        <w:jc w:val="both"/>
        <w:rPr>
          <w:sz w:val="24"/>
          <w:szCs w:val="24"/>
        </w:rPr>
      </w:pPr>
      <w:r w:rsidRPr="00731C08">
        <w:rPr>
          <w:sz w:val="24"/>
          <w:szCs w:val="24"/>
        </w:rPr>
        <w:t xml:space="preserve">Штрафные санкции, установленные Договором, не освобождают Стороны от выполнения своих обязательств по Договору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584522" w:rsidRPr="00584522" w:rsidRDefault="0097141E" w:rsidP="00584522">
      <w:pPr>
        <w:widowControl w:val="0"/>
        <w:numPr>
          <w:ilvl w:val="1"/>
          <w:numId w:val="7"/>
        </w:numPr>
        <w:autoSpaceDE w:val="0"/>
        <w:autoSpaceDN w:val="0"/>
        <w:adjustRightInd w:val="0"/>
        <w:ind w:left="0" w:firstLine="709"/>
        <w:jc w:val="both"/>
        <w:rPr>
          <w:color w:val="000000" w:themeColor="text1"/>
          <w:sz w:val="24"/>
          <w:szCs w:val="24"/>
        </w:rPr>
      </w:pPr>
      <w:r w:rsidRPr="0097141E">
        <w:rPr>
          <w:color w:val="000000" w:themeColor="text1"/>
          <w:sz w:val="24"/>
          <w:szCs w:val="24"/>
        </w:rPr>
        <w:t xml:space="preserve">Арендатор вправе требовать от Арендодателя возмещения убытков в полном объеме в случае срыва Мероприятия по вине Арендодателя. </w:t>
      </w:r>
    </w:p>
    <w:p w:rsidR="00584522" w:rsidRPr="0066659D" w:rsidRDefault="00584522" w:rsidP="00584522">
      <w:pPr>
        <w:pStyle w:val="a4"/>
        <w:ind w:left="709"/>
        <w:jc w:val="both"/>
      </w:pPr>
    </w:p>
    <w:p w:rsidR="00584522" w:rsidRPr="00584522" w:rsidRDefault="00584522" w:rsidP="00584522">
      <w:pPr>
        <w:pStyle w:val="a4"/>
        <w:widowControl w:val="0"/>
        <w:numPr>
          <w:ilvl w:val="0"/>
          <w:numId w:val="7"/>
        </w:numPr>
        <w:jc w:val="center"/>
        <w:rPr>
          <w:b/>
          <w:bCs/>
          <w:caps/>
          <w:sz w:val="24"/>
          <w:szCs w:val="24"/>
        </w:rPr>
      </w:pPr>
      <w:r w:rsidRPr="00584522">
        <w:rPr>
          <w:b/>
          <w:bCs/>
          <w:caps/>
          <w:sz w:val="24"/>
          <w:szCs w:val="24"/>
        </w:rPr>
        <w:t>ЗАВЕРЕНИЯ ОБ ОБСТОЯТЕЛЬСТВАХ</w:t>
      </w:r>
    </w:p>
    <w:p w:rsidR="00584522" w:rsidRPr="00584522" w:rsidRDefault="00584522" w:rsidP="00C16CE0">
      <w:pPr>
        <w:pStyle w:val="a4"/>
        <w:widowControl w:val="0"/>
        <w:ind w:left="0" w:firstLine="709"/>
        <w:jc w:val="both"/>
        <w:rPr>
          <w:b/>
          <w:bCs/>
          <w:caps/>
          <w:sz w:val="24"/>
          <w:szCs w:val="24"/>
        </w:rPr>
      </w:pPr>
      <w:r w:rsidRPr="00584522">
        <w:rPr>
          <w:sz w:val="24"/>
          <w:szCs w:val="24"/>
        </w:rPr>
        <w:t>7</w:t>
      </w:r>
      <w:r>
        <w:rPr>
          <w:sz w:val="24"/>
          <w:szCs w:val="24"/>
        </w:rPr>
        <w:t xml:space="preserve">.1.  </w:t>
      </w:r>
      <w:r w:rsidRPr="00584522">
        <w:rPr>
          <w:sz w:val="24"/>
          <w:szCs w:val="24"/>
        </w:rPr>
        <w:t>Арендодатель в порядке статьи 431.2 Гражданского кодекса Российской Федерации заверяет Заказчика о том, что:</w:t>
      </w:r>
    </w:p>
    <w:p w:rsidR="00584522" w:rsidRPr="00584522" w:rsidRDefault="00584522" w:rsidP="005E4FDC">
      <w:pPr>
        <w:pStyle w:val="a4"/>
        <w:widowControl w:val="0"/>
        <w:numPr>
          <w:ilvl w:val="2"/>
          <w:numId w:val="7"/>
        </w:numPr>
        <w:tabs>
          <w:tab w:val="left" w:pos="1134"/>
        </w:tabs>
        <w:ind w:left="0" w:firstLine="709"/>
        <w:jc w:val="both"/>
        <w:rPr>
          <w:sz w:val="24"/>
          <w:szCs w:val="24"/>
        </w:rPr>
      </w:pPr>
      <w:r w:rsidRPr="00584522">
        <w:rPr>
          <w:sz w:val="24"/>
          <w:szCs w:val="24"/>
        </w:rPr>
        <w:t xml:space="preserve">он обладает необходимой право-и дееспособностью, а равно и </w:t>
      </w:r>
      <w:proofErr w:type="gramStart"/>
      <w:r w:rsidRPr="00584522">
        <w:rPr>
          <w:sz w:val="24"/>
          <w:szCs w:val="24"/>
        </w:rPr>
        <w:t>всеми правами</w:t>
      </w:r>
      <w:proofErr w:type="gramEnd"/>
      <w:r w:rsidRPr="00584522">
        <w:rPr>
          <w:sz w:val="24"/>
          <w:szCs w:val="24"/>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584522" w:rsidRPr="00584522" w:rsidRDefault="00584522" w:rsidP="005E4FDC">
      <w:pPr>
        <w:pStyle w:val="a4"/>
        <w:widowControl w:val="0"/>
        <w:numPr>
          <w:ilvl w:val="2"/>
          <w:numId w:val="7"/>
        </w:numPr>
        <w:tabs>
          <w:tab w:val="left" w:pos="1134"/>
        </w:tabs>
        <w:ind w:left="0" w:firstLine="709"/>
        <w:jc w:val="both"/>
        <w:rPr>
          <w:sz w:val="24"/>
          <w:szCs w:val="24"/>
        </w:rPr>
      </w:pPr>
      <w:r w:rsidRPr="00584522">
        <w:rPr>
          <w:sz w:val="24"/>
          <w:szCs w:val="24"/>
        </w:rPr>
        <w:t>он, его взаимозависимые лица, привлекаемые им для исполнения Договора, соисполнители не являются лицами, взаимозависимыми с Арендатором, и не имеют с ним конфликта интересов; Арендатор не имеет возможности искусственно создавать условия для использования налоговых преференций;</w:t>
      </w:r>
    </w:p>
    <w:p w:rsidR="00584522" w:rsidRPr="00584522" w:rsidRDefault="00584522" w:rsidP="005E4FDC">
      <w:pPr>
        <w:pStyle w:val="a4"/>
        <w:widowControl w:val="0"/>
        <w:numPr>
          <w:ilvl w:val="2"/>
          <w:numId w:val="7"/>
        </w:numPr>
        <w:tabs>
          <w:tab w:val="left" w:pos="1134"/>
        </w:tabs>
        <w:ind w:left="0" w:firstLine="709"/>
        <w:jc w:val="both"/>
        <w:rPr>
          <w:sz w:val="24"/>
          <w:szCs w:val="24"/>
        </w:rPr>
      </w:pPr>
      <w:r w:rsidRPr="00584522">
        <w:rPr>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584522" w:rsidRPr="00584522" w:rsidRDefault="00584522" w:rsidP="005E4FDC">
      <w:pPr>
        <w:pStyle w:val="a4"/>
        <w:widowControl w:val="0"/>
        <w:numPr>
          <w:ilvl w:val="2"/>
          <w:numId w:val="7"/>
        </w:numPr>
        <w:tabs>
          <w:tab w:val="left" w:pos="1134"/>
        </w:tabs>
        <w:ind w:left="0" w:firstLine="709"/>
        <w:jc w:val="both"/>
        <w:rPr>
          <w:sz w:val="24"/>
          <w:szCs w:val="24"/>
        </w:rPr>
      </w:pPr>
      <w:r w:rsidRPr="00584522">
        <w:rPr>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584522" w:rsidRPr="00584522" w:rsidRDefault="00584522" w:rsidP="005E4FDC">
      <w:pPr>
        <w:pStyle w:val="a4"/>
        <w:widowControl w:val="0"/>
        <w:numPr>
          <w:ilvl w:val="1"/>
          <w:numId w:val="7"/>
        </w:numPr>
        <w:tabs>
          <w:tab w:val="left" w:pos="1134"/>
        </w:tabs>
        <w:ind w:left="0" w:firstLine="709"/>
        <w:jc w:val="both"/>
        <w:rPr>
          <w:sz w:val="24"/>
          <w:szCs w:val="24"/>
        </w:rPr>
      </w:pPr>
      <w:r w:rsidRPr="00584522">
        <w:rPr>
          <w:sz w:val="24"/>
          <w:szCs w:val="24"/>
        </w:rPr>
        <w:t xml:space="preserve"> Арендодатель также заверяет Арендатора в иных обстоятельствах, которые указаны в Заверениях об обстоятельствах, размещенных на сайте Арендатора в сети Интернет по адресу </w:t>
      </w:r>
      <w:hyperlink r:id="rId8" w:history="1">
        <w:r w:rsidRPr="00584522">
          <w:rPr>
            <w:rStyle w:val="ad"/>
            <w:sz w:val="24"/>
            <w:szCs w:val="24"/>
            <w:lang w:eastAsia="en-US"/>
          </w:rPr>
          <w:t>https://legal.hse.ru/assurances</w:t>
        </w:r>
      </w:hyperlink>
      <w:r w:rsidRPr="00584522">
        <w:rPr>
          <w:sz w:val="24"/>
          <w:szCs w:val="24"/>
          <w:lang w:eastAsia="en-US"/>
        </w:rPr>
        <w:t>. Арендодатель настоящим подтверждает, что до заключения Договора он ознакомился с Заверениями об обстоятельствах, указанными в настоящем пункте.</w:t>
      </w:r>
      <w:r w:rsidRPr="00584522">
        <w:rPr>
          <w:sz w:val="24"/>
          <w:szCs w:val="24"/>
        </w:rPr>
        <w:t xml:space="preserve"> </w:t>
      </w:r>
    </w:p>
    <w:p w:rsidR="00584522" w:rsidRPr="00584522" w:rsidRDefault="00584522" w:rsidP="005E4FDC">
      <w:pPr>
        <w:pStyle w:val="a4"/>
        <w:widowControl w:val="0"/>
        <w:numPr>
          <w:ilvl w:val="1"/>
          <w:numId w:val="7"/>
        </w:numPr>
        <w:tabs>
          <w:tab w:val="left" w:pos="1276"/>
        </w:tabs>
        <w:ind w:left="0" w:firstLine="709"/>
        <w:jc w:val="both"/>
        <w:rPr>
          <w:sz w:val="24"/>
          <w:szCs w:val="24"/>
        </w:rPr>
      </w:pPr>
      <w:bookmarkStart w:id="7" w:name="_Ref509501196"/>
      <w:r w:rsidRPr="00584522">
        <w:rPr>
          <w:sz w:val="24"/>
          <w:szCs w:val="24"/>
          <w:lang w:eastAsia="en-US"/>
        </w:rPr>
        <w:t>При недостоверности</w:t>
      </w:r>
      <w:r w:rsidRPr="00584522">
        <w:rPr>
          <w:sz w:val="24"/>
          <w:szCs w:val="24"/>
        </w:rPr>
        <w:t xml:space="preserve"> заверений об обстоятельствах, изложенных в пунктах 6.1 и </w:t>
      </w:r>
      <w:r w:rsidR="00611BD4">
        <w:fldChar w:fldCharType="begin"/>
      </w:r>
      <w:r w:rsidR="00611BD4">
        <w:instrText xml:space="preserve"> REF _Ref509501196 \r \h  \* MERGEFORMAT </w:instrText>
      </w:r>
      <w:r w:rsidR="00611BD4">
        <w:fldChar w:fldCharType="separate"/>
      </w:r>
      <w:r w:rsidRPr="00584522">
        <w:rPr>
          <w:sz w:val="24"/>
          <w:szCs w:val="24"/>
        </w:rPr>
        <w:t>6.2</w:t>
      </w:r>
      <w:r w:rsidR="00611BD4">
        <w:fldChar w:fldCharType="end"/>
      </w:r>
      <w:r w:rsidRPr="00584522">
        <w:rPr>
          <w:sz w:val="24"/>
          <w:szCs w:val="24"/>
        </w:rPr>
        <w:t xml:space="preserve"> Договора, а равно при ненадлежащем исполнении Арендодателем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Арендодатель обязан в полном объеме возместить Арендатору убытки, </w:t>
      </w:r>
      <w:r w:rsidRPr="00584522">
        <w:rPr>
          <w:rFonts w:eastAsiaTheme="minorHAnsi"/>
          <w:sz w:val="24"/>
          <w:szCs w:val="24"/>
          <w:lang w:eastAsia="en-US"/>
        </w:rPr>
        <w:t>причиненные недостоверностью таких заверений</w:t>
      </w:r>
      <w:r w:rsidRPr="00584522">
        <w:rPr>
          <w:i/>
          <w:sz w:val="24"/>
          <w:szCs w:val="24"/>
        </w:rPr>
        <w:t xml:space="preserve">, </w:t>
      </w:r>
      <w:r w:rsidRPr="00584522">
        <w:rPr>
          <w:sz w:val="24"/>
          <w:szCs w:val="24"/>
        </w:rPr>
        <w:t>в том числе компенсировать Арендатору расходы, возникшие в результате отказа Арендатору в вычете/возмещении причитающихся ему сумм налогов, доначисления налогов, начисления пеней, наложения штрафов.</w:t>
      </w:r>
      <w:bookmarkEnd w:id="7"/>
    </w:p>
    <w:p w:rsidR="00584522" w:rsidRPr="00584522" w:rsidRDefault="00584522" w:rsidP="005E4FDC">
      <w:pPr>
        <w:pStyle w:val="a4"/>
        <w:widowControl w:val="0"/>
        <w:numPr>
          <w:ilvl w:val="1"/>
          <w:numId w:val="7"/>
        </w:numPr>
        <w:tabs>
          <w:tab w:val="left" w:pos="1276"/>
        </w:tabs>
        <w:ind w:left="0" w:firstLine="709"/>
        <w:jc w:val="both"/>
        <w:rPr>
          <w:sz w:val="24"/>
          <w:szCs w:val="24"/>
        </w:rPr>
      </w:pPr>
      <w:r w:rsidRPr="00584522">
        <w:rPr>
          <w:sz w:val="24"/>
          <w:szCs w:val="24"/>
        </w:rPr>
        <w:t>Указанные в пункте 6.3 Договора убытки, в том числе расходы, подлежат уплате Арендодателем в течение 10 (десяти) рабочих дней со дня предъявления Арендатором соответствующего письменного требования.</w:t>
      </w:r>
    </w:p>
    <w:p w:rsidR="000B2FE1" w:rsidRPr="00731C08" w:rsidRDefault="000B2FE1" w:rsidP="000B2FE1">
      <w:pPr>
        <w:widowControl w:val="0"/>
        <w:autoSpaceDE w:val="0"/>
        <w:autoSpaceDN w:val="0"/>
        <w:adjustRightInd w:val="0"/>
        <w:ind w:left="1069"/>
        <w:jc w:val="both"/>
        <w:rPr>
          <w:sz w:val="24"/>
          <w:szCs w:val="24"/>
        </w:rPr>
      </w:pPr>
    </w:p>
    <w:p w:rsidR="00C04148" w:rsidRPr="0097141E" w:rsidRDefault="00C04148" w:rsidP="0044273A">
      <w:pPr>
        <w:pStyle w:val="a4"/>
        <w:keepNext/>
        <w:widowControl w:val="0"/>
        <w:numPr>
          <w:ilvl w:val="0"/>
          <w:numId w:val="7"/>
        </w:numPr>
        <w:tabs>
          <w:tab w:val="left" w:pos="284"/>
          <w:tab w:val="left" w:pos="1276"/>
        </w:tabs>
        <w:jc w:val="center"/>
        <w:rPr>
          <w:b/>
          <w:bCs/>
          <w:sz w:val="24"/>
          <w:szCs w:val="24"/>
        </w:rPr>
      </w:pPr>
      <w:r w:rsidRPr="0097141E">
        <w:rPr>
          <w:b/>
          <w:sz w:val="24"/>
          <w:szCs w:val="24"/>
        </w:rPr>
        <w:t>ОБСТОЯТЕЛЬСТВА</w:t>
      </w:r>
      <w:r w:rsidRPr="0097141E">
        <w:rPr>
          <w:b/>
          <w:bCs/>
          <w:sz w:val="24"/>
          <w:szCs w:val="24"/>
        </w:rPr>
        <w:t xml:space="preserve"> НЕПРЕОДОЛИМОЙ СИЛЫ</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 xml:space="preserve">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w:t>
      </w:r>
      <w:r w:rsidRPr="0097141E">
        <w:rPr>
          <w:color w:val="000000" w:themeColor="text1"/>
          <w:sz w:val="24"/>
          <w:szCs w:val="24"/>
        </w:rPr>
        <w:lastRenderedPageBreak/>
        <w:t>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и прекращении соответственно. </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C04148" w:rsidRPr="0097141E" w:rsidRDefault="00C04148" w:rsidP="0044273A">
      <w:pPr>
        <w:widowControl w:val="0"/>
        <w:numPr>
          <w:ilvl w:val="1"/>
          <w:numId w:val="7"/>
        </w:numPr>
        <w:tabs>
          <w:tab w:val="left" w:pos="1276"/>
        </w:tabs>
        <w:ind w:left="0" w:firstLine="709"/>
        <w:contextualSpacing/>
        <w:jc w:val="both"/>
        <w:rPr>
          <w:color w:val="000000" w:themeColor="text1"/>
          <w:sz w:val="24"/>
          <w:szCs w:val="24"/>
        </w:rPr>
      </w:pPr>
      <w:r w:rsidRPr="0097141E">
        <w:rPr>
          <w:color w:val="000000" w:themeColor="text1"/>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C04148" w:rsidRPr="0097141E" w:rsidRDefault="00C04148" w:rsidP="00C04148">
      <w:pPr>
        <w:widowControl w:val="0"/>
        <w:autoSpaceDE w:val="0"/>
        <w:autoSpaceDN w:val="0"/>
        <w:adjustRightInd w:val="0"/>
        <w:ind w:left="1069"/>
        <w:jc w:val="both"/>
        <w:rPr>
          <w:sz w:val="24"/>
          <w:szCs w:val="24"/>
        </w:rPr>
      </w:pPr>
    </w:p>
    <w:p w:rsidR="00731C08" w:rsidRPr="0097141E" w:rsidRDefault="00731C08" w:rsidP="0044273A">
      <w:pPr>
        <w:widowControl w:val="0"/>
        <w:numPr>
          <w:ilvl w:val="0"/>
          <w:numId w:val="7"/>
        </w:numPr>
        <w:autoSpaceDE w:val="0"/>
        <w:autoSpaceDN w:val="0"/>
        <w:adjustRightInd w:val="0"/>
        <w:ind w:firstLine="709"/>
        <w:jc w:val="center"/>
        <w:rPr>
          <w:b/>
          <w:sz w:val="24"/>
          <w:szCs w:val="24"/>
        </w:rPr>
      </w:pPr>
      <w:r w:rsidRPr="0097141E">
        <w:rPr>
          <w:b/>
          <w:sz w:val="24"/>
          <w:szCs w:val="24"/>
        </w:rPr>
        <w:t>ПОРЯДОК РАЗРЕШЕНИЯ СПОРОВ</w:t>
      </w:r>
    </w:p>
    <w:p w:rsidR="00FE20C2" w:rsidRPr="0097141E" w:rsidRDefault="00FE20C2" w:rsidP="0097141E">
      <w:pPr>
        <w:widowControl w:val="0"/>
        <w:numPr>
          <w:ilvl w:val="1"/>
          <w:numId w:val="7"/>
        </w:numPr>
        <w:tabs>
          <w:tab w:val="left" w:pos="1276"/>
        </w:tabs>
        <w:spacing w:line="276" w:lineRule="auto"/>
        <w:ind w:left="0" w:firstLine="709"/>
        <w:contextualSpacing/>
        <w:jc w:val="both"/>
        <w:rPr>
          <w:rFonts w:eastAsiaTheme="minorHAnsi"/>
          <w:color w:val="000000" w:themeColor="text1"/>
          <w:sz w:val="24"/>
          <w:szCs w:val="24"/>
          <w:lang w:eastAsia="en-US"/>
        </w:rPr>
      </w:pPr>
      <w:r w:rsidRPr="0097141E">
        <w:rPr>
          <w:rFonts w:eastAsiaTheme="minorHAnsi"/>
          <w:color w:val="000000" w:themeColor="text1"/>
          <w:sz w:val="24"/>
          <w:szCs w:val="24"/>
          <w:lang w:eastAsia="en-US"/>
        </w:rPr>
        <w:t xml:space="preserve">Споры и/или разногласия, возникшие между Сторонами при исполнении условий Договора, решаются путём переговоров. </w:t>
      </w:r>
    </w:p>
    <w:p w:rsidR="00FE20C2" w:rsidRPr="0097141E" w:rsidRDefault="00FE20C2" w:rsidP="0097141E">
      <w:pPr>
        <w:widowControl w:val="0"/>
        <w:numPr>
          <w:ilvl w:val="1"/>
          <w:numId w:val="7"/>
        </w:numPr>
        <w:tabs>
          <w:tab w:val="left" w:pos="1276"/>
        </w:tabs>
        <w:spacing w:line="276" w:lineRule="auto"/>
        <w:ind w:left="0" w:firstLine="709"/>
        <w:contextualSpacing/>
        <w:jc w:val="both"/>
        <w:rPr>
          <w:rFonts w:eastAsia="MS Mincho"/>
          <w:color w:val="000000" w:themeColor="text1"/>
          <w:sz w:val="24"/>
          <w:szCs w:val="24"/>
          <w:lang w:eastAsia="en-US"/>
        </w:rPr>
      </w:pPr>
      <w:r w:rsidRPr="0097141E">
        <w:rPr>
          <w:rFonts w:eastAsia="MS Mincho"/>
          <w:color w:val="000000" w:themeColor="text1"/>
          <w:sz w:val="24"/>
          <w:szCs w:val="24"/>
          <w:lang w:eastAsia="en-US"/>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предъявлена способами, указанными в разделе 1</w:t>
      </w:r>
      <w:r w:rsidR="00184920">
        <w:rPr>
          <w:rFonts w:eastAsia="MS Mincho"/>
          <w:color w:val="000000" w:themeColor="text1"/>
          <w:sz w:val="24"/>
          <w:szCs w:val="24"/>
          <w:lang w:eastAsia="en-US"/>
        </w:rPr>
        <w:t>3</w:t>
      </w:r>
      <w:r w:rsidRPr="0097141E">
        <w:rPr>
          <w:rFonts w:eastAsia="MS Mincho"/>
          <w:color w:val="000000" w:themeColor="text1"/>
          <w:sz w:val="24"/>
          <w:szCs w:val="24"/>
          <w:lang w:eastAsia="en-US"/>
        </w:rPr>
        <w:t xml:space="preserve"> Договора.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184920">
        <w:rPr>
          <w:rFonts w:eastAsia="MS Mincho"/>
          <w:color w:val="000000" w:themeColor="text1"/>
          <w:sz w:val="24"/>
          <w:szCs w:val="24"/>
          <w:lang w:eastAsia="en-US"/>
        </w:rPr>
        <w:t>3</w:t>
      </w:r>
      <w:r w:rsidRPr="0097141E">
        <w:rPr>
          <w:rFonts w:eastAsia="MS Mincho"/>
          <w:color w:val="000000" w:themeColor="text1"/>
          <w:sz w:val="24"/>
          <w:szCs w:val="24"/>
          <w:lang w:eastAsia="en-US"/>
        </w:rPr>
        <w:t xml:space="preserve"> Договора. </w:t>
      </w:r>
    </w:p>
    <w:p w:rsidR="00787795" w:rsidRPr="00760F2D" w:rsidRDefault="00FE20C2" w:rsidP="00760F2D">
      <w:pPr>
        <w:widowControl w:val="0"/>
        <w:numPr>
          <w:ilvl w:val="1"/>
          <w:numId w:val="7"/>
        </w:numPr>
        <w:tabs>
          <w:tab w:val="left" w:pos="1276"/>
        </w:tabs>
        <w:spacing w:line="276" w:lineRule="auto"/>
        <w:ind w:left="0" w:firstLine="709"/>
        <w:contextualSpacing/>
        <w:jc w:val="both"/>
        <w:rPr>
          <w:rFonts w:eastAsia="MS Mincho"/>
          <w:color w:val="000000" w:themeColor="text1"/>
          <w:sz w:val="24"/>
          <w:szCs w:val="24"/>
          <w:lang w:eastAsia="en-US"/>
        </w:rPr>
      </w:pPr>
      <w:r w:rsidRPr="0097141E">
        <w:rPr>
          <w:rFonts w:eastAsia="MS Mincho"/>
          <w:color w:val="000000" w:themeColor="text1"/>
          <w:sz w:val="24"/>
          <w:szCs w:val="24"/>
          <w:lang w:eastAsia="en-US"/>
        </w:rPr>
        <w:t>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787795" w:rsidRPr="00787795" w:rsidRDefault="00787795" w:rsidP="00787795">
      <w:pPr>
        <w:pStyle w:val="a4"/>
        <w:keepNext/>
        <w:widowControl w:val="0"/>
        <w:numPr>
          <w:ilvl w:val="0"/>
          <w:numId w:val="7"/>
        </w:numPr>
        <w:tabs>
          <w:tab w:val="left" w:pos="284"/>
          <w:tab w:val="left" w:pos="567"/>
          <w:tab w:val="left" w:pos="1276"/>
        </w:tabs>
        <w:spacing w:line="276" w:lineRule="auto"/>
        <w:jc w:val="center"/>
        <w:rPr>
          <w:b/>
          <w:bCs/>
          <w:color w:val="000000" w:themeColor="text1"/>
          <w:sz w:val="24"/>
          <w:szCs w:val="24"/>
        </w:rPr>
      </w:pPr>
      <w:r w:rsidRPr="00787795">
        <w:rPr>
          <w:rFonts w:eastAsia="MS Mincho"/>
          <w:b/>
          <w:color w:val="000000" w:themeColor="text1"/>
          <w:sz w:val="24"/>
          <w:szCs w:val="24"/>
          <w:lang w:eastAsia="en-US"/>
        </w:rPr>
        <w:t>КОНФИДЕНЦИАЛЬНОСТЬ</w:t>
      </w:r>
    </w:p>
    <w:p w:rsidR="00787795" w:rsidRPr="00787795" w:rsidRDefault="00787795" w:rsidP="00787795">
      <w:pPr>
        <w:widowControl w:val="0"/>
        <w:numPr>
          <w:ilvl w:val="1"/>
          <w:numId w:val="7"/>
        </w:numPr>
        <w:tabs>
          <w:tab w:val="left" w:pos="1276"/>
        </w:tabs>
        <w:spacing w:line="276" w:lineRule="auto"/>
        <w:ind w:left="0" w:firstLine="709"/>
        <w:contextualSpacing/>
        <w:jc w:val="both"/>
        <w:rPr>
          <w:rFonts w:eastAsiaTheme="minorHAnsi"/>
          <w:color w:val="000000" w:themeColor="text1"/>
          <w:sz w:val="24"/>
          <w:szCs w:val="24"/>
          <w:lang w:eastAsia="en-US"/>
        </w:rPr>
      </w:pPr>
      <w:r w:rsidRPr="00787795">
        <w:rPr>
          <w:rFonts w:eastAsiaTheme="minorHAnsi"/>
          <w:color w:val="000000" w:themeColor="text1"/>
          <w:sz w:val="24"/>
          <w:szCs w:val="24"/>
          <w:lang w:eastAsia="en-US"/>
        </w:rPr>
        <w:t xml:space="preserve">Стороны по Договору обязуются соблюдать конфиденциальность информации. К конфиденциальной информации в рамках Договора относятся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w:t>
      </w:r>
    </w:p>
    <w:p w:rsidR="00787795" w:rsidRPr="00787795" w:rsidRDefault="00787795" w:rsidP="00787795">
      <w:pPr>
        <w:widowControl w:val="0"/>
        <w:numPr>
          <w:ilvl w:val="1"/>
          <w:numId w:val="7"/>
        </w:numPr>
        <w:tabs>
          <w:tab w:val="left" w:pos="1276"/>
        </w:tabs>
        <w:spacing w:line="276" w:lineRule="auto"/>
        <w:ind w:left="0" w:firstLine="709"/>
        <w:contextualSpacing/>
        <w:jc w:val="both"/>
        <w:rPr>
          <w:rFonts w:eastAsiaTheme="minorHAnsi"/>
          <w:color w:val="000000" w:themeColor="text1"/>
          <w:sz w:val="24"/>
          <w:szCs w:val="24"/>
          <w:lang w:eastAsia="en-US"/>
        </w:rPr>
      </w:pPr>
      <w:r w:rsidRPr="00787795">
        <w:rPr>
          <w:rFonts w:eastAsiaTheme="minorHAnsi"/>
          <w:color w:val="000000" w:themeColor="text1"/>
          <w:sz w:val="24"/>
          <w:szCs w:val="24"/>
          <w:lang w:eastAsia="en-US"/>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787795" w:rsidRPr="00787795" w:rsidRDefault="00787795" w:rsidP="00787795">
      <w:pPr>
        <w:widowControl w:val="0"/>
        <w:numPr>
          <w:ilvl w:val="1"/>
          <w:numId w:val="7"/>
        </w:numPr>
        <w:tabs>
          <w:tab w:val="left" w:pos="1276"/>
        </w:tabs>
        <w:spacing w:line="276" w:lineRule="auto"/>
        <w:ind w:left="0" w:firstLine="709"/>
        <w:contextualSpacing/>
        <w:jc w:val="both"/>
        <w:rPr>
          <w:rFonts w:eastAsiaTheme="minorHAnsi"/>
          <w:color w:val="000000" w:themeColor="text1"/>
          <w:sz w:val="24"/>
          <w:szCs w:val="24"/>
          <w:lang w:eastAsia="en-US"/>
        </w:rPr>
      </w:pPr>
      <w:r w:rsidRPr="00787795">
        <w:rPr>
          <w:rFonts w:eastAsiaTheme="minorHAnsi"/>
          <w:color w:val="000000" w:themeColor="text1"/>
          <w:sz w:val="24"/>
          <w:szCs w:val="24"/>
          <w:lang w:eastAsia="en-US"/>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w:t>
      </w:r>
      <w:r w:rsidRPr="00787795">
        <w:rPr>
          <w:rFonts w:eastAsiaTheme="minorHAnsi"/>
          <w:color w:val="000000" w:themeColor="text1"/>
          <w:sz w:val="24"/>
          <w:szCs w:val="24"/>
          <w:lang w:eastAsia="en-US"/>
        </w:rPr>
        <w:lastRenderedPageBreak/>
        <w:t>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787795" w:rsidRPr="00787795" w:rsidRDefault="00787795" w:rsidP="00787795">
      <w:pPr>
        <w:widowControl w:val="0"/>
        <w:numPr>
          <w:ilvl w:val="1"/>
          <w:numId w:val="7"/>
        </w:numPr>
        <w:tabs>
          <w:tab w:val="left" w:pos="1276"/>
        </w:tabs>
        <w:spacing w:line="276" w:lineRule="auto"/>
        <w:ind w:left="0" w:firstLine="709"/>
        <w:contextualSpacing/>
        <w:jc w:val="both"/>
        <w:rPr>
          <w:color w:val="000000" w:themeColor="text1"/>
          <w:sz w:val="24"/>
          <w:szCs w:val="24"/>
        </w:rPr>
      </w:pPr>
      <w:r w:rsidRPr="00787795">
        <w:rPr>
          <w:rFonts w:eastAsiaTheme="minorHAnsi"/>
          <w:color w:val="000000" w:themeColor="text1"/>
          <w:sz w:val="24"/>
          <w:szCs w:val="24"/>
          <w:lang w:eastAsia="en-US"/>
        </w:rPr>
        <w:t>В целях</w:t>
      </w:r>
      <w:r w:rsidRPr="00787795">
        <w:rPr>
          <w:color w:val="000000" w:themeColor="text1"/>
          <w:sz w:val="24"/>
          <w:szCs w:val="24"/>
        </w:rPr>
        <w:t xml:space="preserve"> Договора не признается конфиденциальной следующая информация:</w:t>
      </w:r>
    </w:p>
    <w:p w:rsidR="00787795" w:rsidRPr="00787795" w:rsidRDefault="00787795" w:rsidP="00787795">
      <w:pPr>
        <w:widowControl w:val="0"/>
        <w:numPr>
          <w:ilvl w:val="2"/>
          <w:numId w:val="7"/>
        </w:numPr>
        <w:tabs>
          <w:tab w:val="left" w:pos="1276"/>
        </w:tabs>
        <w:spacing w:line="276" w:lineRule="auto"/>
        <w:ind w:left="0" w:firstLine="709"/>
        <w:contextualSpacing/>
        <w:jc w:val="both"/>
        <w:rPr>
          <w:rFonts w:eastAsiaTheme="minorHAnsi"/>
          <w:color w:val="000000" w:themeColor="text1"/>
          <w:sz w:val="24"/>
          <w:szCs w:val="24"/>
          <w:lang w:eastAsia="en-US"/>
        </w:rPr>
      </w:pPr>
      <w:r w:rsidRPr="00787795">
        <w:rPr>
          <w:color w:val="000000" w:themeColor="text1"/>
          <w:sz w:val="24"/>
          <w:szCs w:val="24"/>
        </w:rPr>
        <w:t xml:space="preserve"> </w:t>
      </w:r>
      <w:r w:rsidRPr="00787795">
        <w:rPr>
          <w:rFonts w:eastAsiaTheme="minorHAnsi"/>
          <w:color w:val="000000" w:themeColor="text1"/>
          <w:sz w:val="24"/>
          <w:szCs w:val="24"/>
          <w:lang w:eastAsia="en-US"/>
        </w:rPr>
        <w:t>информация, ставшая общедоступной не по вине или не вследствие нарушения условий Договора Стороной, получающей информацию;</w:t>
      </w:r>
    </w:p>
    <w:p w:rsidR="00787795" w:rsidRPr="00787795" w:rsidRDefault="00787795" w:rsidP="00787795">
      <w:pPr>
        <w:widowControl w:val="0"/>
        <w:numPr>
          <w:ilvl w:val="2"/>
          <w:numId w:val="7"/>
        </w:numPr>
        <w:tabs>
          <w:tab w:val="left" w:pos="1276"/>
        </w:tabs>
        <w:spacing w:line="276" w:lineRule="auto"/>
        <w:ind w:left="0" w:firstLine="709"/>
        <w:contextualSpacing/>
        <w:jc w:val="both"/>
        <w:rPr>
          <w:color w:val="000000" w:themeColor="text1"/>
          <w:sz w:val="24"/>
          <w:szCs w:val="24"/>
        </w:rPr>
      </w:pPr>
      <w:r w:rsidRPr="00787795">
        <w:rPr>
          <w:rFonts w:eastAsiaTheme="minorHAnsi"/>
          <w:color w:val="000000" w:themeColor="text1"/>
          <w:sz w:val="24"/>
          <w:szCs w:val="24"/>
          <w:lang w:eastAsia="en-US"/>
        </w:rPr>
        <w:t>информация, независимо полученная или разработанная Стороной на законном основании</w:t>
      </w:r>
      <w:r w:rsidRPr="00787795">
        <w:rPr>
          <w:color w:val="000000" w:themeColor="text1"/>
          <w:sz w:val="24"/>
          <w:szCs w:val="24"/>
        </w:rPr>
        <w:t xml:space="preserve"> без использования какой-либо конфиденциальной информации разглашающей Стороны.</w:t>
      </w:r>
    </w:p>
    <w:p w:rsidR="00787795" w:rsidRPr="00787795" w:rsidRDefault="00787795" w:rsidP="00787795">
      <w:pPr>
        <w:widowControl w:val="0"/>
        <w:numPr>
          <w:ilvl w:val="1"/>
          <w:numId w:val="7"/>
        </w:numPr>
        <w:tabs>
          <w:tab w:val="left" w:pos="1276"/>
        </w:tabs>
        <w:spacing w:line="276" w:lineRule="auto"/>
        <w:ind w:left="0" w:firstLine="709"/>
        <w:contextualSpacing/>
        <w:jc w:val="both"/>
        <w:rPr>
          <w:color w:val="000000" w:themeColor="text1"/>
          <w:sz w:val="24"/>
          <w:szCs w:val="24"/>
        </w:rPr>
      </w:pPr>
      <w:r w:rsidRPr="00787795">
        <w:rPr>
          <w:rFonts w:eastAsiaTheme="minorHAnsi"/>
          <w:color w:val="000000" w:themeColor="text1"/>
          <w:sz w:val="24"/>
          <w:szCs w:val="24"/>
          <w:lang w:eastAsia="en-US"/>
        </w:rPr>
        <w:t>Обязательство</w:t>
      </w:r>
      <w:r w:rsidRPr="00787795">
        <w:rPr>
          <w:color w:val="000000" w:themeColor="text1"/>
          <w:sz w:val="24"/>
          <w:szCs w:val="24"/>
        </w:rPr>
        <w:t xml:space="preserve"> по соблюдению конфиденциальной информации действует с даты подписания Договора и распространяет свое действие в течение</w:t>
      </w:r>
      <w:r w:rsidRPr="00787795">
        <w:rPr>
          <w:rFonts w:eastAsia="MS Mincho"/>
          <w:color w:val="000000" w:themeColor="text1"/>
          <w:sz w:val="24"/>
          <w:szCs w:val="24"/>
          <w:lang w:eastAsia="en-US"/>
        </w:rPr>
        <w:t xml:space="preserve"> </w:t>
      </w:r>
      <w:sdt>
        <w:sdtPr>
          <w:rPr>
            <w:rFonts w:eastAsia="MS Mincho"/>
            <w:color w:val="000000" w:themeColor="text1"/>
            <w:sz w:val="24"/>
            <w:szCs w:val="24"/>
            <w:lang w:eastAsia="en-US"/>
          </w:rPr>
          <w:id w:val="1575314264"/>
          <w:placeholder>
            <w:docPart w:val="D93520B48A2742578A70E3B77F94B42A"/>
          </w:placeholder>
          <w:showingPlcHdr/>
        </w:sdtPr>
        <w:sdtEndPr/>
        <w:sdtContent>
          <w:r w:rsidRPr="00787795">
            <w:rPr>
              <w:rFonts w:eastAsia="MS Mincho"/>
              <w:color w:val="A6A6A6" w:themeColor="background1" w:themeShade="A6"/>
              <w:sz w:val="24"/>
              <w:szCs w:val="24"/>
              <w:lang w:eastAsia="en-US"/>
            </w:rPr>
            <w:t>[</w:t>
          </w:r>
          <w:r w:rsidRPr="00787795">
            <w:rPr>
              <w:rFonts w:eastAsia="MS Mincho"/>
              <w:i/>
              <w:color w:val="A6A6A6" w:themeColor="background1" w:themeShade="A6"/>
              <w:sz w:val="24"/>
              <w:szCs w:val="24"/>
              <w:lang w:eastAsia="en-US"/>
            </w:rPr>
            <w:t>укажите количество лет цифрой</w:t>
          </w:r>
          <w:r w:rsidRPr="00787795">
            <w:rPr>
              <w:rFonts w:eastAsia="MS Mincho"/>
              <w:color w:val="A6A6A6" w:themeColor="background1" w:themeShade="A6"/>
              <w:sz w:val="24"/>
              <w:szCs w:val="24"/>
              <w:lang w:eastAsia="en-US"/>
            </w:rPr>
            <w:t>]</w:t>
          </w:r>
        </w:sdtContent>
      </w:sdt>
      <w:r w:rsidRPr="00787795">
        <w:rPr>
          <w:rFonts w:eastAsia="MS Mincho"/>
          <w:color w:val="000000" w:themeColor="text1"/>
          <w:sz w:val="24"/>
          <w:szCs w:val="24"/>
          <w:lang w:eastAsia="en-US"/>
        </w:rPr>
        <w:t xml:space="preserve"> (</w:t>
      </w:r>
      <w:sdt>
        <w:sdtPr>
          <w:rPr>
            <w:rFonts w:eastAsia="MS Mincho"/>
            <w:color w:val="000000" w:themeColor="text1"/>
            <w:sz w:val="24"/>
            <w:szCs w:val="24"/>
            <w:lang w:eastAsia="en-US"/>
          </w:rPr>
          <w:id w:val="1983657209"/>
          <w:placeholder>
            <w:docPart w:val="53C7426D104F4CFB94C8CA043CCB5F56"/>
          </w:placeholder>
          <w:showingPlcHdr/>
        </w:sdtPr>
        <w:sdtEndPr/>
        <w:sdtContent>
          <w:r w:rsidRPr="00787795">
            <w:rPr>
              <w:rFonts w:eastAsia="MS Mincho"/>
              <w:color w:val="A6A6A6" w:themeColor="background1" w:themeShade="A6"/>
              <w:sz w:val="24"/>
              <w:szCs w:val="24"/>
              <w:lang w:eastAsia="en-US"/>
            </w:rPr>
            <w:t>[</w:t>
          </w:r>
          <w:r w:rsidRPr="00787795">
            <w:rPr>
              <w:rFonts w:eastAsia="MS Mincho"/>
              <w:i/>
              <w:color w:val="A6A6A6" w:themeColor="background1" w:themeShade="A6"/>
              <w:sz w:val="24"/>
              <w:szCs w:val="24"/>
              <w:lang w:eastAsia="en-US"/>
            </w:rPr>
            <w:t>укажите количество лет прописью</w:t>
          </w:r>
          <w:r w:rsidRPr="00787795">
            <w:rPr>
              <w:rFonts w:eastAsia="MS Mincho"/>
              <w:color w:val="A6A6A6" w:themeColor="background1" w:themeShade="A6"/>
              <w:sz w:val="24"/>
              <w:szCs w:val="24"/>
              <w:lang w:eastAsia="en-US"/>
            </w:rPr>
            <w:t>]</w:t>
          </w:r>
        </w:sdtContent>
      </w:sdt>
      <w:r w:rsidRPr="00787795">
        <w:rPr>
          <w:rFonts w:eastAsia="MS Mincho"/>
          <w:color w:val="000000" w:themeColor="text1"/>
          <w:sz w:val="24"/>
          <w:szCs w:val="24"/>
          <w:lang w:eastAsia="en-US"/>
        </w:rPr>
        <w:t>)</w:t>
      </w:r>
      <w:r w:rsidRPr="00787795">
        <w:rPr>
          <w:color w:val="000000" w:themeColor="text1"/>
          <w:sz w:val="24"/>
          <w:szCs w:val="24"/>
        </w:rPr>
        <w:t xml:space="preserve"> лет.</w:t>
      </w:r>
    </w:p>
    <w:p w:rsidR="00FE20C2" w:rsidRDefault="00787795" w:rsidP="00760F2D">
      <w:pPr>
        <w:widowControl w:val="0"/>
        <w:numPr>
          <w:ilvl w:val="1"/>
          <w:numId w:val="7"/>
        </w:numPr>
        <w:tabs>
          <w:tab w:val="left" w:pos="1276"/>
        </w:tabs>
        <w:spacing w:line="276" w:lineRule="auto"/>
        <w:ind w:left="0" w:firstLine="709"/>
        <w:contextualSpacing/>
        <w:jc w:val="both"/>
        <w:rPr>
          <w:color w:val="000000" w:themeColor="text1"/>
          <w:sz w:val="24"/>
          <w:szCs w:val="24"/>
        </w:rPr>
      </w:pPr>
      <w:r w:rsidRPr="00787795">
        <w:rPr>
          <w:color w:val="000000" w:themeColor="text1"/>
          <w:sz w:val="24"/>
          <w:szCs w:val="24"/>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760F2D" w:rsidRPr="00760F2D" w:rsidRDefault="00760F2D" w:rsidP="00760F2D">
      <w:pPr>
        <w:widowControl w:val="0"/>
        <w:tabs>
          <w:tab w:val="left" w:pos="1276"/>
        </w:tabs>
        <w:spacing w:line="276" w:lineRule="auto"/>
        <w:ind w:left="709"/>
        <w:contextualSpacing/>
        <w:jc w:val="both"/>
        <w:rPr>
          <w:color w:val="000000" w:themeColor="text1"/>
          <w:sz w:val="24"/>
          <w:szCs w:val="24"/>
        </w:rPr>
      </w:pPr>
    </w:p>
    <w:p w:rsidR="00FE20C2" w:rsidRPr="0097141E" w:rsidRDefault="00760F2D" w:rsidP="0097141E">
      <w:pPr>
        <w:widowControl w:val="0"/>
        <w:numPr>
          <w:ilvl w:val="0"/>
          <w:numId w:val="7"/>
        </w:numPr>
        <w:autoSpaceDE w:val="0"/>
        <w:autoSpaceDN w:val="0"/>
        <w:adjustRightInd w:val="0"/>
        <w:ind w:left="0" w:firstLine="709"/>
        <w:jc w:val="center"/>
        <w:rPr>
          <w:b/>
          <w:sz w:val="24"/>
          <w:szCs w:val="24"/>
        </w:rPr>
      </w:pPr>
      <w:r>
        <w:rPr>
          <w:b/>
          <w:sz w:val="24"/>
          <w:szCs w:val="24"/>
        </w:rPr>
        <w:t xml:space="preserve">СРОК </w:t>
      </w:r>
      <w:r w:rsidR="00FE20C2" w:rsidRPr="0097141E">
        <w:rPr>
          <w:b/>
          <w:sz w:val="24"/>
          <w:szCs w:val="24"/>
        </w:rPr>
        <w:t>ДЕЙСТВИЯ ДОГОВОРА</w:t>
      </w:r>
    </w:p>
    <w:p w:rsidR="00C04148" w:rsidRPr="0097141E" w:rsidRDefault="00C04148" w:rsidP="0097141E">
      <w:pPr>
        <w:widowControl w:val="0"/>
        <w:numPr>
          <w:ilvl w:val="1"/>
          <w:numId w:val="7"/>
        </w:numPr>
        <w:tabs>
          <w:tab w:val="left" w:pos="1276"/>
        </w:tabs>
        <w:spacing w:line="276" w:lineRule="auto"/>
        <w:ind w:left="0" w:firstLine="709"/>
        <w:contextualSpacing/>
        <w:jc w:val="both"/>
        <w:rPr>
          <w:color w:val="000000" w:themeColor="text1"/>
          <w:sz w:val="24"/>
          <w:szCs w:val="24"/>
        </w:rPr>
      </w:pPr>
      <w:r w:rsidRPr="0097141E">
        <w:rPr>
          <w:rFonts w:eastAsiaTheme="minorHAnsi"/>
          <w:color w:val="000000" w:themeColor="text1"/>
          <w:sz w:val="24"/>
          <w:szCs w:val="24"/>
          <w:lang w:eastAsia="en-US"/>
        </w:rPr>
        <w:t xml:space="preserve"> Договор</w:t>
      </w:r>
      <w:r w:rsidRPr="0097141E">
        <w:rPr>
          <w:color w:val="000000" w:themeColor="text1"/>
          <w:sz w:val="24"/>
          <w:szCs w:val="24"/>
        </w:rPr>
        <w:t xml:space="preserve"> вступает в силу с даты его подпи</w:t>
      </w:r>
      <w:r w:rsidR="00760F2D">
        <w:rPr>
          <w:color w:val="000000" w:themeColor="text1"/>
          <w:sz w:val="24"/>
          <w:szCs w:val="24"/>
        </w:rPr>
        <w:t xml:space="preserve">сания Сторонами и действует до </w:t>
      </w:r>
      <w:r w:rsidRPr="0097141E">
        <w:rPr>
          <w:color w:val="000000" w:themeColor="text1"/>
          <w:sz w:val="24"/>
          <w:szCs w:val="24"/>
        </w:rPr>
        <w:t>полного исполнения Сторонами своих обязательств по Договору.</w:t>
      </w:r>
    </w:p>
    <w:p w:rsidR="00C04148" w:rsidRPr="0097141E" w:rsidRDefault="00C04148" w:rsidP="0097141E">
      <w:pPr>
        <w:widowControl w:val="0"/>
        <w:numPr>
          <w:ilvl w:val="1"/>
          <w:numId w:val="7"/>
        </w:numPr>
        <w:tabs>
          <w:tab w:val="left" w:pos="1276"/>
        </w:tabs>
        <w:spacing w:line="276" w:lineRule="auto"/>
        <w:ind w:left="0" w:firstLine="709"/>
        <w:contextualSpacing/>
        <w:jc w:val="both"/>
        <w:rPr>
          <w:color w:val="000000" w:themeColor="text1"/>
          <w:sz w:val="24"/>
          <w:szCs w:val="24"/>
        </w:rPr>
      </w:pPr>
      <w:r w:rsidRPr="0097141E">
        <w:rPr>
          <w:rFonts w:eastAsiaTheme="minorHAnsi"/>
          <w:color w:val="000000" w:themeColor="text1"/>
          <w:sz w:val="24"/>
          <w:szCs w:val="24"/>
          <w:lang w:eastAsia="en-US"/>
        </w:rPr>
        <w:t xml:space="preserve"> Прекращение</w:t>
      </w:r>
      <w:r w:rsidRPr="0097141E">
        <w:rPr>
          <w:color w:val="000000" w:themeColor="text1"/>
          <w:sz w:val="24"/>
          <w:szCs w:val="24"/>
        </w:rPr>
        <w:t xml:space="preserve"> действия Договору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FE20C2" w:rsidRPr="00DA6097" w:rsidRDefault="00FE20C2" w:rsidP="00DA6097">
      <w:pPr>
        <w:pStyle w:val="a4"/>
        <w:widowControl w:val="0"/>
        <w:autoSpaceDE w:val="0"/>
        <w:autoSpaceDN w:val="0"/>
        <w:adjustRightInd w:val="0"/>
        <w:ind w:left="360"/>
        <w:rPr>
          <w:b/>
          <w:sz w:val="24"/>
          <w:szCs w:val="24"/>
        </w:rPr>
      </w:pPr>
    </w:p>
    <w:p w:rsidR="00731C08" w:rsidRPr="00731C08" w:rsidRDefault="00731C08" w:rsidP="0044273A">
      <w:pPr>
        <w:widowControl w:val="0"/>
        <w:numPr>
          <w:ilvl w:val="0"/>
          <w:numId w:val="7"/>
        </w:numPr>
        <w:autoSpaceDE w:val="0"/>
        <w:autoSpaceDN w:val="0"/>
        <w:adjustRightInd w:val="0"/>
        <w:ind w:firstLine="709"/>
        <w:jc w:val="center"/>
        <w:rPr>
          <w:b/>
          <w:sz w:val="24"/>
          <w:szCs w:val="24"/>
        </w:rPr>
      </w:pPr>
      <w:r w:rsidRPr="00731C08">
        <w:rPr>
          <w:b/>
          <w:sz w:val="24"/>
          <w:szCs w:val="24"/>
        </w:rPr>
        <w:t xml:space="preserve">ПОРЯДОК </w:t>
      </w:r>
      <w:proofErr w:type="gramStart"/>
      <w:r w:rsidRPr="00731C08">
        <w:rPr>
          <w:b/>
          <w:sz w:val="24"/>
          <w:szCs w:val="24"/>
        </w:rPr>
        <w:t>ИЗМЕНЕНИЯ</w:t>
      </w:r>
      <w:r w:rsidR="001D0F33">
        <w:rPr>
          <w:b/>
          <w:sz w:val="24"/>
          <w:szCs w:val="24"/>
        </w:rPr>
        <w:t xml:space="preserve"> </w:t>
      </w:r>
      <w:r w:rsidRPr="00731C08">
        <w:rPr>
          <w:b/>
          <w:sz w:val="24"/>
          <w:szCs w:val="24"/>
        </w:rPr>
        <w:t xml:space="preserve"> И</w:t>
      </w:r>
      <w:proofErr w:type="gramEnd"/>
      <w:r w:rsidRPr="00731C08">
        <w:rPr>
          <w:b/>
          <w:sz w:val="24"/>
          <w:szCs w:val="24"/>
        </w:rPr>
        <w:t xml:space="preserve"> РАСТОРЖЕНИЯ ДОГОВОРА </w:t>
      </w:r>
    </w:p>
    <w:p w:rsidR="0055350C" w:rsidRPr="00731C08" w:rsidRDefault="0055350C" w:rsidP="00961D06">
      <w:pPr>
        <w:widowControl w:val="0"/>
        <w:numPr>
          <w:ilvl w:val="1"/>
          <w:numId w:val="7"/>
        </w:numPr>
        <w:shd w:val="clear" w:color="auto" w:fill="FFFFFF"/>
        <w:tabs>
          <w:tab w:val="left" w:pos="0"/>
        </w:tabs>
        <w:autoSpaceDE w:val="0"/>
        <w:autoSpaceDN w:val="0"/>
        <w:adjustRightInd w:val="0"/>
        <w:ind w:left="0" w:firstLine="709"/>
        <w:jc w:val="both"/>
        <w:rPr>
          <w:sz w:val="24"/>
          <w:szCs w:val="24"/>
        </w:rPr>
      </w:pPr>
      <w:r w:rsidRPr="00731C08">
        <w:rPr>
          <w:sz w:val="24"/>
          <w:szCs w:val="24"/>
        </w:rPr>
        <w:t xml:space="preserve">Договор может быть изменен по соглашению Сторон. При </w:t>
      </w:r>
      <w:proofErr w:type="spellStart"/>
      <w:r w:rsidRPr="00731C08">
        <w:rPr>
          <w:sz w:val="24"/>
          <w:szCs w:val="24"/>
        </w:rPr>
        <w:t>недостижении</w:t>
      </w:r>
      <w:proofErr w:type="spellEnd"/>
      <w:r w:rsidRPr="00731C08">
        <w:rPr>
          <w:sz w:val="24"/>
          <w:szCs w:val="24"/>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731C08" w:rsidRDefault="00731C08" w:rsidP="00961D06">
      <w:pPr>
        <w:widowControl w:val="0"/>
        <w:numPr>
          <w:ilvl w:val="1"/>
          <w:numId w:val="7"/>
        </w:numPr>
        <w:autoSpaceDE w:val="0"/>
        <w:autoSpaceDN w:val="0"/>
        <w:adjustRightInd w:val="0"/>
        <w:ind w:left="0" w:firstLine="709"/>
        <w:jc w:val="both"/>
        <w:rPr>
          <w:sz w:val="24"/>
          <w:szCs w:val="24"/>
        </w:rPr>
      </w:pPr>
      <w:r w:rsidRPr="00731C08">
        <w:rPr>
          <w:sz w:val="24"/>
          <w:szCs w:val="24"/>
        </w:rPr>
        <w:t xml:space="preserve">Договор </w:t>
      </w:r>
      <w:r w:rsidR="00961D06">
        <w:rPr>
          <w:sz w:val="24"/>
          <w:szCs w:val="24"/>
        </w:rPr>
        <w:t>может быть расторгнут Сторонами досрочно по следующим основаниям:</w:t>
      </w:r>
    </w:p>
    <w:p w:rsidR="00961D06" w:rsidRDefault="00731C08" w:rsidP="00961D06">
      <w:pPr>
        <w:widowControl w:val="0"/>
        <w:shd w:val="clear" w:color="auto" w:fill="FFFFFF"/>
        <w:tabs>
          <w:tab w:val="left" w:pos="0"/>
          <w:tab w:val="left" w:pos="1418"/>
        </w:tabs>
        <w:ind w:firstLine="709"/>
        <w:jc w:val="both"/>
        <w:rPr>
          <w:sz w:val="24"/>
          <w:szCs w:val="24"/>
        </w:rPr>
      </w:pPr>
      <w:r w:rsidRPr="00731C08">
        <w:rPr>
          <w:sz w:val="24"/>
          <w:szCs w:val="24"/>
        </w:rPr>
        <w:tab/>
        <w:t>-</w:t>
      </w:r>
      <w:r w:rsidR="0055350C">
        <w:rPr>
          <w:sz w:val="24"/>
          <w:szCs w:val="24"/>
        </w:rPr>
        <w:t xml:space="preserve"> </w:t>
      </w:r>
      <w:r w:rsidR="00961D06">
        <w:rPr>
          <w:sz w:val="24"/>
          <w:szCs w:val="24"/>
        </w:rPr>
        <w:t>по соглашению Сторон;</w:t>
      </w:r>
    </w:p>
    <w:p w:rsidR="00731C08" w:rsidRDefault="00961D06" w:rsidP="00961D06">
      <w:pPr>
        <w:widowControl w:val="0"/>
        <w:shd w:val="clear" w:color="auto" w:fill="FFFFFF"/>
        <w:tabs>
          <w:tab w:val="left" w:pos="0"/>
          <w:tab w:val="left" w:pos="1418"/>
        </w:tabs>
        <w:ind w:firstLine="709"/>
        <w:jc w:val="both"/>
        <w:rPr>
          <w:sz w:val="24"/>
          <w:szCs w:val="24"/>
        </w:rPr>
      </w:pPr>
      <w:r>
        <w:rPr>
          <w:sz w:val="24"/>
          <w:szCs w:val="24"/>
        </w:rPr>
        <w:tab/>
        <w:t>- по решению Арендатора об</w:t>
      </w:r>
      <w:r w:rsidR="00731C08" w:rsidRPr="00731C08">
        <w:rPr>
          <w:sz w:val="24"/>
          <w:szCs w:val="24"/>
        </w:rPr>
        <w:t xml:space="preserve"> </w:t>
      </w:r>
      <w:r w:rsidR="0055350C">
        <w:rPr>
          <w:sz w:val="24"/>
          <w:szCs w:val="24"/>
        </w:rPr>
        <w:t>односторонне</w:t>
      </w:r>
      <w:r>
        <w:rPr>
          <w:sz w:val="24"/>
          <w:szCs w:val="24"/>
        </w:rPr>
        <w:t>м</w:t>
      </w:r>
      <w:r w:rsidR="0055350C">
        <w:rPr>
          <w:sz w:val="24"/>
          <w:szCs w:val="24"/>
        </w:rPr>
        <w:t xml:space="preserve"> отказ</w:t>
      </w:r>
      <w:r>
        <w:rPr>
          <w:sz w:val="24"/>
          <w:szCs w:val="24"/>
        </w:rPr>
        <w:t>е</w:t>
      </w:r>
      <w:r w:rsidR="0055350C">
        <w:rPr>
          <w:sz w:val="24"/>
          <w:szCs w:val="24"/>
        </w:rPr>
        <w:t xml:space="preserve"> от Договора</w:t>
      </w:r>
      <w:r w:rsidR="00731C08" w:rsidRPr="00731C08">
        <w:rPr>
          <w:sz w:val="24"/>
          <w:szCs w:val="24"/>
        </w:rPr>
        <w:t>;</w:t>
      </w:r>
    </w:p>
    <w:p w:rsidR="00731C08" w:rsidRPr="00731C08" w:rsidRDefault="00961D06" w:rsidP="00961D06">
      <w:pPr>
        <w:widowControl w:val="0"/>
        <w:shd w:val="clear" w:color="auto" w:fill="FFFFFF"/>
        <w:tabs>
          <w:tab w:val="left" w:pos="0"/>
        </w:tabs>
        <w:ind w:firstLine="709"/>
        <w:jc w:val="both"/>
        <w:rPr>
          <w:sz w:val="24"/>
          <w:szCs w:val="24"/>
        </w:rPr>
      </w:pPr>
      <w:r>
        <w:rPr>
          <w:sz w:val="24"/>
          <w:szCs w:val="24"/>
        </w:rPr>
        <w:t>- по решению суда по требованию одной из Сторон Договора о расторжении Договора, предъявленному по основаниям, установленным законодательством Российской Федерации.</w:t>
      </w:r>
    </w:p>
    <w:p w:rsidR="00731C08" w:rsidRPr="00731C08" w:rsidRDefault="00961D06" w:rsidP="00961D06">
      <w:pPr>
        <w:widowControl w:val="0"/>
        <w:shd w:val="clear" w:color="auto" w:fill="FFFFFF"/>
        <w:tabs>
          <w:tab w:val="left" w:pos="0"/>
        </w:tabs>
        <w:ind w:firstLine="709"/>
        <w:jc w:val="both"/>
        <w:rPr>
          <w:sz w:val="24"/>
          <w:szCs w:val="24"/>
        </w:rPr>
      </w:pPr>
      <w:r>
        <w:rPr>
          <w:sz w:val="24"/>
          <w:szCs w:val="24"/>
        </w:rPr>
        <w:t xml:space="preserve">10.3. </w:t>
      </w:r>
      <w:r w:rsidR="00731C08" w:rsidRPr="00731C08">
        <w:rPr>
          <w:sz w:val="24"/>
          <w:szCs w:val="24"/>
        </w:rPr>
        <w:t xml:space="preserve">Реорганизация Арендодателя, а также перемена собственника </w:t>
      </w:r>
      <w:r>
        <w:rPr>
          <w:sz w:val="24"/>
          <w:szCs w:val="24"/>
        </w:rPr>
        <w:t>объектов аренды</w:t>
      </w:r>
      <w:r w:rsidR="00731C08" w:rsidRPr="00731C08">
        <w:rPr>
          <w:sz w:val="24"/>
          <w:szCs w:val="24"/>
        </w:rPr>
        <w:t xml:space="preserve"> не является основанием для изменения условий или расторжения Договора.</w:t>
      </w:r>
    </w:p>
    <w:p w:rsidR="00731C08" w:rsidRDefault="00961D06" w:rsidP="00961D06">
      <w:pPr>
        <w:widowControl w:val="0"/>
        <w:autoSpaceDE w:val="0"/>
        <w:autoSpaceDN w:val="0"/>
        <w:adjustRightInd w:val="0"/>
        <w:ind w:firstLine="709"/>
        <w:jc w:val="both"/>
        <w:rPr>
          <w:sz w:val="24"/>
          <w:szCs w:val="24"/>
        </w:rPr>
      </w:pPr>
      <w:r>
        <w:rPr>
          <w:sz w:val="24"/>
          <w:szCs w:val="24"/>
        </w:rPr>
        <w:t xml:space="preserve">10.4. </w:t>
      </w:r>
      <w:r w:rsidR="00731C08" w:rsidRPr="00731C08">
        <w:rPr>
          <w:sz w:val="24"/>
          <w:szCs w:val="24"/>
        </w:rPr>
        <w:t>В случае</w:t>
      </w:r>
      <w:r>
        <w:rPr>
          <w:sz w:val="24"/>
          <w:szCs w:val="24"/>
        </w:rPr>
        <w:t xml:space="preserve"> досрочного</w:t>
      </w:r>
      <w:r w:rsidR="00731C08" w:rsidRPr="00731C08">
        <w:rPr>
          <w:sz w:val="24"/>
          <w:szCs w:val="24"/>
        </w:rPr>
        <w:t xml:space="preserve"> расторжения Договора Арендодатель обязуется по требованию Арендатора вернуть ему </w:t>
      </w:r>
      <w:r>
        <w:rPr>
          <w:sz w:val="24"/>
          <w:szCs w:val="24"/>
        </w:rPr>
        <w:t>часть полученной от Арендатора общей цены Договора, пропорциональную количеству дней использования Арендатором объект</w:t>
      </w:r>
      <w:r w:rsidR="00353832">
        <w:rPr>
          <w:sz w:val="24"/>
          <w:szCs w:val="24"/>
        </w:rPr>
        <w:t>ов аренды.</w:t>
      </w:r>
    </w:p>
    <w:p w:rsidR="00353832" w:rsidRDefault="00353832" w:rsidP="00961D06">
      <w:pPr>
        <w:widowControl w:val="0"/>
        <w:autoSpaceDE w:val="0"/>
        <w:autoSpaceDN w:val="0"/>
        <w:adjustRightInd w:val="0"/>
        <w:ind w:firstLine="709"/>
        <w:jc w:val="both"/>
        <w:rPr>
          <w:sz w:val="24"/>
          <w:szCs w:val="24"/>
        </w:rPr>
      </w:pPr>
      <w:r>
        <w:rPr>
          <w:sz w:val="24"/>
          <w:szCs w:val="24"/>
        </w:rPr>
        <w:t xml:space="preserve">10.5. </w:t>
      </w:r>
      <w:r w:rsidR="00EC75CB" w:rsidRPr="00EC75CB">
        <w:rPr>
          <w:sz w:val="24"/>
          <w:szCs w:val="24"/>
        </w:rPr>
        <w:t>Арендатор обязан письменно уведомить Арендодателя об одностороннем отказе от Договора способами, предусмотренными пунктом 1</w:t>
      </w:r>
      <w:r w:rsidR="0077273D">
        <w:rPr>
          <w:sz w:val="24"/>
          <w:szCs w:val="24"/>
        </w:rPr>
        <w:t>3</w:t>
      </w:r>
      <w:r w:rsidR="00EC75CB" w:rsidRPr="00EC75CB">
        <w:rPr>
          <w:sz w:val="24"/>
          <w:szCs w:val="24"/>
        </w:rPr>
        <w:t>.8 Договора</w:t>
      </w:r>
      <w:r w:rsidR="00EC75CB">
        <w:rPr>
          <w:sz w:val="24"/>
          <w:szCs w:val="24"/>
        </w:rPr>
        <w:t>,</w:t>
      </w:r>
      <w:r w:rsidR="00EC75CB" w:rsidRPr="00EC75CB">
        <w:rPr>
          <w:sz w:val="24"/>
          <w:szCs w:val="24"/>
        </w:rPr>
        <w:t xml:space="preserve"> не позднее, чем за </w:t>
      </w:r>
      <w:r w:rsidR="00EC75CB">
        <w:rPr>
          <w:sz w:val="24"/>
          <w:szCs w:val="24"/>
        </w:rPr>
        <w:t>1 (один) месяц</w:t>
      </w:r>
      <w:r w:rsidR="00EC75CB" w:rsidRPr="00EC75CB">
        <w:rPr>
          <w:sz w:val="24"/>
          <w:szCs w:val="24"/>
        </w:rPr>
        <w:t xml:space="preserve"> до предполагаемой даты расторжения Договора.</w:t>
      </w:r>
    </w:p>
    <w:p w:rsidR="00FE20C2" w:rsidRPr="00FE20C2" w:rsidRDefault="00FE20C2" w:rsidP="00FE20C2">
      <w:pPr>
        <w:widowControl w:val="0"/>
        <w:autoSpaceDE w:val="0"/>
        <w:autoSpaceDN w:val="0"/>
        <w:adjustRightInd w:val="0"/>
        <w:ind w:left="360"/>
        <w:rPr>
          <w:b/>
          <w:sz w:val="24"/>
          <w:szCs w:val="24"/>
        </w:rPr>
      </w:pPr>
    </w:p>
    <w:p w:rsidR="00731C08" w:rsidRPr="0097141E" w:rsidRDefault="00C04148" w:rsidP="0097141E">
      <w:pPr>
        <w:widowControl w:val="0"/>
        <w:numPr>
          <w:ilvl w:val="0"/>
          <w:numId w:val="7"/>
        </w:numPr>
        <w:tabs>
          <w:tab w:val="num" w:pos="720"/>
        </w:tabs>
        <w:autoSpaceDE w:val="0"/>
        <w:autoSpaceDN w:val="0"/>
        <w:adjustRightInd w:val="0"/>
        <w:ind w:left="0" w:firstLine="0"/>
        <w:jc w:val="center"/>
        <w:rPr>
          <w:b/>
          <w:sz w:val="24"/>
          <w:szCs w:val="24"/>
        </w:rPr>
      </w:pPr>
      <w:r w:rsidRPr="0097141E">
        <w:rPr>
          <w:b/>
          <w:sz w:val="24"/>
          <w:szCs w:val="24"/>
        </w:rPr>
        <w:t>ЗАКЛЮЧИТЕЛЬНЫЕ ПОЛОЖЕНИЯ</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Обязательства Сторон в части арендных отношений начинают исполняться Сторонами с даты подписания Сторонами Акта приема-передачи и прекращаются с даты подписания сторонами Акта приема-передачи (возврата).</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lastRenderedPageBreak/>
        <w:t>Риск случайной гибели или случайного повреждения оборудования несет Арендодатель.</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 xml:space="preserve">Право владения и пользования оборудованием возникает у Арендатора после передачи ему оборудования Арендодателем и подписания Сторонами Акта приема-передачи. </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Договор составлен в двух экземплярах, имеющих одинаковую юридическую силу, по одному экземпляру для каждой из Сторон.</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Ни одна из Сторон не вправе передавать свои обязательства по Договору третьим лицам без письменного согласия на то другой Стороны.</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 xml:space="preserve">Любые изменения и дополнения к Договору действительны при условии, если они совершены в письменной форме и подписаны Сторонами или надлежаще уполномоченными </w:t>
      </w:r>
      <w:proofErr w:type="gramStart"/>
      <w:r w:rsidRPr="0097141E">
        <w:rPr>
          <w:sz w:val="24"/>
          <w:szCs w:val="24"/>
        </w:rPr>
        <w:t>на</w:t>
      </w:r>
      <w:proofErr w:type="gramEnd"/>
      <w:r w:rsidRPr="0097141E">
        <w:rPr>
          <w:sz w:val="24"/>
          <w:szCs w:val="24"/>
        </w:rPr>
        <w:t xml:space="preserve"> то представителями Сторон. При </w:t>
      </w:r>
      <w:proofErr w:type="spellStart"/>
      <w:r w:rsidRPr="0097141E">
        <w:rPr>
          <w:sz w:val="24"/>
          <w:szCs w:val="24"/>
        </w:rPr>
        <w:t>недостижении</w:t>
      </w:r>
      <w:proofErr w:type="spellEnd"/>
      <w:r w:rsidRPr="0097141E">
        <w:rPr>
          <w:sz w:val="24"/>
          <w:szCs w:val="24"/>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Расторжение Договора допускается по соглашению Сторон, по решению суда или вследствие одностороннего отказа Стороны от исполнения Договора по основаниям, предусмотренным Гражданским кодексом Российской Федерации.</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77273D">
        <w:rPr>
          <w:sz w:val="24"/>
          <w:szCs w:val="24"/>
        </w:rPr>
        <w:t>4</w:t>
      </w:r>
      <w:r w:rsidRPr="0097141E">
        <w:rPr>
          <w:sz w:val="24"/>
          <w:szCs w:val="24"/>
        </w:rPr>
        <w:t xml:space="preserve"> Договора, либо передаются нарочным под подпись уполномоченному представителю принимающей Стороны.</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w:t>
      </w:r>
      <w:r w:rsidR="0077273D">
        <w:rPr>
          <w:sz w:val="24"/>
          <w:szCs w:val="24"/>
        </w:rPr>
        <w:t>4</w:t>
      </w:r>
      <w:r w:rsidRPr="0097141E">
        <w:rPr>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77273D">
        <w:rPr>
          <w:sz w:val="24"/>
          <w:szCs w:val="24"/>
        </w:rPr>
        <w:t>4</w:t>
      </w:r>
      <w:r w:rsidRPr="0097141E">
        <w:rPr>
          <w:sz w:val="24"/>
          <w:szCs w:val="24"/>
        </w:rPr>
        <w:t xml:space="preserve"> Договора.</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Сообщение, направленное почтой, заказным письмом с уведомлением, считается полученным принимающей Стороной в следующих случаях:</w:t>
      </w:r>
    </w:p>
    <w:p w:rsidR="00FE20C2" w:rsidRPr="0097141E" w:rsidRDefault="00FE20C2" w:rsidP="0097141E">
      <w:pPr>
        <w:pStyle w:val="a4"/>
        <w:widowControl w:val="0"/>
        <w:numPr>
          <w:ilvl w:val="2"/>
          <w:numId w:val="7"/>
        </w:numPr>
        <w:autoSpaceDE w:val="0"/>
        <w:autoSpaceDN w:val="0"/>
        <w:adjustRightInd w:val="0"/>
        <w:ind w:left="0" w:firstLine="709"/>
        <w:jc w:val="both"/>
        <w:rPr>
          <w:sz w:val="24"/>
          <w:szCs w:val="24"/>
        </w:rPr>
      </w:pPr>
      <w:r w:rsidRPr="0097141E">
        <w:rPr>
          <w:sz w:val="24"/>
          <w:szCs w:val="24"/>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FE20C2" w:rsidRPr="0097141E" w:rsidRDefault="00FE20C2" w:rsidP="0097141E">
      <w:pPr>
        <w:pStyle w:val="a4"/>
        <w:widowControl w:val="0"/>
        <w:numPr>
          <w:ilvl w:val="2"/>
          <w:numId w:val="7"/>
        </w:numPr>
        <w:autoSpaceDE w:val="0"/>
        <w:autoSpaceDN w:val="0"/>
        <w:adjustRightInd w:val="0"/>
        <w:ind w:left="0" w:firstLine="709"/>
        <w:jc w:val="both"/>
        <w:rPr>
          <w:sz w:val="24"/>
          <w:szCs w:val="24"/>
        </w:rPr>
      </w:pPr>
      <w:r w:rsidRPr="0097141E">
        <w:rPr>
          <w:sz w:val="24"/>
          <w:szCs w:val="24"/>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77273D">
        <w:rPr>
          <w:sz w:val="24"/>
          <w:szCs w:val="24"/>
        </w:rPr>
        <w:t>4</w:t>
      </w:r>
      <w:r w:rsidRPr="0097141E">
        <w:rPr>
          <w:sz w:val="24"/>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FE20C2" w:rsidRPr="0097141E" w:rsidRDefault="00FE20C2" w:rsidP="0097141E">
      <w:pPr>
        <w:widowControl w:val="0"/>
        <w:numPr>
          <w:ilvl w:val="1"/>
          <w:numId w:val="7"/>
        </w:numPr>
        <w:autoSpaceDE w:val="0"/>
        <w:autoSpaceDN w:val="0"/>
        <w:adjustRightInd w:val="0"/>
        <w:ind w:left="0" w:firstLine="709"/>
        <w:jc w:val="both"/>
        <w:rPr>
          <w:sz w:val="24"/>
          <w:szCs w:val="24"/>
        </w:rPr>
      </w:pPr>
      <w:r w:rsidRPr="0097141E">
        <w:rPr>
          <w:sz w:val="24"/>
          <w:szCs w:val="24"/>
        </w:rPr>
        <w:t>В случае изменения сведений, в том числе наименовани</w:t>
      </w:r>
      <w:r w:rsidR="00760F2D">
        <w:rPr>
          <w:sz w:val="24"/>
          <w:szCs w:val="24"/>
        </w:rPr>
        <w:t>я, банковских реквизитов, адресов</w:t>
      </w:r>
      <w:r w:rsidRPr="0097141E">
        <w:rPr>
          <w:sz w:val="24"/>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w:t>
      </w:r>
      <w:r w:rsidRPr="0097141E">
        <w:rPr>
          <w:sz w:val="24"/>
          <w:szCs w:val="24"/>
        </w:rPr>
        <w:lastRenderedPageBreak/>
        <w:t>предусмотренными пункт</w:t>
      </w:r>
      <w:r w:rsidR="00DC03BD">
        <w:rPr>
          <w:sz w:val="24"/>
          <w:szCs w:val="24"/>
        </w:rPr>
        <w:t xml:space="preserve">ом </w:t>
      </w:r>
      <w:r w:rsidRPr="0097141E">
        <w:rPr>
          <w:sz w:val="24"/>
          <w:szCs w:val="24"/>
        </w:rPr>
        <w:t>1</w:t>
      </w:r>
      <w:r w:rsidR="0077273D">
        <w:rPr>
          <w:sz w:val="24"/>
          <w:szCs w:val="24"/>
        </w:rPr>
        <w:t>3</w:t>
      </w:r>
      <w:r w:rsidRPr="0097141E">
        <w:rPr>
          <w:sz w:val="24"/>
          <w:szCs w:val="24"/>
        </w:rPr>
        <w:t>.8 Договора.</w:t>
      </w:r>
    </w:p>
    <w:p w:rsidR="00760F2D" w:rsidRPr="00760F2D" w:rsidRDefault="00FE20C2" w:rsidP="00760F2D">
      <w:pPr>
        <w:widowControl w:val="0"/>
        <w:numPr>
          <w:ilvl w:val="1"/>
          <w:numId w:val="7"/>
        </w:numPr>
        <w:autoSpaceDE w:val="0"/>
        <w:autoSpaceDN w:val="0"/>
        <w:adjustRightInd w:val="0"/>
        <w:ind w:left="0" w:firstLine="709"/>
        <w:jc w:val="both"/>
        <w:rPr>
          <w:sz w:val="24"/>
          <w:szCs w:val="24"/>
        </w:rPr>
      </w:pPr>
      <w:r w:rsidRPr="0097141E">
        <w:rPr>
          <w:sz w:val="24"/>
          <w:szCs w:val="24"/>
        </w:rPr>
        <w:t>По всем вопросам, не урегулированным Договором, Стороны будут руководствоваться законодательством Российской Федерации.</w:t>
      </w:r>
    </w:p>
    <w:sdt>
      <w:sdtPr>
        <w:rPr>
          <w:rFonts w:ascii="Calibri" w:eastAsia="Calibri" w:hAnsi="Calibri"/>
        </w:rPr>
        <w:id w:val="-729157494"/>
        <w:placeholder>
          <w:docPart w:val="63D7D26E0D114BF3A501881D7523F343"/>
        </w:placeholder>
      </w:sdtPr>
      <w:sdtEndPr>
        <w:rPr>
          <w:rFonts w:ascii="Times New Roman" w:hAnsi="Times New Roman"/>
          <w:color w:val="1F497D"/>
          <w:sz w:val="24"/>
          <w:szCs w:val="24"/>
        </w:rPr>
      </w:sdtEndPr>
      <w:sdtContent>
        <w:p w:rsidR="00760F2D" w:rsidRPr="00760F2D" w:rsidRDefault="00760F2D" w:rsidP="00760F2D">
          <w:pPr>
            <w:widowControl w:val="0"/>
            <w:jc w:val="both"/>
            <w:rPr>
              <w:sz w:val="24"/>
              <w:szCs w:val="24"/>
            </w:rPr>
          </w:pPr>
          <w:r>
            <w:rPr>
              <w:rFonts w:ascii="Calibri" w:eastAsia="Calibri" w:hAnsi="Calibri"/>
            </w:rPr>
            <w:t xml:space="preserve">                </w:t>
          </w:r>
          <w:r w:rsidRPr="00760F2D">
            <w:rPr>
              <w:rFonts w:eastAsia="Calibri"/>
              <w:sz w:val="24"/>
              <w:szCs w:val="24"/>
            </w:rPr>
            <w:t>13.15.</w:t>
          </w:r>
          <w:r w:rsidRPr="00760F2D">
            <w:rPr>
              <w:rStyle w:val="ae"/>
              <w:sz w:val="24"/>
              <w:szCs w:val="24"/>
            </w:rPr>
            <w:footnoteReference w:id="3"/>
          </w:r>
          <w:r>
            <w:rPr>
              <w:rFonts w:eastAsia="Calibri"/>
              <w:sz w:val="24"/>
              <w:szCs w:val="24"/>
            </w:rPr>
            <w:t xml:space="preserve"> </w:t>
          </w:r>
          <w:r w:rsidRPr="00760F2D">
            <w:rPr>
              <w:sz w:val="24"/>
              <w:szCs w:val="24"/>
            </w:rPr>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w:t>
          </w:r>
          <w:r w:rsidR="00104029">
            <w:rPr>
              <w:sz w:val="24"/>
              <w:szCs w:val="24"/>
            </w:rPr>
            <w:t>ции и полномочия учредителя Арендатора</w:t>
          </w:r>
          <w:r w:rsidRPr="00760F2D">
            <w:rPr>
              <w:sz w:val="24"/>
              <w:szCs w:val="24"/>
            </w:rPr>
            <w:t>, лиц, осуществляющих контрольные, надзорные и иные проверочные м</w:t>
          </w:r>
          <w:r w:rsidR="00104029">
            <w:rPr>
              <w:sz w:val="24"/>
              <w:szCs w:val="24"/>
            </w:rPr>
            <w:t>ероприятия в отношении Арендатора</w:t>
          </w:r>
          <w:r w:rsidRPr="00760F2D">
            <w:rPr>
              <w:sz w:val="24"/>
              <w:szCs w:val="24"/>
            </w:rPr>
            <w:t xml:space="preserve">, в том числе аудиторов, осуществления расчетов с </w:t>
          </w:r>
          <w:r w:rsidR="002C04FA">
            <w:rPr>
              <w:sz w:val="24"/>
              <w:szCs w:val="24"/>
            </w:rPr>
            <w:t>Арендодателем</w:t>
          </w:r>
          <w:r w:rsidRPr="00760F2D">
            <w:rPr>
              <w:sz w:val="24"/>
              <w:szCs w:val="24"/>
            </w:rPr>
            <w:t xml:space="preserve"> посредством кредитных организаций, обеспечения правовой охраны интеллектуальной собственности и осущес</w:t>
          </w:r>
          <w:r w:rsidR="00104029">
            <w:rPr>
              <w:sz w:val="24"/>
              <w:szCs w:val="24"/>
            </w:rPr>
            <w:t>твления принадлежащего Арендатору права, осуществления Арендатором</w:t>
          </w:r>
          <w:r w:rsidRPr="00760F2D">
            <w:rPr>
              <w:sz w:val="24"/>
              <w:szCs w:val="24"/>
            </w:rPr>
            <w:t xml:space="preserve"> уставной дея</w:t>
          </w:r>
          <w:r w:rsidR="00104029">
            <w:rPr>
              <w:sz w:val="24"/>
              <w:szCs w:val="24"/>
            </w:rPr>
            <w:t>тельности, исполнения Арендатором</w:t>
          </w:r>
          <w:r w:rsidRPr="00760F2D">
            <w:rPr>
              <w:sz w:val="24"/>
              <w:szCs w:val="24"/>
            </w:rPr>
            <w:t xml:space="preserve">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w:t>
          </w:r>
          <w:r w:rsidR="00104029">
            <w:rPr>
              <w:sz w:val="24"/>
              <w:szCs w:val="24"/>
            </w:rPr>
            <w:t>закупки» Арендодатель</w:t>
          </w:r>
          <w:r w:rsidRPr="00760F2D">
            <w:rPr>
              <w:sz w:val="24"/>
              <w:szCs w:val="24"/>
            </w:rPr>
            <w:t xml:space="preserve"> дает</w:t>
          </w:r>
          <w:r w:rsidR="00104029">
            <w:rPr>
              <w:sz w:val="24"/>
              <w:szCs w:val="24"/>
            </w:rPr>
            <w:t xml:space="preserve"> Арендатору</w:t>
          </w:r>
          <w:r w:rsidRPr="00760F2D">
            <w:rPr>
              <w:sz w:val="24"/>
              <w:szCs w:val="24"/>
            </w:rPr>
            <w:t xml:space="preserve">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w:t>
          </w:r>
          <w:r w:rsidR="00104029">
            <w:rPr>
              <w:sz w:val="24"/>
              <w:szCs w:val="24"/>
            </w:rPr>
            <w:t xml:space="preserve"> персональных данных Арендодателя</w:t>
          </w:r>
          <w:r w:rsidRPr="00760F2D">
            <w:rPr>
              <w:sz w:val="24"/>
              <w:szCs w:val="24"/>
            </w:rPr>
            <w:t>, содержащихся в Договоре или с</w:t>
          </w:r>
          <w:r w:rsidR="00104029">
            <w:rPr>
              <w:sz w:val="24"/>
              <w:szCs w:val="24"/>
            </w:rPr>
            <w:t>тановящихся известными Арендатору</w:t>
          </w:r>
          <w:r w:rsidRPr="00760F2D">
            <w:rPr>
              <w:sz w:val="24"/>
              <w:szCs w:val="24"/>
            </w:rPr>
            <w:t xml:space="preserve">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rsidR="00760F2D" w:rsidRPr="00760F2D" w:rsidRDefault="00104029" w:rsidP="00760F2D">
          <w:pPr>
            <w:pStyle w:val="12"/>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Арендодатель</w:t>
          </w:r>
          <w:r w:rsidR="00760F2D" w:rsidRPr="00760F2D">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760F2D" w:rsidRPr="00760F2D" w:rsidRDefault="00104029" w:rsidP="00760F2D">
          <w:pPr>
            <w:pStyle w:val="12"/>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Арендодатель</w:t>
          </w:r>
          <w:r w:rsidR="00760F2D" w:rsidRPr="00760F2D">
            <w:rPr>
              <w:rFonts w:ascii="Times New Roman" w:hAnsi="Times New Roman"/>
              <w:sz w:val="24"/>
              <w:szCs w:val="24"/>
            </w:rPr>
            <w:t xml:space="preserve"> обязуется обеспечивать точность и актуальность указанных данных в течение </w:t>
          </w:r>
          <w:r>
            <w:rPr>
              <w:rFonts w:ascii="Times New Roman" w:hAnsi="Times New Roman"/>
              <w:sz w:val="24"/>
              <w:szCs w:val="24"/>
            </w:rPr>
            <w:t>всего срока их обработки Арендатором</w:t>
          </w:r>
          <w:r w:rsidR="00760F2D" w:rsidRPr="00760F2D">
            <w:rPr>
              <w:rFonts w:ascii="Times New Roman" w:hAnsi="Times New Roman"/>
              <w:sz w:val="24"/>
              <w:szCs w:val="24"/>
            </w:rPr>
            <w:t>.</w:t>
          </w:r>
        </w:p>
        <w:p w:rsidR="00760F2D" w:rsidRPr="00760F2D" w:rsidRDefault="00760F2D" w:rsidP="00760F2D">
          <w:pPr>
            <w:pStyle w:val="12"/>
            <w:tabs>
              <w:tab w:val="left" w:pos="0"/>
              <w:tab w:val="left" w:pos="284"/>
              <w:tab w:val="left" w:pos="426"/>
            </w:tabs>
            <w:spacing w:after="0" w:line="240" w:lineRule="auto"/>
            <w:ind w:left="0"/>
            <w:jc w:val="both"/>
            <w:rPr>
              <w:rFonts w:ascii="Times New Roman" w:eastAsia="Times New Roman" w:hAnsi="Times New Roman"/>
              <w:color w:val="1F497D"/>
              <w:sz w:val="24"/>
              <w:szCs w:val="24"/>
            </w:rPr>
          </w:pPr>
          <w:r w:rsidRPr="00760F2D">
            <w:rPr>
              <w:rFonts w:ascii="Times New Roman" w:hAnsi="Times New Roman"/>
              <w:sz w:val="24"/>
              <w:szCs w:val="24"/>
            </w:rPr>
            <w:tab/>
          </w:r>
          <w:r w:rsidRPr="00760F2D">
            <w:rPr>
              <w:rFonts w:ascii="Times New Roman" w:hAnsi="Times New Roman"/>
              <w:sz w:val="24"/>
              <w:szCs w:val="24"/>
            </w:rPr>
            <w:tab/>
          </w:r>
          <w:r w:rsidRPr="00760F2D">
            <w:rPr>
              <w:rFonts w:ascii="Times New Roman" w:hAnsi="Times New Roman"/>
              <w:sz w:val="24"/>
              <w:szCs w:val="24"/>
            </w:rPr>
            <w:tab/>
            <w:t xml:space="preserve">Согласие </w:t>
          </w:r>
          <w:r w:rsidR="00104029">
            <w:rPr>
              <w:rFonts w:ascii="Times New Roman" w:hAnsi="Times New Roman"/>
              <w:sz w:val="24"/>
              <w:szCs w:val="24"/>
            </w:rPr>
            <w:t>может быть отозвано Арендодателем</w:t>
          </w:r>
          <w:r w:rsidRPr="00760F2D">
            <w:rPr>
              <w:rFonts w:ascii="Times New Roman" w:hAnsi="Times New Roman"/>
              <w:sz w:val="24"/>
              <w:szCs w:val="24"/>
            </w:rPr>
            <w:t xml:space="preserve"> путем внесения изменений в Договор на основании дополни</w:t>
          </w:r>
          <w:r w:rsidR="00104029">
            <w:rPr>
              <w:rFonts w:ascii="Times New Roman" w:hAnsi="Times New Roman"/>
              <w:sz w:val="24"/>
              <w:szCs w:val="24"/>
            </w:rPr>
            <w:t>тельного соглашения с Арендатором</w:t>
          </w:r>
          <w:r w:rsidRPr="00760F2D">
            <w:rPr>
              <w:rFonts w:ascii="Times New Roman" w:hAnsi="Times New Roman"/>
              <w:sz w:val="24"/>
              <w:szCs w:val="24"/>
            </w:rPr>
            <w:t xml:space="preserve"> или, после его исполнения либо расторжени</w:t>
          </w:r>
          <w:r w:rsidR="00104029">
            <w:rPr>
              <w:rFonts w:ascii="Times New Roman" w:hAnsi="Times New Roman"/>
              <w:sz w:val="24"/>
              <w:szCs w:val="24"/>
            </w:rPr>
            <w:t>я, путем представления Арендатору</w:t>
          </w:r>
          <w:r w:rsidRPr="00760F2D">
            <w:rPr>
              <w:rFonts w:ascii="Times New Roman" w:hAnsi="Times New Roman"/>
              <w:sz w:val="24"/>
              <w:szCs w:val="24"/>
            </w:rPr>
            <w:t xml:space="preserve"> письменного заявления </w:t>
          </w:r>
          <w:r w:rsidR="00104029">
            <w:rPr>
              <w:rFonts w:ascii="Times New Roman" w:hAnsi="Times New Roman"/>
              <w:sz w:val="24"/>
              <w:szCs w:val="24"/>
            </w:rPr>
            <w:t xml:space="preserve">Арендодателя </w:t>
          </w:r>
          <w:r w:rsidRPr="00760F2D">
            <w:rPr>
              <w:rFonts w:ascii="Times New Roman" w:hAnsi="Times New Roman"/>
              <w:sz w:val="24"/>
              <w:szCs w:val="24"/>
            </w:rPr>
            <w:t>с указанием мотивированных причин его отзыва.</w:t>
          </w:r>
        </w:p>
      </w:sdtContent>
    </w:sdt>
    <w:p w:rsidR="00FE20C2" w:rsidRPr="0097141E" w:rsidRDefault="00760F2D" w:rsidP="00760F2D">
      <w:pPr>
        <w:widowControl w:val="0"/>
        <w:autoSpaceDE w:val="0"/>
        <w:autoSpaceDN w:val="0"/>
        <w:adjustRightInd w:val="0"/>
        <w:jc w:val="both"/>
        <w:rPr>
          <w:sz w:val="24"/>
          <w:szCs w:val="24"/>
        </w:rPr>
      </w:pPr>
      <w:r>
        <w:rPr>
          <w:sz w:val="24"/>
          <w:szCs w:val="24"/>
        </w:rPr>
        <w:t xml:space="preserve">           13.16. </w:t>
      </w:r>
      <w:r w:rsidR="00FE20C2" w:rsidRPr="0097141E">
        <w:rPr>
          <w:sz w:val="24"/>
          <w:szCs w:val="24"/>
        </w:rPr>
        <w:t>К Договору прилагаются и являются неотъемлемой его частью следующие приложения:</w:t>
      </w:r>
    </w:p>
    <w:p w:rsidR="00FE20C2" w:rsidRPr="0097141E" w:rsidRDefault="00760F2D" w:rsidP="0097141E">
      <w:pPr>
        <w:widowControl w:val="0"/>
        <w:autoSpaceDE w:val="0"/>
        <w:autoSpaceDN w:val="0"/>
        <w:adjustRightInd w:val="0"/>
        <w:ind w:firstLine="709"/>
        <w:jc w:val="both"/>
        <w:rPr>
          <w:sz w:val="24"/>
          <w:szCs w:val="24"/>
        </w:rPr>
      </w:pPr>
      <w:r>
        <w:rPr>
          <w:sz w:val="24"/>
          <w:szCs w:val="24"/>
        </w:rPr>
        <w:t xml:space="preserve">Приложение № 1 – Перечень </w:t>
      </w:r>
      <w:r w:rsidR="00FE20C2" w:rsidRPr="0097141E">
        <w:rPr>
          <w:sz w:val="24"/>
          <w:szCs w:val="24"/>
        </w:rPr>
        <w:t>о</w:t>
      </w:r>
      <w:r w:rsidR="00596E5D">
        <w:rPr>
          <w:sz w:val="24"/>
          <w:szCs w:val="24"/>
        </w:rPr>
        <w:t>бъектов аренды</w:t>
      </w:r>
      <w:r w:rsidR="00FE20C2" w:rsidRPr="0097141E">
        <w:rPr>
          <w:sz w:val="24"/>
          <w:szCs w:val="24"/>
        </w:rPr>
        <w:t>;</w:t>
      </w:r>
    </w:p>
    <w:p w:rsidR="00FE20C2" w:rsidRDefault="00FE20C2" w:rsidP="0077273D">
      <w:pPr>
        <w:widowControl w:val="0"/>
        <w:autoSpaceDE w:val="0"/>
        <w:autoSpaceDN w:val="0"/>
        <w:adjustRightInd w:val="0"/>
        <w:ind w:firstLine="709"/>
        <w:jc w:val="both"/>
        <w:rPr>
          <w:sz w:val="24"/>
          <w:szCs w:val="24"/>
        </w:rPr>
      </w:pPr>
      <w:r w:rsidRPr="0097141E">
        <w:rPr>
          <w:sz w:val="24"/>
          <w:szCs w:val="24"/>
        </w:rPr>
        <w:t>Приложение № 2 – Копия поэтажного плана.</w:t>
      </w:r>
    </w:p>
    <w:p w:rsidR="00FE20C2" w:rsidRPr="00FE20C2" w:rsidRDefault="00FE20C2" w:rsidP="00FE20C2">
      <w:pPr>
        <w:widowControl w:val="0"/>
        <w:autoSpaceDE w:val="0"/>
        <w:autoSpaceDN w:val="0"/>
        <w:adjustRightInd w:val="0"/>
        <w:jc w:val="both"/>
        <w:rPr>
          <w:sz w:val="24"/>
          <w:szCs w:val="24"/>
        </w:rPr>
      </w:pPr>
    </w:p>
    <w:p w:rsidR="00731C08" w:rsidRPr="00731C08" w:rsidRDefault="00731C08" w:rsidP="0044273A">
      <w:pPr>
        <w:widowControl w:val="0"/>
        <w:numPr>
          <w:ilvl w:val="0"/>
          <w:numId w:val="7"/>
        </w:numPr>
        <w:autoSpaceDE w:val="0"/>
        <w:autoSpaceDN w:val="0"/>
        <w:adjustRightInd w:val="0"/>
        <w:ind w:firstLine="709"/>
        <w:jc w:val="center"/>
        <w:rPr>
          <w:b/>
          <w:sz w:val="24"/>
          <w:szCs w:val="24"/>
        </w:rPr>
      </w:pPr>
      <w:bookmarkStart w:id="8" w:name="_Ref174869954"/>
      <w:bookmarkStart w:id="9" w:name="_Ref476568805"/>
      <w:r w:rsidRPr="00731C08">
        <w:rPr>
          <w:b/>
          <w:sz w:val="24"/>
          <w:szCs w:val="24"/>
        </w:rPr>
        <w:t>БАНКОВСКИЕ РЕКВИЗИТЫ</w:t>
      </w:r>
      <w:bookmarkEnd w:id="8"/>
      <w:r w:rsidRPr="00731C08">
        <w:rPr>
          <w:b/>
          <w:sz w:val="24"/>
          <w:szCs w:val="24"/>
        </w:rPr>
        <w:t xml:space="preserve"> </w:t>
      </w:r>
      <w:r w:rsidR="00596E5D" w:rsidRPr="00731C08">
        <w:rPr>
          <w:b/>
          <w:sz w:val="24"/>
          <w:szCs w:val="24"/>
        </w:rPr>
        <w:t xml:space="preserve">И АДРЕСА </w:t>
      </w:r>
      <w:r w:rsidRPr="00731C08">
        <w:rPr>
          <w:b/>
          <w:sz w:val="24"/>
          <w:szCs w:val="24"/>
        </w:rPr>
        <w:t>СТОРОН</w:t>
      </w:r>
      <w:bookmarkEnd w:id="9"/>
    </w:p>
    <w:p w:rsidR="0055350C" w:rsidRPr="0055350C" w:rsidRDefault="0055350C" w:rsidP="0055350C">
      <w:pPr>
        <w:keepNext/>
        <w:widowControl w:val="0"/>
        <w:tabs>
          <w:tab w:val="left" w:pos="142"/>
        </w:tabs>
        <w:spacing w:line="276" w:lineRule="auto"/>
        <w:contextualSpacing/>
        <w:rPr>
          <w:b/>
          <w:bCs/>
          <w:color w:val="000000" w:themeColor="text1"/>
          <w:sz w:val="24"/>
          <w:szCs w:val="24"/>
        </w:rPr>
      </w:pPr>
      <w:bookmarkStart w:id="10" w:name="OLE_LINK1"/>
    </w:p>
    <w:tbl>
      <w:tblPr>
        <w:tblW w:w="9505" w:type="dxa"/>
        <w:tblInd w:w="108" w:type="dxa"/>
        <w:tblLayout w:type="fixed"/>
        <w:tblLook w:val="0000" w:firstRow="0" w:lastRow="0" w:firstColumn="0" w:lastColumn="0" w:noHBand="0" w:noVBand="0"/>
      </w:tblPr>
      <w:tblGrid>
        <w:gridCol w:w="4608"/>
        <w:gridCol w:w="4897"/>
      </w:tblGrid>
      <w:tr w:rsidR="0055350C" w:rsidRPr="0055350C" w:rsidTr="00760F2D">
        <w:trPr>
          <w:trHeight w:val="2646"/>
        </w:trPr>
        <w:tc>
          <w:tcPr>
            <w:tcW w:w="4608" w:type="dxa"/>
          </w:tcPr>
          <w:p w:rsidR="0055350C" w:rsidRPr="0055350C" w:rsidRDefault="0055350C" w:rsidP="0055350C">
            <w:pPr>
              <w:keepNext/>
              <w:suppressAutoHyphens/>
              <w:jc w:val="both"/>
              <w:rPr>
                <w:b/>
                <w:color w:val="000000" w:themeColor="text1"/>
                <w:sz w:val="24"/>
                <w:szCs w:val="24"/>
              </w:rPr>
            </w:pPr>
            <w:r w:rsidRPr="0055350C">
              <w:rPr>
                <w:b/>
                <w:color w:val="000000" w:themeColor="text1"/>
                <w:sz w:val="24"/>
                <w:szCs w:val="24"/>
              </w:rPr>
              <w:t>Арендодатель:</w:t>
            </w:r>
          </w:p>
          <w:p w:rsidR="0055350C" w:rsidRPr="0055350C" w:rsidRDefault="009B7AED" w:rsidP="0055350C">
            <w:pPr>
              <w:keepNext/>
              <w:rPr>
                <w:color w:val="000000" w:themeColor="text1"/>
                <w:sz w:val="24"/>
                <w:szCs w:val="24"/>
              </w:rPr>
            </w:pPr>
            <w:sdt>
              <w:sdtPr>
                <w:rPr>
                  <w:rFonts w:eastAsiaTheme="minorHAnsi"/>
                  <w:color w:val="000000" w:themeColor="text1"/>
                  <w:sz w:val="24"/>
                  <w:szCs w:val="24"/>
                  <w:lang w:eastAsia="en-US"/>
                </w:rPr>
                <w:id w:val="-2121202233"/>
                <w:placeholder>
                  <w:docPart w:val="C2663BFE300D447CB5EB436BAF92B231"/>
                </w:placeholder>
                <w:showingPlcHdr/>
              </w:sdtPr>
              <w:sdtEndPr>
                <w:rPr>
                  <w:rFonts w:eastAsia="Times New Roman"/>
                  <w:lang w:eastAsia="ru-RU"/>
                </w:rPr>
              </w:sdtEndPr>
              <w:sdtContent>
                <w:r w:rsidR="0055350C" w:rsidRPr="0055350C">
                  <w:rPr>
                    <w:color w:val="000000" w:themeColor="text1"/>
                    <w:sz w:val="24"/>
                    <w:szCs w:val="24"/>
                  </w:rPr>
                  <w:t>[</w:t>
                </w:r>
                <w:r w:rsidR="0055350C" w:rsidRPr="0055350C">
                  <w:rPr>
                    <w:i/>
                    <w:color w:val="000000" w:themeColor="text1"/>
                    <w:sz w:val="24"/>
                    <w:szCs w:val="24"/>
                  </w:rPr>
                  <w:t>Наименование</w:t>
                </w:r>
                <w:r w:rsidR="0055350C" w:rsidRPr="0055350C">
                  <w:rPr>
                    <w:color w:val="000000" w:themeColor="text1"/>
                    <w:sz w:val="24"/>
                    <w:szCs w:val="24"/>
                  </w:rPr>
                  <w:t>]</w:t>
                </w:r>
              </w:sdtContent>
            </w:sdt>
          </w:p>
          <w:p w:rsidR="0055350C" w:rsidRPr="0055350C" w:rsidRDefault="009B7AED" w:rsidP="0055350C">
            <w:pPr>
              <w:keepNext/>
              <w:suppressAutoHyphens/>
              <w:rPr>
                <w:color w:val="000000" w:themeColor="text1"/>
                <w:sz w:val="24"/>
                <w:szCs w:val="24"/>
              </w:rPr>
            </w:pPr>
            <w:sdt>
              <w:sdtPr>
                <w:rPr>
                  <w:rFonts w:eastAsiaTheme="minorHAnsi"/>
                  <w:color w:val="000000" w:themeColor="text1"/>
                  <w:sz w:val="24"/>
                  <w:szCs w:val="24"/>
                  <w:lang w:eastAsia="en-US"/>
                </w:rPr>
                <w:id w:val="-765854311"/>
                <w:placeholder>
                  <w:docPart w:val="C3B56A5B42FE46DF86995419369930D1"/>
                </w:placeholder>
              </w:sdtPr>
              <w:sdtEndPr>
                <w:rPr>
                  <w:rFonts w:eastAsia="Times New Roman"/>
                  <w:lang w:eastAsia="ru-RU"/>
                </w:rPr>
              </w:sdtEndPr>
              <w:sdtContent>
                <w:r w:rsidR="00760F2D">
                  <w:rPr>
                    <w:rFonts w:eastAsiaTheme="minorHAnsi"/>
                    <w:color w:val="000000" w:themeColor="text1"/>
                    <w:sz w:val="24"/>
                    <w:szCs w:val="24"/>
                    <w:lang w:val="en-US" w:eastAsia="en-US"/>
                  </w:rPr>
                  <w:t>[</w:t>
                </w:r>
                <w:r w:rsidR="00760F2D">
                  <w:rPr>
                    <w:rFonts w:eastAsiaTheme="minorHAnsi"/>
                    <w:color w:val="000000" w:themeColor="text1"/>
                    <w:sz w:val="24"/>
                    <w:szCs w:val="24"/>
                    <w:lang w:eastAsia="en-US"/>
                  </w:rPr>
                  <w:t>Адрес юридического лица</w:t>
                </w:r>
                <w:r w:rsidR="00760F2D">
                  <w:rPr>
                    <w:rStyle w:val="ae"/>
                    <w:rFonts w:eastAsiaTheme="minorHAnsi"/>
                    <w:color w:val="000000" w:themeColor="text1"/>
                    <w:sz w:val="24"/>
                    <w:szCs w:val="24"/>
                    <w:lang w:eastAsia="en-US"/>
                  </w:rPr>
                  <w:footnoteReference w:id="4"/>
                </w:r>
                <w:r w:rsidR="00760F2D" w:rsidRPr="00760F2D">
                  <w:rPr>
                    <w:rFonts w:eastAsiaTheme="minorHAnsi"/>
                    <w:color w:val="000000" w:themeColor="text1"/>
                    <w:sz w:val="24"/>
                    <w:szCs w:val="24"/>
                    <w:lang w:eastAsia="en-US"/>
                  </w:rPr>
                  <w:t>]</w:t>
                </w:r>
              </w:sdtContent>
            </w:sdt>
          </w:p>
          <w:p w:rsidR="0055350C" w:rsidRPr="0055350C" w:rsidRDefault="009B7AED" w:rsidP="0055350C">
            <w:pPr>
              <w:keepNext/>
              <w:suppressAutoHyphens/>
              <w:rPr>
                <w:color w:val="000000" w:themeColor="text1"/>
                <w:sz w:val="24"/>
                <w:szCs w:val="24"/>
              </w:rPr>
            </w:pPr>
            <w:sdt>
              <w:sdtPr>
                <w:rPr>
                  <w:rFonts w:eastAsiaTheme="minorHAnsi"/>
                  <w:color w:val="000000" w:themeColor="text1"/>
                  <w:sz w:val="24"/>
                  <w:szCs w:val="24"/>
                  <w:lang w:eastAsia="en-US"/>
                </w:rPr>
                <w:id w:val="-341014125"/>
                <w:placeholder>
                  <w:docPart w:val="CA878EA192194BE8AEEDCCC035353B9F"/>
                </w:placeholder>
                <w:showingPlcHdr/>
              </w:sdtPr>
              <w:sdtEndPr>
                <w:rPr>
                  <w:rFonts w:eastAsia="Times New Roman"/>
                  <w:lang w:eastAsia="ru-RU"/>
                </w:rPr>
              </w:sdtEndPr>
              <w:sdtContent>
                <w:r w:rsidR="0055350C" w:rsidRPr="0055350C">
                  <w:rPr>
                    <w:rFonts w:eastAsiaTheme="minorHAnsi"/>
                    <w:color w:val="000000" w:themeColor="text1"/>
                    <w:sz w:val="24"/>
                    <w:szCs w:val="24"/>
                    <w:lang w:eastAsia="en-US"/>
                  </w:rPr>
                  <w:t>[</w:t>
                </w:r>
                <w:r w:rsidR="0055350C" w:rsidRPr="0055350C">
                  <w:rPr>
                    <w:rFonts w:eastAsiaTheme="minorHAnsi"/>
                    <w:i/>
                    <w:color w:val="000000" w:themeColor="text1"/>
                    <w:sz w:val="24"/>
                    <w:szCs w:val="24"/>
                    <w:lang w:eastAsia="en-US"/>
                  </w:rPr>
                  <w:t>ИНН</w:t>
                </w:r>
                <w:r w:rsidR="0055350C" w:rsidRPr="0055350C">
                  <w:rPr>
                    <w:rFonts w:eastAsiaTheme="minorHAnsi"/>
                    <w:color w:val="000000" w:themeColor="text1"/>
                    <w:sz w:val="24"/>
                    <w:szCs w:val="24"/>
                    <w:lang w:eastAsia="en-US"/>
                  </w:rPr>
                  <w:t>]</w:t>
                </w:r>
              </w:sdtContent>
            </w:sdt>
            <w:r w:rsidR="0055350C" w:rsidRPr="0055350C">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349803495"/>
                <w:placeholder>
                  <w:docPart w:val="017610154C1D4565A76BAA0E90F076E7"/>
                </w:placeholder>
                <w:showingPlcHdr/>
              </w:sdtPr>
              <w:sdtEndPr>
                <w:rPr>
                  <w:rFonts w:eastAsia="Times New Roman"/>
                  <w:lang w:eastAsia="ru-RU"/>
                </w:rPr>
              </w:sdtEndPr>
              <w:sdtContent>
                <w:r w:rsidR="0055350C" w:rsidRPr="0055350C">
                  <w:rPr>
                    <w:rFonts w:eastAsiaTheme="minorHAnsi"/>
                    <w:color w:val="000000" w:themeColor="text1"/>
                    <w:sz w:val="24"/>
                    <w:szCs w:val="24"/>
                    <w:lang w:eastAsia="en-US"/>
                  </w:rPr>
                  <w:t>[</w:t>
                </w:r>
                <w:r w:rsidR="0055350C" w:rsidRPr="0055350C">
                  <w:rPr>
                    <w:rFonts w:eastAsiaTheme="minorHAnsi"/>
                    <w:i/>
                    <w:color w:val="000000" w:themeColor="text1"/>
                    <w:sz w:val="24"/>
                    <w:szCs w:val="24"/>
                    <w:lang w:eastAsia="en-US"/>
                  </w:rPr>
                  <w:t>КПП</w:t>
                </w:r>
                <w:r w:rsidR="0055350C" w:rsidRPr="0055350C">
                  <w:rPr>
                    <w:rFonts w:eastAsiaTheme="minorHAnsi"/>
                    <w:color w:val="000000" w:themeColor="text1"/>
                    <w:sz w:val="24"/>
                    <w:szCs w:val="24"/>
                    <w:lang w:eastAsia="en-US"/>
                  </w:rPr>
                  <w:t>]</w:t>
                </w:r>
              </w:sdtContent>
            </w:sdt>
          </w:p>
          <w:p w:rsidR="0055350C" w:rsidRPr="0055350C" w:rsidRDefault="009B7AED" w:rsidP="0055350C">
            <w:pPr>
              <w:keepNext/>
              <w:suppressAutoHyphens/>
              <w:rPr>
                <w:color w:val="000000" w:themeColor="text1"/>
                <w:sz w:val="24"/>
                <w:szCs w:val="24"/>
              </w:rPr>
            </w:pPr>
            <w:sdt>
              <w:sdtPr>
                <w:rPr>
                  <w:rFonts w:eastAsiaTheme="minorHAnsi"/>
                  <w:color w:val="000000" w:themeColor="text1"/>
                  <w:sz w:val="24"/>
                  <w:szCs w:val="24"/>
                  <w:lang w:eastAsia="en-US"/>
                </w:rPr>
                <w:id w:val="1033540722"/>
                <w:placeholder>
                  <w:docPart w:val="7218279A9EAB446CB007FF5C814E7EC0"/>
                </w:placeholder>
                <w:showingPlcHdr/>
              </w:sdtPr>
              <w:sdtEndPr>
                <w:rPr>
                  <w:rFonts w:eastAsia="Times New Roman"/>
                  <w:lang w:eastAsia="ru-RU"/>
                </w:rPr>
              </w:sdtEndPr>
              <w:sdtContent>
                <w:r w:rsidR="0055350C" w:rsidRPr="0055350C">
                  <w:rPr>
                    <w:rFonts w:eastAsiaTheme="minorHAnsi"/>
                    <w:color w:val="000000" w:themeColor="text1"/>
                    <w:sz w:val="24"/>
                    <w:szCs w:val="24"/>
                    <w:lang w:val="en-US" w:eastAsia="en-US"/>
                  </w:rPr>
                  <w:t>[</w:t>
                </w:r>
                <w:r w:rsidR="0055350C" w:rsidRPr="0055350C">
                  <w:rPr>
                    <w:rFonts w:eastAsiaTheme="minorHAnsi"/>
                    <w:i/>
                    <w:color w:val="000000" w:themeColor="text1"/>
                    <w:sz w:val="24"/>
                    <w:szCs w:val="24"/>
                    <w:lang w:eastAsia="en-US"/>
                  </w:rPr>
                  <w:t>Банковские реквизиты</w:t>
                </w:r>
                <w:r w:rsidR="0055350C" w:rsidRPr="0055350C">
                  <w:rPr>
                    <w:rFonts w:eastAsiaTheme="minorHAnsi"/>
                    <w:color w:val="000000" w:themeColor="text1"/>
                    <w:sz w:val="24"/>
                    <w:szCs w:val="24"/>
                    <w:lang w:val="en-US" w:eastAsia="en-US"/>
                  </w:rPr>
                  <w:t>]</w:t>
                </w:r>
              </w:sdtContent>
            </w:sdt>
          </w:p>
          <w:p w:rsidR="0055350C" w:rsidRPr="0055350C" w:rsidRDefault="0055350C" w:rsidP="0055350C">
            <w:pPr>
              <w:keepNext/>
              <w:suppressAutoHyphens/>
              <w:rPr>
                <w:color w:val="000000" w:themeColor="text1"/>
                <w:sz w:val="24"/>
                <w:szCs w:val="24"/>
              </w:rPr>
            </w:pPr>
            <w:r w:rsidRPr="0055350C">
              <w:rPr>
                <w:color w:val="000000" w:themeColor="text1"/>
                <w:sz w:val="24"/>
                <w:szCs w:val="24"/>
              </w:rPr>
              <w:t xml:space="preserve">Контактное лицо: </w:t>
            </w:r>
            <w:sdt>
              <w:sdtPr>
                <w:rPr>
                  <w:rFonts w:eastAsiaTheme="minorHAnsi"/>
                  <w:color w:val="000000" w:themeColor="text1"/>
                  <w:sz w:val="24"/>
                  <w:szCs w:val="24"/>
                  <w:lang w:eastAsia="en-US"/>
                </w:rPr>
                <w:id w:val="-2077416922"/>
                <w:placeholder>
                  <w:docPart w:val="B33B604CB6B640FE86370163DE1517F9"/>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ФИО, должность</w:t>
                </w:r>
                <w:r w:rsidRPr="0055350C">
                  <w:rPr>
                    <w:color w:val="000000" w:themeColor="text1"/>
                    <w:sz w:val="24"/>
                    <w:szCs w:val="24"/>
                  </w:rPr>
                  <w:t>]</w:t>
                </w:r>
              </w:sdtContent>
            </w:sdt>
          </w:p>
          <w:p w:rsidR="0055350C" w:rsidRPr="0055350C" w:rsidRDefault="0055350C" w:rsidP="0055350C">
            <w:pPr>
              <w:keepNext/>
              <w:suppressAutoHyphens/>
              <w:rPr>
                <w:color w:val="000000" w:themeColor="text1"/>
                <w:sz w:val="24"/>
                <w:szCs w:val="24"/>
              </w:rPr>
            </w:pPr>
            <w:r w:rsidRPr="0055350C">
              <w:rPr>
                <w:color w:val="000000" w:themeColor="text1"/>
                <w:sz w:val="24"/>
                <w:szCs w:val="24"/>
              </w:rPr>
              <w:t>Контактный телефон:</w:t>
            </w:r>
            <w:r w:rsidRPr="0055350C">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1773974997"/>
                <w:placeholder>
                  <w:docPart w:val="2B3C8A8F3B874A80988FF3E9541B20C6"/>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Укажите номер телефона</w:t>
                </w:r>
                <w:r w:rsidRPr="0055350C">
                  <w:rPr>
                    <w:color w:val="000000" w:themeColor="text1"/>
                    <w:sz w:val="24"/>
                    <w:szCs w:val="24"/>
                  </w:rPr>
                  <w:t>]</w:t>
                </w:r>
              </w:sdtContent>
            </w:sdt>
          </w:p>
          <w:p w:rsidR="0055350C" w:rsidRPr="0055350C" w:rsidRDefault="0055350C" w:rsidP="0055350C">
            <w:pPr>
              <w:keepNext/>
              <w:suppressAutoHyphens/>
              <w:rPr>
                <w:color w:val="000000" w:themeColor="text1"/>
                <w:sz w:val="24"/>
                <w:szCs w:val="24"/>
              </w:rPr>
            </w:pPr>
            <w:r w:rsidRPr="0055350C">
              <w:rPr>
                <w:color w:val="000000" w:themeColor="text1"/>
                <w:sz w:val="24"/>
                <w:szCs w:val="24"/>
              </w:rPr>
              <w:t xml:space="preserve">Контактный </w:t>
            </w:r>
            <w:r w:rsidRPr="0055350C">
              <w:rPr>
                <w:color w:val="000000" w:themeColor="text1"/>
                <w:sz w:val="24"/>
                <w:szCs w:val="24"/>
                <w:lang w:val="en-US"/>
              </w:rPr>
              <w:t>e</w:t>
            </w:r>
            <w:r w:rsidRPr="0055350C">
              <w:rPr>
                <w:color w:val="000000" w:themeColor="text1"/>
                <w:sz w:val="24"/>
                <w:szCs w:val="24"/>
              </w:rPr>
              <w:t>-</w:t>
            </w:r>
            <w:r w:rsidRPr="0055350C">
              <w:rPr>
                <w:color w:val="000000" w:themeColor="text1"/>
                <w:sz w:val="24"/>
                <w:szCs w:val="24"/>
                <w:lang w:val="en-US"/>
              </w:rPr>
              <w:t>mail</w:t>
            </w:r>
            <w:r w:rsidRPr="0055350C">
              <w:rPr>
                <w:color w:val="000000" w:themeColor="text1"/>
                <w:sz w:val="24"/>
                <w:szCs w:val="24"/>
              </w:rPr>
              <w:t>:</w:t>
            </w:r>
            <w:r w:rsidRPr="0055350C">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1160199883"/>
                <w:placeholder>
                  <w:docPart w:val="6FE6E7B049DB4B17A3E324EE60834A68"/>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Укажите адрес электронной почты</w:t>
                </w:r>
                <w:r w:rsidRPr="0055350C">
                  <w:rPr>
                    <w:color w:val="000000" w:themeColor="text1"/>
                    <w:sz w:val="24"/>
                    <w:szCs w:val="24"/>
                  </w:rPr>
                  <w:t>]</w:t>
                </w:r>
              </w:sdtContent>
            </w:sdt>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rPr>
                <w:color w:val="000000" w:themeColor="text1"/>
                <w:sz w:val="24"/>
                <w:szCs w:val="24"/>
              </w:rPr>
            </w:pPr>
          </w:p>
        </w:tc>
        <w:tc>
          <w:tcPr>
            <w:tcW w:w="4897" w:type="dxa"/>
          </w:tcPr>
          <w:p w:rsidR="0055350C" w:rsidRPr="0055350C" w:rsidRDefault="0055350C" w:rsidP="0055350C">
            <w:pPr>
              <w:keepNext/>
              <w:suppressAutoHyphens/>
              <w:jc w:val="both"/>
              <w:rPr>
                <w:b/>
                <w:color w:val="000000" w:themeColor="text1"/>
                <w:sz w:val="24"/>
                <w:szCs w:val="24"/>
              </w:rPr>
            </w:pPr>
            <w:r w:rsidRPr="0055350C">
              <w:rPr>
                <w:b/>
                <w:color w:val="000000" w:themeColor="text1"/>
                <w:sz w:val="24"/>
                <w:szCs w:val="24"/>
              </w:rPr>
              <w:t>Арендатор:</w:t>
            </w: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5350C" w:rsidRPr="0055350C" w:rsidRDefault="0055350C" w:rsidP="0055350C">
            <w:pPr>
              <w:keepNext/>
              <w:suppressAutoHyphens/>
              <w:jc w:val="both"/>
              <w:rPr>
                <w:color w:val="000000" w:themeColor="text1"/>
                <w:sz w:val="24"/>
                <w:szCs w:val="24"/>
              </w:rPr>
            </w:pPr>
          </w:p>
          <w:p w:rsidR="0055350C" w:rsidRPr="0055350C" w:rsidRDefault="00760F2D" w:rsidP="0055350C">
            <w:pPr>
              <w:keepNext/>
              <w:suppressAutoHyphens/>
              <w:jc w:val="both"/>
              <w:rPr>
                <w:color w:val="000000" w:themeColor="text1"/>
                <w:sz w:val="24"/>
                <w:szCs w:val="24"/>
              </w:rPr>
            </w:pPr>
            <w:r>
              <w:rPr>
                <w:color w:val="000000" w:themeColor="text1"/>
                <w:sz w:val="24"/>
                <w:szCs w:val="24"/>
              </w:rPr>
              <w:t>Адрес юридического лица</w:t>
            </w:r>
            <w:r w:rsidR="0055350C" w:rsidRPr="0055350C">
              <w:rPr>
                <w:color w:val="000000" w:themeColor="text1"/>
                <w:sz w:val="24"/>
                <w:szCs w:val="24"/>
              </w:rPr>
              <w:t>:</w:t>
            </w: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Россия, 101000, г. Москва,</w:t>
            </w: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ул. Мясницкая, дом 20</w:t>
            </w: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ИНН 7714030726 КПП 770101001</w:t>
            </w:r>
          </w:p>
          <w:p w:rsidR="0055350C" w:rsidRPr="0055350C" w:rsidRDefault="0055350C" w:rsidP="00760F2D">
            <w:pPr>
              <w:keepNext/>
              <w:suppressAutoHyphens/>
              <w:rPr>
                <w:color w:val="000000" w:themeColor="text1"/>
                <w:sz w:val="24"/>
                <w:szCs w:val="24"/>
              </w:rPr>
            </w:pPr>
            <w:r w:rsidRPr="0055350C">
              <w:rPr>
                <w:color w:val="000000" w:themeColor="text1"/>
                <w:sz w:val="24"/>
                <w:szCs w:val="24"/>
              </w:rPr>
              <w:t xml:space="preserve">Банковские реквизиты: </w:t>
            </w:r>
          </w:p>
        </w:tc>
      </w:tr>
      <w:tr w:rsidR="0055350C" w:rsidRPr="0055350C" w:rsidTr="00760F2D">
        <w:trPr>
          <w:trHeight w:val="2645"/>
        </w:trPr>
        <w:tc>
          <w:tcPr>
            <w:tcW w:w="4608" w:type="dxa"/>
          </w:tcPr>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p>
          <w:p w:rsidR="0055350C" w:rsidRPr="0055350C" w:rsidRDefault="0055350C" w:rsidP="0055350C">
            <w:pPr>
              <w:keepNext/>
              <w:suppressAutoHyphens/>
              <w:rPr>
                <w:color w:val="000000" w:themeColor="text1"/>
                <w:sz w:val="24"/>
                <w:szCs w:val="24"/>
              </w:rPr>
            </w:pPr>
            <w:r w:rsidRPr="0055350C">
              <w:rPr>
                <w:color w:val="000000" w:themeColor="text1"/>
                <w:sz w:val="24"/>
                <w:szCs w:val="24"/>
              </w:rPr>
              <w:t>Должность</w:t>
            </w:r>
          </w:p>
          <w:p w:rsidR="0055350C" w:rsidRPr="0055350C" w:rsidRDefault="0055350C" w:rsidP="0055350C">
            <w:pPr>
              <w:keepNext/>
              <w:suppressAutoHyphens/>
              <w:rPr>
                <w:color w:val="000000" w:themeColor="text1"/>
                <w:sz w:val="24"/>
                <w:szCs w:val="24"/>
              </w:rPr>
            </w:pPr>
            <w:r w:rsidRPr="0055350C">
              <w:rPr>
                <w:color w:val="000000" w:themeColor="text1"/>
                <w:sz w:val="24"/>
                <w:szCs w:val="24"/>
              </w:rPr>
              <w:t>________________/Инициалы, фамилия/</w:t>
            </w:r>
          </w:p>
          <w:p w:rsidR="0055350C" w:rsidRPr="0055350C" w:rsidRDefault="0055350C" w:rsidP="0055350C">
            <w:pPr>
              <w:keepNext/>
              <w:suppressAutoHyphens/>
              <w:jc w:val="both"/>
              <w:rPr>
                <w:color w:val="000000" w:themeColor="text1"/>
                <w:sz w:val="24"/>
                <w:szCs w:val="24"/>
              </w:rPr>
            </w:pPr>
            <w:proofErr w:type="spellStart"/>
            <w:r w:rsidRPr="0055350C">
              <w:rPr>
                <w:color w:val="000000" w:themeColor="text1"/>
                <w:sz w:val="24"/>
                <w:szCs w:val="24"/>
              </w:rPr>
              <w:t>м.п</w:t>
            </w:r>
            <w:proofErr w:type="spellEnd"/>
            <w:r w:rsidRPr="0055350C">
              <w:rPr>
                <w:color w:val="000000" w:themeColor="text1"/>
                <w:sz w:val="24"/>
                <w:szCs w:val="24"/>
              </w:rPr>
              <w:t>.</w:t>
            </w:r>
          </w:p>
        </w:tc>
        <w:tc>
          <w:tcPr>
            <w:tcW w:w="4897" w:type="dxa"/>
          </w:tcPr>
          <w:p w:rsidR="0055350C" w:rsidRPr="0055350C" w:rsidRDefault="0055350C" w:rsidP="0055350C">
            <w:pPr>
              <w:keepNext/>
              <w:suppressAutoHyphens/>
              <w:rPr>
                <w:color w:val="000000" w:themeColor="text1"/>
                <w:sz w:val="24"/>
                <w:szCs w:val="24"/>
              </w:rPr>
            </w:pPr>
            <w:r w:rsidRPr="0055350C">
              <w:rPr>
                <w:color w:val="000000" w:themeColor="text1"/>
                <w:sz w:val="24"/>
                <w:szCs w:val="24"/>
              </w:rPr>
              <w:t xml:space="preserve">Контактное лицо: </w:t>
            </w:r>
            <w:sdt>
              <w:sdtPr>
                <w:rPr>
                  <w:rFonts w:eastAsiaTheme="minorHAnsi"/>
                  <w:color w:val="000000" w:themeColor="text1"/>
                  <w:sz w:val="24"/>
                  <w:szCs w:val="24"/>
                  <w:lang w:eastAsia="en-US"/>
                </w:rPr>
                <w:id w:val="2015028420"/>
                <w:placeholder>
                  <w:docPart w:val="A8FA847EC3D34603BDDE322705893D0F"/>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ФИО, должность</w:t>
                </w:r>
                <w:r w:rsidRPr="0055350C">
                  <w:rPr>
                    <w:color w:val="000000" w:themeColor="text1"/>
                    <w:sz w:val="24"/>
                    <w:szCs w:val="24"/>
                  </w:rPr>
                  <w:t>]</w:t>
                </w:r>
              </w:sdtContent>
            </w:sdt>
          </w:p>
          <w:p w:rsidR="0055350C" w:rsidRPr="0055350C" w:rsidRDefault="0055350C" w:rsidP="0055350C">
            <w:pPr>
              <w:keepNext/>
              <w:suppressAutoHyphens/>
              <w:rPr>
                <w:color w:val="000000" w:themeColor="text1"/>
                <w:sz w:val="24"/>
                <w:szCs w:val="24"/>
              </w:rPr>
            </w:pPr>
            <w:r w:rsidRPr="0055350C">
              <w:rPr>
                <w:color w:val="000000" w:themeColor="text1"/>
                <w:sz w:val="24"/>
                <w:szCs w:val="24"/>
              </w:rPr>
              <w:t>Контактный телефон:</w:t>
            </w:r>
            <w:r w:rsidRPr="0055350C">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1351418779"/>
                <w:placeholder>
                  <w:docPart w:val="641EC2D406FF471BB35F4CE81BBB3AC0"/>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Укажите номер телефона</w:t>
                </w:r>
                <w:r w:rsidRPr="0055350C">
                  <w:rPr>
                    <w:color w:val="000000" w:themeColor="text1"/>
                    <w:sz w:val="24"/>
                    <w:szCs w:val="24"/>
                  </w:rPr>
                  <w:t>]</w:t>
                </w:r>
              </w:sdtContent>
            </w:sdt>
          </w:p>
          <w:p w:rsidR="0055350C" w:rsidRPr="0055350C" w:rsidRDefault="0055350C" w:rsidP="0055350C">
            <w:pPr>
              <w:keepNext/>
              <w:suppressAutoHyphens/>
              <w:rPr>
                <w:color w:val="000000" w:themeColor="text1"/>
                <w:sz w:val="24"/>
                <w:szCs w:val="24"/>
              </w:rPr>
            </w:pPr>
            <w:r w:rsidRPr="0055350C">
              <w:rPr>
                <w:color w:val="000000" w:themeColor="text1"/>
                <w:sz w:val="24"/>
                <w:szCs w:val="24"/>
              </w:rPr>
              <w:t xml:space="preserve">Контактный </w:t>
            </w:r>
            <w:r w:rsidRPr="0055350C">
              <w:rPr>
                <w:color w:val="000000" w:themeColor="text1"/>
                <w:sz w:val="24"/>
                <w:szCs w:val="24"/>
                <w:lang w:val="en-US"/>
              </w:rPr>
              <w:t>e</w:t>
            </w:r>
            <w:r w:rsidRPr="0055350C">
              <w:rPr>
                <w:color w:val="000000" w:themeColor="text1"/>
                <w:sz w:val="24"/>
                <w:szCs w:val="24"/>
              </w:rPr>
              <w:t>-</w:t>
            </w:r>
            <w:r w:rsidRPr="0055350C">
              <w:rPr>
                <w:color w:val="000000" w:themeColor="text1"/>
                <w:sz w:val="24"/>
                <w:szCs w:val="24"/>
                <w:lang w:val="en-US"/>
              </w:rPr>
              <w:t>mail</w:t>
            </w:r>
            <w:r w:rsidRPr="0055350C">
              <w:rPr>
                <w:color w:val="000000" w:themeColor="text1"/>
                <w:sz w:val="24"/>
                <w:szCs w:val="24"/>
              </w:rPr>
              <w:t>:</w:t>
            </w:r>
            <w:r w:rsidRPr="0055350C">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451054620"/>
                <w:placeholder>
                  <w:docPart w:val="E5487582C4114F4CA05A66201067ABD6"/>
                </w:placeholder>
                <w:showingPlcHdr/>
              </w:sdtPr>
              <w:sdtEndPr>
                <w:rPr>
                  <w:rFonts w:eastAsia="Times New Roman"/>
                  <w:lang w:eastAsia="ru-RU"/>
                </w:rPr>
              </w:sdtEndPr>
              <w:sdtContent>
                <w:r w:rsidRPr="0055350C">
                  <w:rPr>
                    <w:color w:val="000000" w:themeColor="text1"/>
                    <w:sz w:val="24"/>
                    <w:szCs w:val="24"/>
                  </w:rPr>
                  <w:t>[</w:t>
                </w:r>
                <w:r w:rsidRPr="0055350C">
                  <w:rPr>
                    <w:i/>
                    <w:color w:val="000000" w:themeColor="text1"/>
                    <w:sz w:val="24"/>
                    <w:szCs w:val="24"/>
                  </w:rPr>
                  <w:t>Укажите адрес электронной почты</w:t>
                </w:r>
                <w:r w:rsidRPr="0055350C">
                  <w:rPr>
                    <w:color w:val="000000" w:themeColor="text1"/>
                    <w:sz w:val="24"/>
                    <w:szCs w:val="24"/>
                  </w:rPr>
                  <w:t>]</w:t>
                </w:r>
              </w:sdtContent>
            </w:sdt>
          </w:p>
          <w:p w:rsidR="0055350C" w:rsidRPr="0055350C" w:rsidRDefault="0055350C" w:rsidP="0055350C">
            <w:pPr>
              <w:keepNext/>
              <w:suppressAutoHyphens/>
              <w:jc w:val="both"/>
              <w:rPr>
                <w:color w:val="000000" w:themeColor="text1"/>
                <w:sz w:val="24"/>
                <w:szCs w:val="24"/>
              </w:rPr>
            </w:pPr>
          </w:p>
          <w:p w:rsidR="0055350C" w:rsidRPr="0055350C" w:rsidRDefault="0055350C" w:rsidP="0055350C">
            <w:pPr>
              <w:keepNext/>
              <w:suppressAutoHyphens/>
              <w:jc w:val="both"/>
              <w:rPr>
                <w:color w:val="000000" w:themeColor="text1"/>
                <w:sz w:val="24"/>
                <w:szCs w:val="24"/>
              </w:rPr>
            </w:pP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Должность</w:t>
            </w:r>
          </w:p>
          <w:p w:rsidR="00760F2D" w:rsidRDefault="00760F2D" w:rsidP="0055350C">
            <w:pPr>
              <w:keepNext/>
              <w:suppressAutoHyphens/>
              <w:jc w:val="both"/>
              <w:rPr>
                <w:color w:val="000000" w:themeColor="text1"/>
                <w:sz w:val="24"/>
                <w:szCs w:val="24"/>
              </w:rPr>
            </w:pPr>
          </w:p>
          <w:p w:rsidR="0055350C" w:rsidRPr="0055350C" w:rsidRDefault="0055350C" w:rsidP="0055350C">
            <w:pPr>
              <w:keepNext/>
              <w:suppressAutoHyphens/>
              <w:jc w:val="both"/>
              <w:rPr>
                <w:color w:val="000000" w:themeColor="text1"/>
                <w:sz w:val="24"/>
                <w:szCs w:val="24"/>
              </w:rPr>
            </w:pPr>
            <w:r w:rsidRPr="0055350C">
              <w:rPr>
                <w:color w:val="000000" w:themeColor="text1"/>
                <w:sz w:val="24"/>
                <w:szCs w:val="24"/>
              </w:rPr>
              <w:t>_________________/Инициалы, фамилия/</w:t>
            </w:r>
          </w:p>
          <w:p w:rsidR="0055350C" w:rsidRPr="0055350C" w:rsidRDefault="0055350C" w:rsidP="0055350C">
            <w:pPr>
              <w:keepNext/>
              <w:suppressAutoHyphens/>
              <w:jc w:val="both"/>
              <w:rPr>
                <w:color w:val="000000" w:themeColor="text1"/>
                <w:sz w:val="24"/>
                <w:szCs w:val="24"/>
              </w:rPr>
            </w:pPr>
            <w:proofErr w:type="spellStart"/>
            <w:r w:rsidRPr="0055350C">
              <w:rPr>
                <w:color w:val="000000" w:themeColor="text1"/>
                <w:sz w:val="24"/>
                <w:szCs w:val="24"/>
              </w:rPr>
              <w:t>м.п</w:t>
            </w:r>
            <w:proofErr w:type="spellEnd"/>
            <w:r w:rsidRPr="0055350C">
              <w:rPr>
                <w:color w:val="000000" w:themeColor="text1"/>
                <w:sz w:val="24"/>
                <w:szCs w:val="24"/>
              </w:rPr>
              <w:t>.</w:t>
            </w:r>
          </w:p>
        </w:tc>
      </w:tr>
      <w:bookmarkEnd w:id="10"/>
    </w:tbl>
    <w:p w:rsidR="00731C08" w:rsidRPr="00731C08" w:rsidRDefault="00731C08" w:rsidP="00731C08">
      <w:pPr>
        <w:widowControl w:val="0"/>
        <w:tabs>
          <w:tab w:val="left" w:pos="6237"/>
        </w:tabs>
        <w:ind w:firstLine="709"/>
        <w:rPr>
          <w:b/>
          <w:sz w:val="24"/>
          <w:szCs w:val="24"/>
        </w:rPr>
      </w:pPr>
    </w:p>
    <w:sectPr w:rsidR="00731C08" w:rsidRPr="00731C08" w:rsidSect="005851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44" w:rsidRDefault="00AE1644" w:rsidP="00B179A4">
      <w:r>
        <w:separator/>
      </w:r>
    </w:p>
  </w:endnote>
  <w:endnote w:type="continuationSeparator" w:id="0">
    <w:p w:rsidR="00AE1644" w:rsidRDefault="00AE1644" w:rsidP="00B1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44" w:rsidRDefault="00AE1644" w:rsidP="00B179A4">
      <w:r>
        <w:separator/>
      </w:r>
    </w:p>
  </w:footnote>
  <w:footnote w:type="continuationSeparator" w:id="0">
    <w:p w:rsidR="00AE1644" w:rsidRDefault="00AE1644" w:rsidP="00B179A4">
      <w:r>
        <w:continuationSeparator/>
      </w:r>
    </w:p>
  </w:footnote>
  <w:footnote w:id="1">
    <w:p w:rsidR="00B179A4" w:rsidRPr="00AB18E3" w:rsidRDefault="00B179A4" w:rsidP="00B179A4">
      <w:pPr>
        <w:pStyle w:val="af"/>
        <w:jc w:val="both"/>
      </w:pPr>
      <w:r w:rsidRPr="00AE2195">
        <w:rPr>
          <w:rStyle w:val="ae"/>
        </w:rPr>
        <w:footnoteRef/>
      </w:r>
      <w:r>
        <w:rPr>
          <w:lang w:val="ru-RU"/>
        </w:rPr>
        <w:t xml:space="preserve"> </w:t>
      </w:r>
      <w:r w:rsidRPr="00AB18E3">
        <w:rPr>
          <w:lang w:val="ru-RU"/>
        </w:rPr>
        <w:t xml:space="preserve">Если договор заключается на основании </w:t>
      </w:r>
      <w:proofErr w:type="spellStart"/>
      <w:r w:rsidRPr="00AB18E3">
        <w:rPr>
          <w:lang w:val="ru-RU"/>
        </w:rPr>
        <w:t>п.п</w:t>
      </w:r>
      <w:proofErr w:type="spellEnd"/>
      <w:r w:rsidRPr="00AB18E3">
        <w:rPr>
          <w:lang w:val="ru-RU"/>
        </w:rPr>
        <w:t xml:space="preserve">. </w:t>
      </w:r>
      <w:r w:rsidR="009B7AED">
        <w:rPr>
          <w:lang w:val="ru-RU"/>
        </w:rPr>
        <w:t xml:space="preserve">11, </w:t>
      </w:r>
      <w:r w:rsidRPr="00AB18E3">
        <w:rPr>
          <w:lang w:val="ru-RU"/>
        </w:rPr>
        <w:t xml:space="preserve">18 пункта </w:t>
      </w:r>
      <w:r w:rsidR="009B7AED">
        <w:rPr>
          <w:lang w:val="ru-RU"/>
        </w:rPr>
        <w:t>29</w:t>
      </w:r>
      <w:r w:rsidRPr="00AB18E3">
        <w:rPr>
          <w:lang w:val="ru-RU"/>
        </w:rPr>
        <w:t xml:space="preserve">.1 Положения о закупке товаров, работ, услуг для нужд НИУ ВШЭ, </w:t>
      </w:r>
      <w:r w:rsidRPr="00AB18E3">
        <w:rPr>
          <w:u w:val="single"/>
          <w:lang w:val="ru-RU"/>
        </w:rPr>
        <w:t>то необходимо указать целевой источник</w:t>
      </w:r>
      <w:r w:rsidRPr="00AB18E3">
        <w:rPr>
          <w:lang w:val="ru-RU"/>
        </w:rPr>
        <w:t xml:space="preserve">.   </w:t>
      </w:r>
    </w:p>
    <w:p w:rsidR="00B179A4" w:rsidRPr="00AB18E3" w:rsidRDefault="00B179A4" w:rsidP="00B179A4">
      <w:pPr>
        <w:pStyle w:val="af"/>
        <w:jc w:val="both"/>
        <w:rPr>
          <w:lang w:val="ru-RU"/>
        </w:rPr>
      </w:pPr>
      <w:r w:rsidRPr="00AB18E3">
        <w:rPr>
          <w:lang w:val="ru-RU"/>
        </w:rPr>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B18E3">
        <w:rPr>
          <w:u w:val="single"/>
          <w:lang w:val="ru-RU"/>
        </w:rPr>
        <w:t>то необходимо указать целевой источник</w:t>
      </w:r>
      <w:r w:rsidRPr="00AB18E3">
        <w:rPr>
          <w:lang w:val="ru-RU"/>
        </w:rPr>
        <w:t>.</w:t>
      </w:r>
    </w:p>
    <w:p w:rsidR="00C16CE0" w:rsidRDefault="00B179A4" w:rsidP="00B179A4">
      <w:pPr>
        <w:pStyle w:val="af"/>
        <w:jc w:val="both"/>
        <w:rPr>
          <w:lang w:val="ru-RU"/>
        </w:rPr>
      </w:pPr>
      <w:r w:rsidRPr="00AB18E3">
        <w:rPr>
          <w:lang w:val="ru-RU"/>
        </w:rPr>
        <w:t xml:space="preserve">В остальных случаях указывается источник </w:t>
      </w:r>
      <w:r w:rsidRPr="00AB18E3">
        <w:rPr>
          <w:color w:val="000000"/>
        </w:rPr>
        <w:t>финансирования: средства учреждения</w:t>
      </w:r>
      <w:r w:rsidRPr="00AB18E3">
        <w:rPr>
          <w:color w:val="000000"/>
          <w:lang w:val="ru-RU"/>
        </w:rPr>
        <w:t>.</w:t>
      </w:r>
    </w:p>
    <w:p w:rsidR="00B179A4" w:rsidRPr="00C16CE0" w:rsidRDefault="00B179A4" w:rsidP="00B179A4">
      <w:pPr>
        <w:pStyle w:val="af"/>
        <w:jc w:val="both"/>
        <w:rPr>
          <w:lang w:val="ru-RU"/>
        </w:rPr>
      </w:pPr>
      <w:r w:rsidRPr="00AB18E3">
        <w:rPr>
          <w:i/>
          <w:lang w:val="ru-RU"/>
        </w:rPr>
        <w:t xml:space="preserve"> Сноску необходимо исключить до подписания договора</w:t>
      </w:r>
    </w:p>
  </w:footnote>
  <w:footnote w:id="2">
    <w:p w:rsidR="00F45790" w:rsidRDefault="00F45790" w:rsidP="00F45790">
      <w:pPr>
        <w:pStyle w:val="af"/>
        <w:jc w:val="both"/>
      </w:pPr>
      <w:r>
        <w:rPr>
          <w:rStyle w:val="ae"/>
        </w:rPr>
        <w:footnoteRef/>
      </w:r>
      <w:r>
        <w:t xml:space="preserve"> </w:t>
      </w:r>
      <w:r w:rsidR="00F260C0">
        <w:rPr>
          <w:color w:val="365F91" w:themeColor="accent1" w:themeShade="BF"/>
        </w:rPr>
        <w:t>Абзацы 2-</w:t>
      </w:r>
      <w:r w:rsidR="00F260C0">
        <w:rPr>
          <w:color w:val="365F91" w:themeColor="accent1" w:themeShade="BF"/>
          <w:lang w:val="ru-RU"/>
        </w:rPr>
        <w:t>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sidR="00C16CE0">
        <w:rPr>
          <w:color w:val="365F91" w:themeColor="accent1" w:themeShade="BF"/>
          <w:lang w:val="ru-RU"/>
        </w:rPr>
        <w:t>Арендодатель</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rsidR="00760F2D" w:rsidRDefault="00760F2D" w:rsidP="00760F2D">
      <w:pPr>
        <w:pStyle w:val="af"/>
      </w:pPr>
      <w:r>
        <w:rPr>
          <w:rStyle w:val="ae"/>
        </w:rPr>
        <w:footnoteRef/>
      </w:r>
      <w:r>
        <w:rPr>
          <w:lang w:val="ru-RU"/>
        </w:rPr>
        <w:t xml:space="preserve"> </w:t>
      </w:r>
      <w:r>
        <w:t>Пункт исключается, если контрагент не индивидуальный предприниматель.</w:t>
      </w:r>
    </w:p>
  </w:footnote>
  <w:footnote w:id="4">
    <w:p w:rsidR="00760F2D" w:rsidRPr="00760F2D" w:rsidRDefault="00760F2D" w:rsidP="00760F2D">
      <w:pPr>
        <w:pStyle w:val="af"/>
        <w:jc w:val="both"/>
        <w:rPr>
          <w:lang w:val="ru-RU"/>
        </w:rPr>
      </w:pPr>
      <w:r>
        <w:rPr>
          <w:rStyle w:val="ae"/>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D3A"/>
    <w:multiLevelType w:val="multilevel"/>
    <w:tmpl w:val="2EDAE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35632"/>
    <w:multiLevelType w:val="multilevel"/>
    <w:tmpl w:val="69740C2A"/>
    <w:lvl w:ilvl="0">
      <w:start w:val="1"/>
      <w:numFmt w:val="decimal"/>
      <w:lvlText w:val="%1."/>
      <w:lvlJc w:val="left"/>
      <w:pPr>
        <w:tabs>
          <w:tab w:val="num" w:pos="360"/>
        </w:tabs>
        <w:ind w:left="0" w:firstLine="0"/>
      </w:pPr>
      <w:rPr>
        <w:rFonts w:ascii="Times New Roman" w:hAnsi="Times New Roman" w:hint="default"/>
        <w:b/>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sz w:val="24"/>
        <w:szCs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CB657C4"/>
    <w:multiLevelType w:val="multilevel"/>
    <w:tmpl w:val="60006E3A"/>
    <w:lvl w:ilvl="0">
      <w:start w:val="4"/>
      <w:numFmt w:val="decimal"/>
      <w:lvlText w:val="%1."/>
      <w:lvlJc w:val="left"/>
      <w:pPr>
        <w:ind w:left="3196" w:hanging="360"/>
      </w:pPr>
      <w:rPr>
        <w:rFonts w:hint="default"/>
      </w:rPr>
    </w:lvl>
    <w:lvl w:ilvl="1">
      <w:start w:val="1"/>
      <w:numFmt w:val="decimal"/>
      <w:lvlText w:val="%1.%2."/>
      <w:lvlJc w:val="left"/>
      <w:pPr>
        <w:ind w:left="3916"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5716"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7516" w:hanging="1080"/>
      </w:pPr>
      <w:rPr>
        <w:rFonts w:hint="default"/>
      </w:rPr>
    </w:lvl>
    <w:lvl w:ilvl="6">
      <w:start w:val="1"/>
      <w:numFmt w:val="decimal"/>
      <w:lvlText w:val="%1.%2.%3.%4.%5.%6.%7."/>
      <w:lvlJc w:val="left"/>
      <w:pPr>
        <w:ind w:left="8596" w:hanging="1440"/>
      </w:pPr>
      <w:rPr>
        <w:rFonts w:hint="default"/>
      </w:rPr>
    </w:lvl>
    <w:lvl w:ilvl="7">
      <w:start w:val="1"/>
      <w:numFmt w:val="decimal"/>
      <w:lvlText w:val="%1.%2.%3.%4.%5.%6.%7.%8."/>
      <w:lvlJc w:val="left"/>
      <w:pPr>
        <w:ind w:left="9316" w:hanging="1440"/>
      </w:pPr>
      <w:rPr>
        <w:rFonts w:hint="default"/>
      </w:rPr>
    </w:lvl>
    <w:lvl w:ilvl="8">
      <w:start w:val="1"/>
      <w:numFmt w:val="decimal"/>
      <w:lvlText w:val="%1.%2.%3.%4.%5.%6.%7.%8.%9."/>
      <w:lvlJc w:val="left"/>
      <w:pPr>
        <w:ind w:left="10396" w:hanging="1800"/>
      </w:pPr>
      <w:rPr>
        <w:rFonts w:hint="default"/>
      </w:rPr>
    </w:lvl>
  </w:abstractNum>
  <w:abstractNum w:abstractNumId="3" w15:restartNumberingAfterBreak="0">
    <w:nsid w:val="2CA566E1"/>
    <w:multiLevelType w:val="multilevel"/>
    <w:tmpl w:val="5AD031BC"/>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1A1251A"/>
    <w:multiLevelType w:val="hybridMultilevel"/>
    <w:tmpl w:val="A82E7316"/>
    <w:lvl w:ilvl="0" w:tplc="C1B4C1A4">
      <w:start w:val="1"/>
      <w:numFmt w:val="decimal"/>
      <w:lvlText w:val="1.%1"/>
      <w:lvlJc w:val="left"/>
      <w:pPr>
        <w:tabs>
          <w:tab w:val="num" w:pos="900"/>
        </w:tabs>
        <w:ind w:left="90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EBC6CB4"/>
    <w:multiLevelType w:val="hybridMultilevel"/>
    <w:tmpl w:val="24C899D0"/>
    <w:lvl w:ilvl="0" w:tplc="EE0CD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08E63D0"/>
    <w:multiLevelType w:val="multilevel"/>
    <w:tmpl w:val="5AD031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422437"/>
    <w:multiLevelType w:val="multilevel"/>
    <w:tmpl w:val="5AD03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7E886CB0"/>
    <w:multiLevelType w:val="multilevel"/>
    <w:tmpl w:val="51B4D98C"/>
    <w:lvl w:ilvl="0">
      <w:start w:val="2"/>
      <w:numFmt w:val="decimal"/>
      <w:lvlText w:val="%1."/>
      <w:lvlJc w:val="left"/>
      <w:pPr>
        <w:ind w:left="107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D92006"/>
    <w:multiLevelType w:val="multilevel"/>
    <w:tmpl w:val="74263F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9"/>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08"/>
    <w:rsid w:val="00001B85"/>
    <w:rsid w:val="0000361B"/>
    <w:rsid w:val="000043C5"/>
    <w:rsid w:val="00004A47"/>
    <w:rsid w:val="00004D4D"/>
    <w:rsid w:val="00004E57"/>
    <w:rsid w:val="0000622F"/>
    <w:rsid w:val="00006BC3"/>
    <w:rsid w:val="00011169"/>
    <w:rsid w:val="00011308"/>
    <w:rsid w:val="00012373"/>
    <w:rsid w:val="000123D7"/>
    <w:rsid w:val="0001460F"/>
    <w:rsid w:val="00014972"/>
    <w:rsid w:val="00014976"/>
    <w:rsid w:val="000152F9"/>
    <w:rsid w:val="00016275"/>
    <w:rsid w:val="0001718E"/>
    <w:rsid w:val="00017697"/>
    <w:rsid w:val="00017C1E"/>
    <w:rsid w:val="00024B22"/>
    <w:rsid w:val="00026A15"/>
    <w:rsid w:val="00026C41"/>
    <w:rsid w:val="0003255F"/>
    <w:rsid w:val="000326A0"/>
    <w:rsid w:val="00032818"/>
    <w:rsid w:val="00033B49"/>
    <w:rsid w:val="000352E1"/>
    <w:rsid w:val="00035A59"/>
    <w:rsid w:val="0003697C"/>
    <w:rsid w:val="00037264"/>
    <w:rsid w:val="00037291"/>
    <w:rsid w:val="00037726"/>
    <w:rsid w:val="000410C9"/>
    <w:rsid w:val="00041250"/>
    <w:rsid w:val="000448C0"/>
    <w:rsid w:val="0004554E"/>
    <w:rsid w:val="00045DA5"/>
    <w:rsid w:val="00046492"/>
    <w:rsid w:val="000472DD"/>
    <w:rsid w:val="00047B08"/>
    <w:rsid w:val="00047EFA"/>
    <w:rsid w:val="000526B7"/>
    <w:rsid w:val="00052E4B"/>
    <w:rsid w:val="00054779"/>
    <w:rsid w:val="00054933"/>
    <w:rsid w:val="000550C7"/>
    <w:rsid w:val="00056047"/>
    <w:rsid w:val="00057C7D"/>
    <w:rsid w:val="000624E1"/>
    <w:rsid w:val="00063B9B"/>
    <w:rsid w:val="000648B3"/>
    <w:rsid w:val="00065C71"/>
    <w:rsid w:val="000661CB"/>
    <w:rsid w:val="0006702D"/>
    <w:rsid w:val="00067857"/>
    <w:rsid w:val="000729D2"/>
    <w:rsid w:val="00077139"/>
    <w:rsid w:val="00080C64"/>
    <w:rsid w:val="00082AF2"/>
    <w:rsid w:val="00082EE8"/>
    <w:rsid w:val="0008551E"/>
    <w:rsid w:val="000858AB"/>
    <w:rsid w:val="00092475"/>
    <w:rsid w:val="00092B65"/>
    <w:rsid w:val="00093D82"/>
    <w:rsid w:val="000952E6"/>
    <w:rsid w:val="0009530F"/>
    <w:rsid w:val="00096FBB"/>
    <w:rsid w:val="00097748"/>
    <w:rsid w:val="00097941"/>
    <w:rsid w:val="000A1850"/>
    <w:rsid w:val="000A2448"/>
    <w:rsid w:val="000A3E06"/>
    <w:rsid w:val="000A3FAC"/>
    <w:rsid w:val="000B107C"/>
    <w:rsid w:val="000B2FE1"/>
    <w:rsid w:val="000B2FFA"/>
    <w:rsid w:val="000C0F12"/>
    <w:rsid w:val="000C2B12"/>
    <w:rsid w:val="000C341C"/>
    <w:rsid w:val="000C7BD0"/>
    <w:rsid w:val="000C7DBB"/>
    <w:rsid w:val="000D048A"/>
    <w:rsid w:val="000D10BB"/>
    <w:rsid w:val="000D2051"/>
    <w:rsid w:val="000D2810"/>
    <w:rsid w:val="000D2F3E"/>
    <w:rsid w:val="000D33D3"/>
    <w:rsid w:val="000D3CCC"/>
    <w:rsid w:val="000D3E3D"/>
    <w:rsid w:val="000D61DA"/>
    <w:rsid w:val="000E0BBE"/>
    <w:rsid w:val="000E0E02"/>
    <w:rsid w:val="000E286A"/>
    <w:rsid w:val="000E3B6B"/>
    <w:rsid w:val="000E49A8"/>
    <w:rsid w:val="000E72E1"/>
    <w:rsid w:val="000E7786"/>
    <w:rsid w:val="000F5E9E"/>
    <w:rsid w:val="000F7630"/>
    <w:rsid w:val="000F7645"/>
    <w:rsid w:val="000F7846"/>
    <w:rsid w:val="000F7939"/>
    <w:rsid w:val="000F7F1C"/>
    <w:rsid w:val="00100A14"/>
    <w:rsid w:val="0010144B"/>
    <w:rsid w:val="00101CA8"/>
    <w:rsid w:val="00102CCE"/>
    <w:rsid w:val="00103CC1"/>
    <w:rsid w:val="00104029"/>
    <w:rsid w:val="001158D8"/>
    <w:rsid w:val="00116FAC"/>
    <w:rsid w:val="00121B0C"/>
    <w:rsid w:val="00122959"/>
    <w:rsid w:val="00123B40"/>
    <w:rsid w:val="0012520E"/>
    <w:rsid w:val="0012679C"/>
    <w:rsid w:val="00127A9C"/>
    <w:rsid w:val="00130B5D"/>
    <w:rsid w:val="001310A5"/>
    <w:rsid w:val="00132350"/>
    <w:rsid w:val="00134080"/>
    <w:rsid w:val="001344E2"/>
    <w:rsid w:val="00136FAB"/>
    <w:rsid w:val="001376DC"/>
    <w:rsid w:val="001409D2"/>
    <w:rsid w:val="00141DC6"/>
    <w:rsid w:val="001421CA"/>
    <w:rsid w:val="0014308B"/>
    <w:rsid w:val="0014757A"/>
    <w:rsid w:val="00147A20"/>
    <w:rsid w:val="00151967"/>
    <w:rsid w:val="0015205B"/>
    <w:rsid w:val="001520AB"/>
    <w:rsid w:val="001526C6"/>
    <w:rsid w:val="00152A0C"/>
    <w:rsid w:val="0015380A"/>
    <w:rsid w:val="00154358"/>
    <w:rsid w:val="00160D53"/>
    <w:rsid w:val="001618E6"/>
    <w:rsid w:val="00161CBE"/>
    <w:rsid w:val="0016418C"/>
    <w:rsid w:val="00165798"/>
    <w:rsid w:val="0016610F"/>
    <w:rsid w:val="00170286"/>
    <w:rsid w:val="0017320C"/>
    <w:rsid w:val="001746E2"/>
    <w:rsid w:val="00174C8D"/>
    <w:rsid w:val="00175FFF"/>
    <w:rsid w:val="00177274"/>
    <w:rsid w:val="00177939"/>
    <w:rsid w:val="00180581"/>
    <w:rsid w:val="001808BB"/>
    <w:rsid w:val="00180B55"/>
    <w:rsid w:val="00180F4E"/>
    <w:rsid w:val="00182AC5"/>
    <w:rsid w:val="00183E51"/>
    <w:rsid w:val="00184920"/>
    <w:rsid w:val="0018588F"/>
    <w:rsid w:val="0018592D"/>
    <w:rsid w:val="00187505"/>
    <w:rsid w:val="001903CC"/>
    <w:rsid w:val="001914AE"/>
    <w:rsid w:val="001918C7"/>
    <w:rsid w:val="0019273D"/>
    <w:rsid w:val="00193B62"/>
    <w:rsid w:val="00194739"/>
    <w:rsid w:val="00196216"/>
    <w:rsid w:val="001969B5"/>
    <w:rsid w:val="00197175"/>
    <w:rsid w:val="001A1297"/>
    <w:rsid w:val="001A23B5"/>
    <w:rsid w:val="001A23B7"/>
    <w:rsid w:val="001A45A6"/>
    <w:rsid w:val="001A46BC"/>
    <w:rsid w:val="001A60B6"/>
    <w:rsid w:val="001B14D6"/>
    <w:rsid w:val="001B1ACF"/>
    <w:rsid w:val="001B46B4"/>
    <w:rsid w:val="001B4A24"/>
    <w:rsid w:val="001B58E3"/>
    <w:rsid w:val="001B5967"/>
    <w:rsid w:val="001B676F"/>
    <w:rsid w:val="001B6E52"/>
    <w:rsid w:val="001C03A5"/>
    <w:rsid w:val="001C0A63"/>
    <w:rsid w:val="001C2F3C"/>
    <w:rsid w:val="001C45BC"/>
    <w:rsid w:val="001C4E5D"/>
    <w:rsid w:val="001C5313"/>
    <w:rsid w:val="001C6151"/>
    <w:rsid w:val="001C729A"/>
    <w:rsid w:val="001C7367"/>
    <w:rsid w:val="001D0F33"/>
    <w:rsid w:val="001D21D4"/>
    <w:rsid w:val="001D229B"/>
    <w:rsid w:val="001D3477"/>
    <w:rsid w:val="001D3A3F"/>
    <w:rsid w:val="001D46D1"/>
    <w:rsid w:val="001D709E"/>
    <w:rsid w:val="001D71B2"/>
    <w:rsid w:val="001E029E"/>
    <w:rsid w:val="001E1244"/>
    <w:rsid w:val="001E258A"/>
    <w:rsid w:val="001E25FF"/>
    <w:rsid w:val="001E273F"/>
    <w:rsid w:val="001E2B7A"/>
    <w:rsid w:val="001E2E6F"/>
    <w:rsid w:val="001E2EFB"/>
    <w:rsid w:val="001E30F8"/>
    <w:rsid w:val="001E335F"/>
    <w:rsid w:val="001E3559"/>
    <w:rsid w:val="001E3E52"/>
    <w:rsid w:val="001E5281"/>
    <w:rsid w:val="001E6E3C"/>
    <w:rsid w:val="001F3466"/>
    <w:rsid w:val="001F35EE"/>
    <w:rsid w:val="001F398B"/>
    <w:rsid w:val="001F636D"/>
    <w:rsid w:val="001F7796"/>
    <w:rsid w:val="001F77AA"/>
    <w:rsid w:val="001F77E6"/>
    <w:rsid w:val="00204914"/>
    <w:rsid w:val="00206E93"/>
    <w:rsid w:val="00207A6F"/>
    <w:rsid w:val="00211CC0"/>
    <w:rsid w:val="002124FB"/>
    <w:rsid w:val="00213BC1"/>
    <w:rsid w:val="00216F00"/>
    <w:rsid w:val="00222375"/>
    <w:rsid w:val="00223316"/>
    <w:rsid w:val="00225816"/>
    <w:rsid w:val="00226672"/>
    <w:rsid w:val="002329CD"/>
    <w:rsid w:val="00233D6A"/>
    <w:rsid w:val="00234E24"/>
    <w:rsid w:val="002357B4"/>
    <w:rsid w:val="00237F15"/>
    <w:rsid w:val="00240939"/>
    <w:rsid w:val="00240C1A"/>
    <w:rsid w:val="0024111D"/>
    <w:rsid w:val="002433B9"/>
    <w:rsid w:val="002435F0"/>
    <w:rsid w:val="00245E79"/>
    <w:rsid w:val="00246780"/>
    <w:rsid w:val="00250103"/>
    <w:rsid w:val="00250760"/>
    <w:rsid w:val="00253893"/>
    <w:rsid w:val="00257DF8"/>
    <w:rsid w:val="00260148"/>
    <w:rsid w:val="0026260E"/>
    <w:rsid w:val="00262E8D"/>
    <w:rsid w:val="00264433"/>
    <w:rsid w:val="002651F7"/>
    <w:rsid w:val="00266308"/>
    <w:rsid w:val="00266BEC"/>
    <w:rsid w:val="0026733D"/>
    <w:rsid w:val="00270074"/>
    <w:rsid w:val="00271C93"/>
    <w:rsid w:val="002729C8"/>
    <w:rsid w:val="002729D2"/>
    <w:rsid w:val="002760E8"/>
    <w:rsid w:val="00281BA9"/>
    <w:rsid w:val="00286CCD"/>
    <w:rsid w:val="00287D49"/>
    <w:rsid w:val="002900D2"/>
    <w:rsid w:val="00291ED2"/>
    <w:rsid w:val="00292C67"/>
    <w:rsid w:val="002934F1"/>
    <w:rsid w:val="00293F9A"/>
    <w:rsid w:val="00295B2E"/>
    <w:rsid w:val="002963A1"/>
    <w:rsid w:val="002A038F"/>
    <w:rsid w:val="002A3395"/>
    <w:rsid w:val="002A7C26"/>
    <w:rsid w:val="002B0A9F"/>
    <w:rsid w:val="002B41A2"/>
    <w:rsid w:val="002B53DB"/>
    <w:rsid w:val="002C04FA"/>
    <w:rsid w:val="002C08B4"/>
    <w:rsid w:val="002C15A7"/>
    <w:rsid w:val="002C1CB7"/>
    <w:rsid w:val="002C27F1"/>
    <w:rsid w:val="002C2BEC"/>
    <w:rsid w:val="002C372B"/>
    <w:rsid w:val="002C4701"/>
    <w:rsid w:val="002C4AA9"/>
    <w:rsid w:val="002C7403"/>
    <w:rsid w:val="002C7AE9"/>
    <w:rsid w:val="002C7D7B"/>
    <w:rsid w:val="002D1DE5"/>
    <w:rsid w:val="002D2FE0"/>
    <w:rsid w:val="002D3B1E"/>
    <w:rsid w:val="002D462F"/>
    <w:rsid w:val="002D6AF4"/>
    <w:rsid w:val="002D6C92"/>
    <w:rsid w:val="002E0477"/>
    <w:rsid w:val="002F0A1E"/>
    <w:rsid w:val="002F1503"/>
    <w:rsid w:val="002F2F49"/>
    <w:rsid w:val="002F44DD"/>
    <w:rsid w:val="002F58EA"/>
    <w:rsid w:val="002F5BEA"/>
    <w:rsid w:val="003018B3"/>
    <w:rsid w:val="00302A85"/>
    <w:rsid w:val="00303AAC"/>
    <w:rsid w:val="00305359"/>
    <w:rsid w:val="00306EDA"/>
    <w:rsid w:val="00312A61"/>
    <w:rsid w:val="003131AE"/>
    <w:rsid w:val="003139D0"/>
    <w:rsid w:val="0031762E"/>
    <w:rsid w:val="003176D9"/>
    <w:rsid w:val="003232D5"/>
    <w:rsid w:val="003250AA"/>
    <w:rsid w:val="00325606"/>
    <w:rsid w:val="00325BD0"/>
    <w:rsid w:val="00327DED"/>
    <w:rsid w:val="003326BB"/>
    <w:rsid w:val="00332E9A"/>
    <w:rsid w:val="003344B3"/>
    <w:rsid w:val="003354AC"/>
    <w:rsid w:val="00335EC9"/>
    <w:rsid w:val="003372D7"/>
    <w:rsid w:val="00337AA4"/>
    <w:rsid w:val="0034042D"/>
    <w:rsid w:val="00340FA6"/>
    <w:rsid w:val="00341767"/>
    <w:rsid w:val="003423DC"/>
    <w:rsid w:val="00342F9B"/>
    <w:rsid w:val="003431C4"/>
    <w:rsid w:val="00344450"/>
    <w:rsid w:val="0034452A"/>
    <w:rsid w:val="0034681D"/>
    <w:rsid w:val="00350BF8"/>
    <w:rsid w:val="00351F94"/>
    <w:rsid w:val="00353141"/>
    <w:rsid w:val="00353832"/>
    <w:rsid w:val="00355CD0"/>
    <w:rsid w:val="00360E44"/>
    <w:rsid w:val="00361336"/>
    <w:rsid w:val="00361E45"/>
    <w:rsid w:val="003623E1"/>
    <w:rsid w:val="00364CA6"/>
    <w:rsid w:val="00365758"/>
    <w:rsid w:val="003667AE"/>
    <w:rsid w:val="003667D9"/>
    <w:rsid w:val="00366FC2"/>
    <w:rsid w:val="003672E4"/>
    <w:rsid w:val="00367E70"/>
    <w:rsid w:val="003702F3"/>
    <w:rsid w:val="00371553"/>
    <w:rsid w:val="00372173"/>
    <w:rsid w:val="0037343E"/>
    <w:rsid w:val="00373E69"/>
    <w:rsid w:val="00375954"/>
    <w:rsid w:val="003762C6"/>
    <w:rsid w:val="00377648"/>
    <w:rsid w:val="00380C60"/>
    <w:rsid w:val="00383D6D"/>
    <w:rsid w:val="00387025"/>
    <w:rsid w:val="00387DA0"/>
    <w:rsid w:val="00391FEE"/>
    <w:rsid w:val="00394674"/>
    <w:rsid w:val="00394874"/>
    <w:rsid w:val="00394E8C"/>
    <w:rsid w:val="00396AAB"/>
    <w:rsid w:val="00397DC4"/>
    <w:rsid w:val="00397E45"/>
    <w:rsid w:val="003A0152"/>
    <w:rsid w:val="003A3FEE"/>
    <w:rsid w:val="003A46AA"/>
    <w:rsid w:val="003A75A8"/>
    <w:rsid w:val="003B01E4"/>
    <w:rsid w:val="003B0E2B"/>
    <w:rsid w:val="003B16B0"/>
    <w:rsid w:val="003B3392"/>
    <w:rsid w:val="003C04C5"/>
    <w:rsid w:val="003C063E"/>
    <w:rsid w:val="003C0C74"/>
    <w:rsid w:val="003C2271"/>
    <w:rsid w:val="003C2992"/>
    <w:rsid w:val="003C29FA"/>
    <w:rsid w:val="003C2BF1"/>
    <w:rsid w:val="003C4E7E"/>
    <w:rsid w:val="003C651F"/>
    <w:rsid w:val="003C7270"/>
    <w:rsid w:val="003D1D8E"/>
    <w:rsid w:val="003D257D"/>
    <w:rsid w:val="003D41D5"/>
    <w:rsid w:val="003D4A91"/>
    <w:rsid w:val="003D4CC9"/>
    <w:rsid w:val="003D51AC"/>
    <w:rsid w:val="003D6323"/>
    <w:rsid w:val="003E0323"/>
    <w:rsid w:val="003E1CFC"/>
    <w:rsid w:val="003E4B32"/>
    <w:rsid w:val="003E6CAB"/>
    <w:rsid w:val="003F128D"/>
    <w:rsid w:val="003F21B2"/>
    <w:rsid w:val="003F23C5"/>
    <w:rsid w:val="003F247D"/>
    <w:rsid w:val="003F3645"/>
    <w:rsid w:val="003F38B1"/>
    <w:rsid w:val="003F6036"/>
    <w:rsid w:val="00400BE7"/>
    <w:rsid w:val="0040541D"/>
    <w:rsid w:val="004058B4"/>
    <w:rsid w:val="00407BDB"/>
    <w:rsid w:val="00411A05"/>
    <w:rsid w:val="004124B7"/>
    <w:rsid w:val="00412571"/>
    <w:rsid w:val="00413F80"/>
    <w:rsid w:val="0041414D"/>
    <w:rsid w:val="0041483C"/>
    <w:rsid w:val="00415614"/>
    <w:rsid w:val="00416211"/>
    <w:rsid w:val="0041699B"/>
    <w:rsid w:val="004216A3"/>
    <w:rsid w:val="004222B3"/>
    <w:rsid w:val="0042230D"/>
    <w:rsid w:val="00422383"/>
    <w:rsid w:val="004230D4"/>
    <w:rsid w:val="00425C69"/>
    <w:rsid w:val="00427496"/>
    <w:rsid w:val="00427E14"/>
    <w:rsid w:val="00430FB2"/>
    <w:rsid w:val="00431A2B"/>
    <w:rsid w:val="004321CD"/>
    <w:rsid w:val="00432B4D"/>
    <w:rsid w:val="00433544"/>
    <w:rsid w:val="00433FB5"/>
    <w:rsid w:val="00437AA2"/>
    <w:rsid w:val="0044273A"/>
    <w:rsid w:val="00442DEF"/>
    <w:rsid w:val="00443A50"/>
    <w:rsid w:val="00444BD0"/>
    <w:rsid w:val="004457F0"/>
    <w:rsid w:val="00445E8D"/>
    <w:rsid w:val="004500D9"/>
    <w:rsid w:val="00450667"/>
    <w:rsid w:val="00450816"/>
    <w:rsid w:val="004509DF"/>
    <w:rsid w:val="00450C0A"/>
    <w:rsid w:val="00452760"/>
    <w:rsid w:val="00453030"/>
    <w:rsid w:val="00453601"/>
    <w:rsid w:val="00453F55"/>
    <w:rsid w:val="00453FE2"/>
    <w:rsid w:val="004550D3"/>
    <w:rsid w:val="00456BA9"/>
    <w:rsid w:val="00456EE6"/>
    <w:rsid w:val="00465D02"/>
    <w:rsid w:val="00466356"/>
    <w:rsid w:val="00467EF5"/>
    <w:rsid w:val="00470E7F"/>
    <w:rsid w:val="00471F41"/>
    <w:rsid w:val="004724B8"/>
    <w:rsid w:val="0047722D"/>
    <w:rsid w:val="004773D4"/>
    <w:rsid w:val="004813FB"/>
    <w:rsid w:val="0048232B"/>
    <w:rsid w:val="00482E69"/>
    <w:rsid w:val="004839D8"/>
    <w:rsid w:val="004847B7"/>
    <w:rsid w:val="00484F10"/>
    <w:rsid w:val="00486779"/>
    <w:rsid w:val="00486C54"/>
    <w:rsid w:val="00492113"/>
    <w:rsid w:val="00492180"/>
    <w:rsid w:val="004927FE"/>
    <w:rsid w:val="004931E4"/>
    <w:rsid w:val="00494312"/>
    <w:rsid w:val="00496B44"/>
    <w:rsid w:val="00496C4F"/>
    <w:rsid w:val="00496D86"/>
    <w:rsid w:val="004A3DA7"/>
    <w:rsid w:val="004A3DE4"/>
    <w:rsid w:val="004A7735"/>
    <w:rsid w:val="004B26F7"/>
    <w:rsid w:val="004B46F7"/>
    <w:rsid w:val="004B65E7"/>
    <w:rsid w:val="004B7A72"/>
    <w:rsid w:val="004C4639"/>
    <w:rsid w:val="004C4BBE"/>
    <w:rsid w:val="004C53B6"/>
    <w:rsid w:val="004C566B"/>
    <w:rsid w:val="004C5948"/>
    <w:rsid w:val="004C5CD2"/>
    <w:rsid w:val="004C5E5E"/>
    <w:rsid w:val="004C65D2"/>
    <w:rsid w:val="004C677D"/>
    <w:rsid w:val="004D0697"/>
    <w:rsid w:val="004D0709"/>
    <w:rsid w:val="004D15F4"/>
    <w:rsid w:val="004D2995"/>
    <w:rsid w:val="004D36E0"/>
    <w:rsid w:val="004D5055"/>
    <w:rsid w:val="004D5612"/>
    <w:rsid w:val="004E01E2"/>
    <w:rsid w:val="004E2758"/>
    <w:rsid w:val="004E30B1"/>
    <w:rsid w:val="004E4FE8"/>
    <w:rsid w:val="004E61EF"/>
    <w:rsid w:val="004E6668"/>
    <w:rsid w:val="004F17B8"/>
    <w:rsid w:val="004F2E30"/>
    <w:rsid w:val="004F2FDC"/>
    <w:rsid w:val="004F31ED"/>
    <w:rsid w:val="004F325C"/>
    <w:rsid w:val="004F430A"/>
    <w:rsid w:val="004F457E"/>
    <w:rsid w:val="004F64E3"/>
    <w:rsid w:val="004F724C"/>
    <w:rsid w:val="00501E6F"/>
    <w:rsid w:val="00502EEF"/>
    <w:rsid w:val="0050313C"/>
    <w:rsid w:val="005034F5"/>
    <w:rsid w:val="00503BC9"/>
    <w:rsid w:val="005068A2"/>
    <w:rsid w:val="00506974"/>
    <w:rsid w:val="00506DC7"/>
    <w:rsid w:val="00507F26"/>
    <w:rsid w:val="00507F8D"/>
    <w:rsid w:val="00515E16"/>
    <w:rsid w:val="00517C12"/>
    <w:rsid w:val="00520CA5"/>
    <w:rsid w:val="005256E8"/>
    <w:rsid w:val="00525F15"/>
    <w:rsid w:val="00527199"/>
    <w:rsid w:val="00527320"/>
    <w:rsid w:val="00530A1E"/>
    <w:rsid w:val="00531024"/>
    <w:rsid w:val="00531E10"/>
    <w:rsid w:val="005334B0"/>
    <w:rsid w:val="00533B90"/>
    <w:rsid w:val="00535064"/>
    <w:rsid w:val="0054098A"/>
    <w:rsid w:val="00540E10"/>
    <w:rsid w:val="00540E25"/>
    <w:rsid w:val="00541869"/>
    <w:rsid w:val="00542051"/>
    <w:rsid w:val="005426B7"/>
    <w:rsid w:val="00542A47"/>
    <w:rsid w:val="00543544"/>
    <w:rsid w:val="00544936"/>
    <w:rsid w:val="005456E7"/>
    <w:rsid w:val="00546120"/>
    <w:rsid w:val="005523DA"/>
    <w:rsid w:val="005532BC"/>
    <w:rsid w:val="0055350C"/>
    <w:rsid w:val="00555498"/>
    <w:rsid w:val="00557A63"/>
    <w:rsid w:val="00557D1E"/>
    <w:rsid w:val="00560962"/>
    <w:rsid w:val="005609A3"/>
    <w:rsid w:val="00561370"/>
    <w:rsid w:val="00563033"/>
    <w:rsid w:val="00563908"/>
    <w:rsid w:val="00563A59"/>
    <w:rsid w:val="005646F9"/>
    <w:rsid w:val="00564AD6"/>
    <w:rsid w:val="00570C0A"/>
    <w:rsid w:val="005714A3"/>
    <w:rsid w:val="005717EE"/>
    <w:rsid w:val="005726B9"/>
    <w:rsid w:val="00572DDF"/>
    <w:rsid w:val="005736D9"/>
    <w:rsid w:val="00575F17"/>
    <w:rsid w:val="0057780C"/>
    <w:rsid w:val="00577A35"/>
    <w:rsid w:val="00577D87"/>
    <w:rsid w:val="00584522"/>
    <w:rsid w:val="00585122"/>
    <w:rsid w:val="00585213"/>
    <w:rsid w:val="00585D2D"/>
    <w:rsid w:val="0058658C"/>
    <w:rsid w:val="00586E27"/>
    <w:rsid w:val="00591497"/>
    <w:rsid w:val="00592BFE"/>
    <w:rsid w:val="00592C52"/>
    <w:rsid w:val="00594097"/>
    <w:rsid w:val="00595A1C"/>
    <w:rsid w:val="00596E5D"/>
    <w:rsid w:val="0059718C"/>
    <w:rsid w:val="005A0093"/>
    <w:rsid w:val="005A0B8F"/>
    <w:rsid w:val="005A3898"/>
    <w:rsid w:val="005A4441"/>
    <w:rsid w:val="005A4585"/>
    <w:rsid w:val="005A5C81"/>
    <w:rsid w:val="005A743B"/>
    <w:rsid w:val="005A7E62"/>
    <w:rsid w:val="005B0BDF"/>
    <w:rsid w:val="005B36DF"/>
    <w:rsid w:val="005B3947"/>
    <w:rsid w:val="005B4ACE"/>
    <w:rsid w:val="005B55AE"/>
    <w:rsid w:val="005B599D"/>
    <w:rsid w:val="005C0415"/>
    <w:rsid w:val="005C056C"/>
    <w:rsid w:val="005C1DD2"/>
    <w:rsid w:val="005C372B"/>
    <w:rsid w:val="005C3AA5"/>
    <w:rsid w:val="005C4BE8"/>
    <w:rsid w:val="005C705C"/>
    <w:rsid w:val="005C742A"/>
    <w:rsid w:val="005D0693"/>
    <w:rsid w:val="005D2614"/>
    <w:rsid w:val="005D2C68"/>
    <w:rsid w:val="005D30DD"/>
    <w:rsid w:val="005D38D7"/>
    <w:rsid w:val="005E11C8"/>
    <w:rsid w:val="005E207D"/>
    <w:rsid w:val="005E2952"/>
    <w:rsid w:val="005E3307"/>
    <w:rsid w:val="005E3AFC"/>
    <w:rsid w:val="005E46EA"/>
    <w:rsid w:val="005E4FDC"/>
    <w:rsid w:val="005E58FF"/>
    <w:rsid w:val="005E7616"/>
    <w:rsid w:val="005F09C0"/>
    <w:rsid w:val="005F47DE"/>
    <w:rsid w:val="005F51EA"/>
    <w:rsid w:val="005F5F5F"/>
    <w:rsid w:val="005F631E"/>
    <w:rsid w:val="0060018D"/>
    <w:rsid w:val="00601C60"/>
    <w:rsid w:val="006062C5"/>
    <w:rsid w:val="00607D24"/>
    <w:rsid w:val="00611BD4"/>
    <w:rsid w:val="0061224A"/>
    <w:rsid w:val="006134B1"/>
    <w:rsid w:val="00614CBC"/>
    <w:rsid w:val="00616072"/>
    <w:rsid w:val="00616E66"/>
    <w:rsid w:val="006172BC"/>
    <w:rsid w:val="006174C3"/>
    <w:rsid w:val="00617535"/>
    <w:rsid w:val="00617692"/>
    <w:rsid w:val="00620712"/>
    <w:rsid w:val="00620FFA"/>
    <w:rsid w:val="00622B90"/>
    <w:rsid w:val="006230E9"/>
    <w:rsid w:val="00623661"/>
    <w:rsid w:val="00623C7B"/>
    <w:rsid w:val="0062625F"/>
    <w:rsid w:val="00631F60"/>
    <w:rsid w:val="00632668"/>
    <w:rsid w:val="00632E08"/>
    <w:rsid w:val="006330CE"/>
    <w:rsid w:val="00634CE2"/>
    <w:rsid w:val="00635C39"/>
    <w:rsid w:val="00640BF4"/>
    <w:rsid w:val="0064172E"/>
    <w:rsid w:val="006418DA"/>
    <w:rsid w:val="00643185"/>
    <w:rsid w:val="0064323B"/>
    <w:rsid w:val="00643D15"/>
    <w:rsid w:val="006444BC"/>
    <w:rsid w:val="0064574B"/>
    <w:rsid w:val="006467CF"/>
    <w:rsid w:val="006478C1"/>
    <w:rsid w:val="006479A4"/>
    <w:rsid w:val="00650877"/>
    <w:rsid w:val="006510EF"/>
    <w:rsid w:val="00651379"/>
    <w:rsid w:val="00651D7E"/>
    <w:rsid w:val="00652597"/>
    <w:rsid w:val="0065356A"/>
    <w:rsid w:val="0065423C"/>
    <w:rsid w:val="0065573F"/>
    <w:rsid w:val="00655ECE"/>
    <w:rsid w:val="006568FB"/>
    <w:rsid w:val="00657941"/>
    <w:rsid w:val="00657942"/>
    <w:rsid w:val="006608AA"/>
    <w:rsid w:val="00661008"/>
    <w:rsid w:val="0066148D"/>
    <w:rsid w:val="00664279"/>
    <w:rsid w:val="00664D64"/>
    <w:rsid w:val="0066593B"/>
    <w:rsid w:val="00665A81"/>
    <w:rsid w:val="00665CF4"/>
    <w:rsid w:val="0066609C"/>
    <w:rsid w:val="006664D4"/>
    <w:rsid w:val="00666E32"/>
    <w:rsid w:val="00666F18"/>
    <w:rsid w:val="0067021F"/>
    <w:rsid w:val="006702E1"/>
    <w:rsid w:val="00670C30"/>
    <w:rsid w:val="006720D8"/>
    <w:rsid w:val="00672836"/>
    <w:rsid w:val="00674759"/>
    <w:rsid w:val="00674A5C"/>
    <w:rsid w:val="006766D3"/>
    <w:rsid w:val="00676B1E"/>
    <w:rsid w:val="00680CD1"/>
    <w:rsid w:val="0068215D"/>
    <w:rsid w:val="00683186"/>
    <w:rsid w:val="00683A9B"/>
    <w:rsid w:val="006841CA"/>
    <w:rsid w:val="00685124"/>
    <w:rsid w:val="006853DC"/>
    <w:rsid w:val="00685BAA"/>
    <w:rsid w:val="00690376"/>
    <w:rsid w:val="006903A8"/>
    <w:rsid w:val="006907B8"/>
    <w:rsid w:val="00691AD8"/>
    <w:rsid w:val="00692231"/>
    <w:rsid w:val="00693597"/>
    <w:rsid w:val="006938E5"/>
    <w:rsid w:val="006945BC"/>
    <w:rsid w:val="00694A01"/>
    <w:rsid w:val="006A1B5C"/>
    <w:rsid w:val="006A3F5D"/>
    <w:rsid w:val="006A6609"/>
    <w:rsid w:val="006A78EB"/>
    <w:rsid w:val="006B144D"/>
    <w:rsid w:val="006B45E0"/>
    <w:rsid w:val="006B6400"/>
    <w:rsid w:val="006C25F1"/>
    <w:rsid w:val="006C43F4"/>
    <w:rsid w:val="006C5970"/>
    <w:rsid w:val="006C694F"/>
    <w:rsid w:val="006C725C"/>
    <w:rsid w:val="006D1389"/>
    <w:rsid w:val="006D3CB2"/>
    <w:rsid w:val="006D4712"/>
    <w:rsid w:val="006D5353"/>
    <w:rsid w:val="006D6AB8"/>
    <w:rsid w:val="006D7131"/>
    <w:rsid w:val="006D7AF3"/>
    <w:rsid w:val="006E2B69"/>
    <w:rsid w:val="006E2FD0"/>
    <w:rsid w:val="006E361C"/>
    <w:rsid w:val="006E4B10"/>
    <w:rsid w:val="006E53F9"/>
    <w:rsid w:val="006E6AA3"/>
    <w:rsid w:val="006F2C7A"/>
    <w:rsid w:val="006F5495"/>
    <w:rsid w:val="006F5DEA"/>
    <w:rsid w:val="006F5F67"/>
    <w:rsid w:val="006F65A5"/>
    <w:rsid w:val="007041B6"/>
    <w:rsid w:val="007051DD"/>
    <w:rsid w:val="00712BD4"/>
    <w:rsid w:val="00713E30"/>
    <w:rsid w:val="00714FF2"/>
    <w:rsid w:val="007152E9"/>
    <w:rsid w:val="00715A86"/>
    <w:rsid w:val="00722752"/>
    <w:rsid w:val="00722894"/>
    <w:rsid w:val="00722E31"/>
    <w:rsid w:val="00722F12"/>
    <w:rsid w:val="00725B48"/>
    <w:rsid w:val="00725F59"/>
    <w:rsid w:val="00726A76"/>
    <w:rsid w:val="00727269"/>
    <w:rsid w:val="00727584"/>
    <w:rsid w:val="007275B8"/>
    <w:rsid w:val="0073173D"/>
    <w:rsid w:val="00731C08"/>
    <w:rsid w:val="00732F04"/>
    <w:rsid w:val="0073641F"/>
    <w:rsid w:val="007468B5"/>
    <w:rsid w:val="00746BE7"/>
    <w:rsid w:val="00746EFD"/>
    <w:rsid w:val="00747096"/>
    <w:rsid w:val="0074777B"/>
    <w:rsid w:val="00753E89"/>
    <w:rsid w:val="007546C9"/>
    <w:rsid w:val="00754DBA"/>
    <w:rsid w:val="00755120"/>
    <w:rsid w:val="00755CC1"/>
    <w:rsid w:val="00755DA8"/>
    <w:rsid w:val="007569AF"/>
    <w:rsid w:val="007574E7"/>
    <w:rsid w:val="00757C23"/>
    <w:rsid w:val="00760D2F"/>
    <w:rsid w:val="00760F2D"/>
    <w:rsid w:val="00761F29"/>
    <w:rsid w:val="0076332C"/>
    <w:rsid w:val="00764C56"/>
    <w:rsid w:val="007668B3"/>
    <w:rsid w:val="00767254"/>
    <w:rsid w:val="0077273D"/>
    <w:rsid w:val="0077489F"/>
    <w:rsid w:val="00775121"/>
    <w:rsid w:val="0077561E"/>
    <w:rsid w:val="00777176"/>
    <w:rsid w:val="007777FC"/>
    <w:rsid w:val="00781480"/>
    <w:rsid w:val="00782390"/>
    <w:rsid w:val="007823AA"/>
    <w:rsid w:val="00782494"/>
    <w:rsid w:val="00783E67"/>
    <w:rsid w:val="00783E7F"/>
    <w:rsid w:val="00784942"/>
    <w:rsid w:val="007851FC"/>
    <w:rsid w:val="007852BB"/>
    <w:rsid w:val="00785657"/>
    <w:rsid w:val="00785CD1"/>
    <w:rsid w:val="00785FAD"/>
    <w:rsid w:val="00787795"/>
    <w:rsid w:val="00790914"/>
    <w:rsid w:val="00793A75"/>
    <w:rsid w:val="0079492F"/>
    <w:rsid w:val="00795A60"/>
    <w:rsid w:val="00796E6D"/>
    <w:rsid w:val="00797F45"/>
    <w:rsid w:val="007A1B6C"/>
    <w:rsid w:val="007A2414"/>
    <w:rsid w:val="007A2F17"/>
    <w:rsid w:val="007A3626"/>
    <w:rsid w:val="007A49EF"/>
    <w:rsid w:val="007A4B38"/>
    <w:rsid w:val="007A4FF8"/>
    <w:rsid w:val="007A55C7"/>
    <w:rsid w:val="007A5EA1"/>
    <w:rsid w:val="007B12F7"/>
    <w:rsid w:val="007B38B8"/>
    <w:rsid w:val="007B3DDA"/>
    <w:rsid w:val="007B4CCE"/>
    <w:rsid w:val="007B64D8"/>
    <w:rsid w:val="007B7A84"/>
    <w:rsid w:val="007C0709"/>
    <w:rsid w:val="007C152A"/>
    <w:rsid w:val="007C3D32"/>
    <w:rsid w:val="007C50AF"/>
    <w:rsid w:val="007D174E"/>
    <w:rsid w:val="007D40FF"/>
    <w:rsid w:val="007D6E1C"/>
    <w:rsid w:val="007E0984"/>
    <w:rsid w:val="007E1A21"/>
    <w:rsid w:val="007E2080"/>
    <w:rsid w:val="007E3BDB"/>
    <w:rsid w:val="007E3F22"/>
    <w:rsid w:val="007E4F19"/>
    <w:rsid w:val="007F1575"/>
    <w:rsid w:val="007F308C"/>
    <w:rsid w:val="007F4059"/>
    <w:rsid w:val="007F5590"/>
    <w:rsid w:val="008029AD"/>
    <w:rsid w:val="008035D6"/>
    <w:rsid w:val="008045CC"/>
    <w:rsid w:val="00804D8B"/>
    <w:rsid w:val="00805674"/>
    <w:rsid w:val="00805E73"/>
    <w:rsid w:val="00807A9D"/>
    <w:rsid w:val="00810838"/>
    <w:rsid w:val="00813A72"/>
    <w:rsid w:val="00814A3C"/>
    <w:rsid w:val="008154DF"/>
    <w:rsid w:val="008167D3"/>
    <w:rsid w:val="0082030B"/>
    <w:rsid w:val="00820C5E"/>
    <w:rsid w:val="00821C80"/>
    <w:rsid w:val="008223A3"/>
    <w:rsid w:val="0082257A"/>
    <w:rsid w:val="008225C2"/>
    <w:rsid w:val="00823141"/>
    <w:rsid w:val="0082573E"/>
    <w:rsid w:val="00827283"/>
    <w:rsid w:val="00833498"/>
    <w:rsid w:val="00835C26"/>
    <w:rsid w:val="00835F2C"/>
    <w:rsid w:val="0084055C"/>
    <w:rsid w:val="008429C0"/>
    <w:rsid w:val="00842FC1"/>
    <w:rsid w:val="008437C6"/>
    <w:rsid w:val="00851E69"/>
    <w:rsid w:val="00854FBF"/>
    <w:rsid w:val="00855196"/>
    <w:rsid w:val="00857FDB"/>
    <w:rsid w:val="00861F9E"/>
    <w:rsid w:val="00864B2E"/>
    <w:rsid w:val="00864BCC"/>
    <w:rsid w:val="00865B44"/>
    <w:rsid w:val="00870005"/>
    <w:rsid w:val="008704B6"/>
    <w:rsid w:val="008711F2"/>
    <w:rsid w:val="00874C5A"/>
    <w:rsid w:val="0087629A"/>
    <w:rsid w:val="00876672"/>
    <w:rsid w:val="008766DF"/>
    <w:rsid w:val="008769D5"/>
    <w:rsid w:val="00877405"/>
    <w:rsid w:val="008841D9"/>
    <w:rsid w:val="0088568A"/>
    <w:rsid w:val="00894CE4"/>
    <w:rsid w:val="008A1D97"/>
    <w:rsid w:val="008A2CF7"/>
    <w:rsid w:val="008A3EED"/>
    <w:rsid w:val="008A48B6"/>
    <w:rsid w:val="008B0D87"/>
    <w:rsid w:val="008B14B9"/>
    <w:rsid w:val="008B1538"/>
    <w:rsid w:val="008B46E2"/>
    <w:rsid w:val="008B5730"/>
    <w:rsid w:val="008B6F81"/>
    <w:rsid w:val="008B7EA9"/>
    <w:rsid w:val="008B7F56"/>
    <w:rsid w:val="008C0A37"/>
    <w:rsid w:val="008C391F"/>
    <w:rsid w:val="008C6167"/>
    <w:rsid w:val="008D0BDD"/>
    <w:rsid w:val="008D1186"/>
    <w:rsid w:val="008D15E8"/>
    <w:rsid w:val="008D272F"/>
    <w:rsid w:val="008D2965"/>
    <w:rsid w:val="008D580B"/>
    <w:rsid w:val="008D662E"/>
    <w:rsid w:val="008D67B1"/>
    <w:rsid w:val="008D7B84"/>
    <w:rsid w:val="008E0E46"/>
    <w:rsid w:val="008E20B8"/>
    <w:rsid w:val="008E2855"/>
    <w:rsid w:val="008E3509"/>
    <w:rsid w:val="008E42B8"/>
    <w:rsid w:val="008E4607"/>
    <w:rsid w:val="008E5768"/>
    <w:rsid w:val="008E59A6"/>
    <w:rsid w:val="008E5EC4"/>
    <w:rsid w:val="008E74AB"/>
    <w:rsid w:val="008F0EB3"/>
    <w:rsid w:val="008F22E9"/>
    <w:rsid w:val="008F4885"/>
    <w:rsid w:val="008F684B"/>
    <w:rsid w:val="00905FD5"/>
    <w:rsid w:val="0090605C"/>
    <w:rsid w:val="00906D14"/>
    <w:rsid w:val="00907249"/>
    <w:rsid w:val="0091001A"/>
    <w:rsid w:val="009134E2"/>
    <w:rsid w:val="009135D4"/>
    <w:rsid w:val="009140CE"/>
    <w:rsid w:val="0091452B"/>
    <w:rsid w:val="00920F12"/>
    <w:rsid w:val="00921F82"/>
    <w:rsid w:val="00922ADA"/>
    <w:rsid w:val="009247B0"/>
    <w:rsid w:val="009260A5"/>
    <w:rsid w:val="00926A1B"/>
    <w:rsid w:val="0092727B"/>
    <w:rsid w:val="00927DE9"/>
    <w:rsid w:val="00931174"/>
    <w:rsid w:val="00931B1A"/>
    <w:rsid w:val="00934B41"/>
    <w:rsid w:val="00936BAF"/>
    <w:rsid w:val="00941F22"/>
    <w:rsid w:val="009438B4"/>
    <w:rsid w:val="00943E3C"/>
    <w:rsid w:val="00943F57"/>
    <w:rsid w:val="00945803"/>
    <w:rsid w:val="00947140"/>
    <w:rsid w:val="009478CA"/>
    <w:rsid w:val="00947A26"/>
    <w:rsid w:val="0095147C"/>
    <w:rsid w:val="00951BC2"/>
    <w:rsid w:val="009549BE"/>
    <w:rsid w:val="0095598A"/>
    <w:rsid w:val="00960468"/>
    <w:rsid w:val="00960538"/>
    <w:rsid w:val="009609EB"/>
    <w:rsid w:val="00961D06"/>
    <w:rsid w:val="00966191"/>
    <w:rsid w:val="009666D4"/>
    <w:rsid w:val="00970CAE"/>
    <w:rsid w:val="0097110D"/>
    <w:rsid w:val="0097141E"/>
    <w:rsid w:val="00972003"/>
    <w:rsid w:val="00972911"/>
    <w:rsid w:val="009729B7"/>
    <w:rsid w:val="00973463"/>
    <w:rsid w:val="00976EE4"/>
    <w:rsid w:val="0097793A"/>
    <w:rsid w:val="00977E9B"/>
    <w:rsid w:val="00984557"/>
    <w:rsid w:val="00985AC9"/>
    <w:rsid w:val="00985C20"/>
    <w:rsid w:val="00985D10"/>
    <w:rsid w:val="009923E8"/>
    <w:rsid w:val="00993AAB"/>
    <w:rsid w:val="009A055A"/>
    <w:rsid w:val="009A342D"/>
    <w:rsid w:val="009A35D1"/>
    <w:rsid w:val="009A3617"/>
    <w:rsid w:val="009A3AE2"/>
    <w:rsid w:val="009A3EB3"/>
    <w:rsid w:val="009A4AB7"/>
    <w:rsid w:val="009A5118"/>
    <w:rsid w:val="009A54D6"/>
    <w:rsid w:val="009A6476"/>
    <w:rsid w:val="009B1010"/>
    <w:rsid w:val="009B3D71"/>
    <w:rsid w:val="009B5AD2"/>
    <w:rsid w:val="009B651B"/>
    <w:rsid w:val="009B65D5"/>
    <w:rsid w:val="009B6C21"/>
    <w:rsid w:val="009B708A"/>
    <w:rsid w:val="009B7AED"/>
    <w:rsid w:val="009C23C7"/>
    <w:rsid w:val="009C3C36"/>
    <w:rsid w:val="009C6E9D"/>
    <w:rsid w:val="009C7E30"/>
    <w:rsid w:val="009D06B5"/>
    <w:rsid w:val="009D11B6"/>
    <w:rsid w:val="009D150C"/>
    <w:rsid w:val="009D303B"/>
    <w:rsid w:val="009D320E"/>
    <w:rsid w:val="009D42F0"/>
    <w:rsid w:val="009D43F5"/>
    <w:rsid w:val="009D5508"/>
    <w:rsid w:val="009D5FB8"/>
    <w:rsid w:val="009D6759"/>
    <w:rsid w:val="009D77B2"/>
    <w:rsid w:val="009E040B"/>
    <w:rsid w:val="009E0518"/>
    <w:rsid w:val="009E087C"/>
    <w:rsid w:val="009E1378"/>
    <w:rsid w:val="009E15FE"/>
    <w:rsid w:val="009E40F4"/>
    <w:rsid w:val="009E49C8"/>
    <w:rsid w:val="009E523A"/>
    <w:rsid w:val="009E597C"/>
    <w:rsid w:val="009F0F68"/>
    <w:rsid w:val="009F204F"/>
    <w:rsid w:val="009F3CD0"/>
    <w:rsid w:val="009F43F2"/>
    <w:rsid w:val="009F4431"/>
    <w:rsid w:val="009F49EB"/>
    <w:rsid w:val="009F5656"/>
    <w:rsid w:val="009F64F8"/>
    <w:rsid w:val="00A01E10"/>
    <w:rsid w:val="00A022F2"/>
    <w:rsid w:val="00A03FE1"/>
    <w:rsid w:val="00A04BD7"/>
    <w:rsid w:val="00A04FBB"/>
    <w:rsid w:val="00A051C9"/>
    <w:rsid w:val="00A052AB"/>
    <w:rsid w:val="00A06A70"/>
    <w:rsid w:val="00A06B41"/>
    <w:rsid w:val="00A06BD2"/>
    <w:rsid w:val="00A07937"/>
    <w:rsid w:val="00A10DF4"/>
    <w:rsid w:val="00A113C9"/>
    <w:rsid w:val="00A11647"/>
    <w:rsid w:val="00A117F8"/>
    <w:rsid w:val="00A121DB"/>
    <w:rsid w:val="00A13227"/>
    <w:rsid w:val="00A13687"/>
    <w:rsid w:val="00A166EB"/>
    <w:rsid w:val="00A179A0"/>
    <w:rsid w:val="00A2020C"/>
    <w:rsid w:val="00A23666"/>
    <w:rsid w:val="00A255B7"/>
    <w:rsid w:val="00A255BA"/>
    <w:rsid w:val="00A31530"/>
    <w:rsid w:val="00A324C5"/>
    <w:rsid w:val="00A34AF9"/>
    <w:rsid w:val="00A36290"/>
    <w:rsid w:val="00A37C4D"/>
    <w:rsid w:val="00A40322"/>
    <w:rsid w:val="00A42E63"/>
    <w:rsid w:val="00A446B4"/>
    <w:rsid w:val="00A45D21"/>
    <w:rsid w:val="00A4609F"/>
    <w:rsid w:val="00A46B5F"/>
    <w:rsid w:val="00A46D45"/>
    <w:rsid w:val="00A513C6"/>
    <w:rsid w:val="00A52167"/>
    <w:rsid w:val="00A53B2B"/>
    <w:rsid w:val="00A55581"/>
    <w:rsid w:val="00A56044"/>
    <w:rsid w:val="00A56B07"/>
    <w:rsid w:val="00A57672"/>
    <w:rsid w:val="00A60978"/>
    <w:rsid w:val="00A61F76"/>
    <w:rsid w:val="00A6288D"/>
    <w:rsid w:val="00A66878"/>
    <w:rsid w:val="00A7107E"/>
    <w:rsid w:val="00A72357"/>
    <w:rsid w:val="00A7292C"/>
    <w:rsid w:val="00A72EE1"/>
    <w:rsid w:val="00A73E02"/>
    <w:rsid w:val="00A756CD"/>
    <w:rsid w:val="00A76162"/>
    <w:rsid w:val="00A802D6"/>
    <w:rsid w:val="00A80D26"/>
    <w:rsid w:val="00A83EC3"/>
    <w:rsid w:val="00A872A2"/>
    <w:rsid w:val="00A92BA2"/>
    <w:rsid w:val="00A942B6"/>
    <w:rsid w:val="00A94428"/>
    <w:rsid w:val="00A94C66"/>
    <w:rsid w:val="00AA07EB"/>
    <w:rsid w:val="00AA2340"/>
    <w:rsid w:val="00AA2AE6"/>
    <w:rsid w:val="00AA2B41"/>
    <w:rsid w:val="00AA30ED"/>
    <w:rsid w:val="00AA582B"/>
    <w:rsid w:val="00AA7027"/>
    <w:rsid w:val="00AB1E5E"/>
    <w:rsid w:val="00AB36A0"/>
    <w:rsid w:val="00AB3EEB"/>
    <w:rsid w:val="00AB4ED4"/>
    <w:rsid w:val="00AB70D5"/>
    <w:rsid w:val="00AC19E4"/>
    <w:rsid w:val="00AC39C3"/>
    <w:rsid w:val="00AC49F6"/>
    <w:rsid w:val="00AC5034"/>
    <w:rsid w:val="00AC60CC"/>
    <w:rsid w:val="00AC757E"/>
    <w:rsid w:val="00AC7AC9"/>
    <w:rsid w:val="00AD0045"/>
    <w:rsid w:val="00AD20E8"/>
    <w:rsid w:val="00AD310B"/>
    <w:rsid w:val="00AD5C11"/>
    <w:rsid w:val="00AD748F"/>
    <w:rsid w:val="00AD7CCE"/>
    <w:rsid w:val="00AE0AEB"/>
    <w:rsid w:val="00AE1644"/>
    <w:rsid w:val="00AE35C5"/>
    <w:rsid w:val="00AE59DD"/>
    <w:rsid w:val="00AE71E4"/>
    <w:rsid w:val="00AF0963"/>
    <w:rsid w:val="00AF2718"/>
    <w:rsid w:val="00AF2A56"/>
    <w:rsid w:val="00AF38F2"/>
    <w:rsid w:val="00AF55C8"/>
    <w:rsid w:val="00AF68A7"/>
    <w:rsid w:val="00AF6AFC"/>
    <w:rsid w:val="00AF6FDC"/>
    <w:rsid w:val="00B00ABB"/>
    <w:rsid w:val="00B03705"/>
    <w:rsid w:val="00B03E5A"/>
    <w:rsid w:val="00B06027"/>
    <w:rsid w:val="00B07E62"/>
    <w:rsid w:val="00B10624"/>
    <w:rsid w:val="00B14015"/>
    <w:rsid w:val="00B1454D"/>
    <w:rsid w:val="00B156C0"/>
    <w:rsid w:val="00B165C6"/>
    <w:rsid w:val="00B1660C"/>
    <w:rsid w:val="00B179A4"/>
    <w:rsid w:val="00B20D99"/>
    <w:rsid w:val="00B21110"/>
    <w:rsid w:val="00B216EA"/>
    <w:rsid w:val="00B21727"/>
    <w:rsid w:val="00B22FDE"/>
    <w:rsid w:val="00B23413"/>
    <w:rsid w:val="00B242CB"/>
    <w:rsid w:val="00B27E89"/>
    <w:rsid w:val="00B30601"/>
    <w:rsid w:val="00B30D7B"/>
    <w:rsid w:val="00B31102"/>
    <w:rsid w:val="00B322FD"/>
    <w:rsid w:val="00B325B6"/>
    <w:rsid w:val="00B32A58"/>
    <w:rsid w:val="00B32AD2"/>
    <w:rsid w:val="00B34642"/>
    <w:rsid w:val="00B35BDC"/>
    <w:rsid w:val="00B37A3D"/>
    <w:rsid w:val="00B4027E"/>
    <w:rsid w:val="00B40DA5"/>
    <w:rsid w:val="00B42523"/>
    <w:rsid w:val="00B43B0A"/>
    <w:rsid w:val="00B46FA2"/>
    <w:rsid w:val="00B475C1"/>
    <w:rsid w:val="00B53EE5"/>
    <w:rsid w:val="00B57E79"/>
    <w:rsid w:val="00B60688"/>
    <w:rsid w:val="00B636BA"/>
    <w:rsid w:val="00B63D1F"/>
    <w:rsid w:val="00B64E87"/>
    <w:rsid w:val="00B67316"/>
    <w:rsid w:val="00B715C5"/>
    <w:rsid w:val="00B71A3B"/>
    <w:rsid w:val="00B71E59"/>
    <w:rsid w:val="00B73BA7"/>
    <w:rsid w:val="00B76DB1"/>
    <w:rsid w:val="00B77616"/>
    <w:rsid w:val="00B806A0"/>
    <w:rsid w:val="00B80776"/>
    <w:rsid w:val="00B81962"/>
    <w:rsid w:val="00B83E22"/>
    <w:rsid w:val="00B85277"/>
    <w:rsid w:val="00B92B89"/>
    <w:rsid w:val="00B96A89"/>
    <w:rsid w:val="00B97892"/>
    <w:rsid w:val="00BA0940"/>
    <w:rsid w:val="00BA2E3F"/>
    <w:rsid w:val="00BA43E1"/>
    <w:rsid w:val="00BA4E2A"/>
    <w:rsid w:val="00BA5B33"/>
    <w:rsid w:val="00BA5D05"/>
    <w:rsid w:val="00BB06E8"/>
    <w:rsid w:val="00BB0FE2"/>
    <w:rsid w:val="00BB2A50"/>
    <w:rsid w:val="00BB3676"/>
    <w:rsid w:val="00BB5C4B"/>
    <w:rsid w:val="00BB7F47"/>
    <w:rsid w:val="00BC60B9"/>
    <w:rsid w:val="00BC616E"/>
    <w:rsid w:val="00BC6CC0"/>
    <w:rsid w:val="00BC741B"/>
    <w:rsid w:val="00BD11A4"/>
    <w:rsid w:val="00BD1D2E"/>
    <w:rsid w:val="00BD267F"/>
    <w:rsid w:val="00BD5147"/>
    <w:rsid w:val="00BD559D"/>
    <w:rsid w:val="00BD6994"/>
    <w:rsid w:val="00BE0521"/>
    <w:rsid w:val="00BE325A"/>
    <w:rsid w:val="00BE36DA"/>
    <w:rsid w:val="00BE3AF8"/>
    <w:rsid w:val="00BE4288"/>
    <w:rsid w:val="00BE4C8A"/>
    <w:rsid w:val="00BE579E"/>
    <w:rsid w:val="00BE6CCC"/>
    <w:rsid w:val="00BE753A"/>
    <w:rsid w:val="00BF0074"/>
    <w:rsid w:val="00BF093A"/>
    <w:rsid w:val="00BF1D83"/>
    <w:rsid w:val="00BF42B2"/>
    <w:rsid w:val="00C02A00"/>
    <w:rsid w:val="00C04148"/>
    <w:rsid w:val="00C04424"/>
    <w:rsid w:val="00C04E35"/>
    <w:rsid w:val="00C0643C"/>
    <w:rsid w:val="00C06E56"/>
    <w:rsid w:val="00C103B7"/>
    <w:rsid w:val="00C1389F"/>
    <w:rsid w:val="00C16CE0"/>
    <w:rsid w:val="00C17482"/>
    <w:rsid w:val="00C20003"/>
    <w:rsid w:val="00C20D7B"/>
    <w:rsid w:val="00C22441"/>
    <w:rsid w:val="00C31088"/>
    <w:rsid w:val="00C322E2"/>
    <w:rsid w:val="00C33433"/>
    <w:rsid w:val="00C357D1"/>
    <w:rsid w:val="00C3661D"/>
    <w:rsid w:val="00C42420"/>
    <w:rsid w:val="00C44C2D"/>
    <w:rsid w:val="00C4521F"/>
    <w:rsid w:val="00C47F62"/>
    <w:rsid w:val="00C505BE"/>
    <w:rsid w:val="00C50763"/>
    <w:rsid w:val="00C52104"/>
    <w:rsid w:val="00C52817"/>
    <w:rsid w:val="00C543EB"/>
    <w:rsid w:val="00C54A99"/>
    <w:rsid w:val="00C55D55"/>
    <w:rsid w:val="00C56A9A"/>
    <w:rsid w:val="00C61C83"/>
    <w:rsid w:val="00C628C2"/>
    <w:rsid w:val="00C62C51"/>
    <w:rsid w:val="00C62C62"/>
    <w:rsid w:val="00C673CC"/>
    <w:rsid w:val="00C727B1"/>
    <w:rsid w:val="00C7307C"/>
    <w:rsid w:val="00C751B6"/>
    <w:rsid w:val="00C761D7"/>
    <w:rsid w:val="00C856C6"/>
    <w:rsid w:val="00C86660"/>
    <w:rsid w:val="00C86A94"/>
    <w:rsid w:val="00C87F0F"/>
    <w:rsid w:val="00C9009D"/>
    <w:rsid w:val="00C931B8"/>
    <w:rsid w:val="00C93734"/>
    <w:rsid w:val="00C96DA2"/>
    <w:rsid w:val="00CA096D"/>
    <w:rsid w:val="00CA3ADB"/>
    <w:rsid w:val="00CA4794"/>
    <w:rsid w:val="00CA4C8C"/>
    <w:rsid w:val="00CA5B0D"/>
    <w:rsid w:val="00CA66A5"/>
    <w:rsid w:val="00CB00CE"/>
    <w:rsid w:val="00CB07F3"/>
    <w:rsid w:val="00CB1913"/>
    <w:rsid w:val="00CB41D1"/>
    <w:rsid w:val="00CC02BD"/>
    <w:rsid w:val="00CC5088"/>
    <w:rsid w:val="00CC6C1F"/>
    <w:rsid w:val="00CC6F98"/>
    <w:rsid w:val="00CD0A74"/>
    <w:rsid w:val="00CD1C1C"/>
    <w:rsid w:val="00CD2BE3"/>
    <w:rsid w:val="00CD39A8"/>
    <w:rsid w:val="00CD5158"/>
    <w:rsid w:val="00CD5564"/>
    <w:rsid w:val="00CD570A"/>
    <w:rsid w:val="00CD7F6A"/>
    <w:rsid w:val="00CE0799"/>
    <w:rsid w:val="00CE09B6"/>
    <w:rsid w:val="00CE3A2C"/>
    <w:rsid w:val="00CF0246"/>
    <w:rsid w:val="00CF4F0F"/>
    <w:rsid w:val="00CF4F3C"/>
    <w:rsid w:val="00CF6418"/>
    <w:rsid w:val="00CF7871"/>
    <w:rsid w:val="00CF787D"/>
    <w:rsid w:val="00D03354"/>
    <w:rsid w:val="00D04D4B"/>
    <w:rsid w:val="00D06131"/>
    <w:rsid w:val="00D072A5"/>
    <w:rsid w:val="00D07BF3"/>
    <w:rsid w:val="00D103CC"/>
    <w:rsid w:val="00D11DDB"/>
    <w:rsid w:val="00D14AFD"/>
    <w:rsid w:val="00D15921"/>
    <w:rsid w:val="00D20628"/>
    <w:rsid w:val="00D237F3"/>
    <w:rsid w:val="00D23843"/>
    <w:rsid w:val="00D25187"/>
    <w:rsid w:val="00D263E9"/>
    <w:rsid w:val="00D2678C"/>
    <w:rsid w:val="00D26BEF"/>
    <w:rsid w:val="00D3283A"/>
    <w:rsid w:val="00D37E1C"/>
    <w:rsid w:val="00D40804"/>
    <w:rsid w:val="00D451FF"/>
    <w:rsid w:val="00D4626B"/>
    <w:rsid w:val="00D47B90"/>
    <w:rsid w:val="00D50C7E"/>
    <w:rsid w:val="00D51B4B"/>
    <w:rsid w:val="00D52569"/>
    <w:rsid w:val="00D52E6B"/>
    <w:rsid w:val="00D64B29"/>
    <w:rsid w:val="00D665C1"/>
    <w:rsid w:val="00D671D3"/>
    <w:rsid w:val="00D67495"/>
    <w:rsid w:val="00D67636"/>
    <w:rsid w:val="00D70151"/>
    <w:rsid w:val="00D7304C"/>
    <w:rsid w:val="00D7332B"/>
    <w:rsid w:val="00D73DBA"/>
    <w:rsid w:val="00D750E0"/>
    <w:rsid w:val="00D756A1"/>
    <w:rsid w:val="00D77BF7"/>
    <w:rsid w:val="00D81ADA"/>
    <w:rsid w:val="00D828CA"/>
    <w:rsid w:val="00D83B00"/>
    <w:rsid w:val="00D8645A"/>
    <w:rsid w:val="00D87C12"/>
    <w:rsid w:val="00D905DA"/>
    <w:rsid w:val="00D90F89"/>
    <w:rsid w:val="00D921CE"/>
    <w:rsid w:val="00D92E5F"/>
    <w:rsid w:val="00D959A4"/>
    <w:rsid w:val="00D95A55"/>
    <w:rsid w:val="00D96EFC"/>
    <w:rsid w:val="00D97E66"/>
    <w:rsid w:val="00DA1411"/>
    <w:rsid w:val="00DA1600"/>
    <w:rsid w:val="00DA2C54"/>
    <w:rsid w:val="00DA4176"/>
    <w:rsid w:val="00DA53FE"/>
    <w:rsid w:val="00DA5FA1"/>
    <w:rsid w:val="00DA6097"/>
    <w:rsid w:val="00DB24EF"/>
    <w:rsid w:val="00DB3065"/>
    <w:rsid w:val="00DB3F5F"/>
    <w:rsid w:val="00DB43B2"/>
    <w:rsid w:val="00DB53DC"/>
    <w:rsid w:val="00DC03BD"/>
    <w:rsid w:val="00DC24CD"/>
    <w:rsid w:val="00DC299B"/>
    <w:rsid w:val="00DC2BDA"/>
    <w:rsid w:val="00DC2EBF"/>
    <w:rsid w:val="00DC368A"/>
    <w:rsid w:val="00DC7715"/>
    <w:rsid w:val="00DD1672"/>
    <w:rsid w:val="00DD788A"/>
    <w:rsid w:val="00DE07FD"/>
    <w:rsid w:val="00DE0996"/>
    <w:rsid w:val="00DE37E4"/>
    <w:rsid w:val="00DE3FE2"/>
    <w:rsid w:val="00DE487A"/>
    <w:rsid w:val="00DE64BB"/>
    <w:rsid w:val="00DE730F"/>
    <w:rsid w:val="00DF001B"/>
    <w:rsid w:val="00DF1596"/>
    <w:rsid w:val="00DF30AA"/>
    <w:rsid w:val="00DF423B"/>
    <w:rsid w:val="00E00350"/>
    <w:rsid w:val="00E04842"/>
    <w:rsid w:val="00E04BFF"/>
    <w:rsid w:val="00E04C84"/>
    <w:rsid w:val="00E057D6"/>
    <w:rsid w:val="00E0586D"/>
    <w:rsid w:val="00E05B75"/>
    <w:rsid w:val="00E10D0F"/>
    <w:rsid w:val="00E14D32"/>
    <w:rsid w:val="00E16B58"/>
    <w:rsid w:val="00E178DA"/>
    <w:rsid w:val="00E206E7"/>
    <w:rsid w:val="00E20C06"/>
    <w:rsid w:val="00E24E56"/>
    <w:rsid w:val="00E25BB0"/>
    <w:rsid w:val="00E26269"/>
    <w:rsid w:val="00E26C00"/>
    <w:rsid w:val="00E270AE"/>
    <w:rsid w:val="00E2722B"/>
    <w:rsid w:val="00E27F02"/>
    <w:rsid w:val="00E310F5"/>
    <w:rsid w:val="00E33199"/>
    <w:rsid w:val="00E33EB0"/>
    <w:rsid w:val="00E41005"/>
    <w:rsid w:val="00E414AF"/>
    <w:rsid w:val="00E42EC8"/>
    <w:rsid w:val="00E44EDD"/>
    <w:rsid w:val="00E451AC"/>
    <w:rsid w:val="00E4662B"/>
    <w:rsid w:val="00E4798A"/>
    <w:rsid w:val="00E52086"/>
    <w:rsid w:val="00E53E05"/>
    <w:rsid w:val="00E548DB"/>
    <w:rsid w:val="00E57C6E"/>
    <w:rsid w:val="00E618DF"/>
    <w:rsid w:val="00E63A61"/>
    <w:rsid w:val="00E643A1"/>
    <w:rsid w:val="00E64D61"/>
    <w:rsid w:val="00E65130"/>
    <w:rsid w:val="00E657A2"/>
    <w:rsid w:val="00E6787C"/>
    <w:rsid w:val="00E70B0A"/>
    <w:rsid w:val="00E710E9"/>
    <w:rsid w:val="00E71BD5"/>
    <w:rsid w:val="00E725D0"/>
    <w:rsid w:val="00E72665"/>
    <w:rsid w:val="00E809B3"/>
    <w:rsid w:val="00E81FCB"/>
    <w:rsid w:val="00E832A1"/>
    <w:rsid w:val="00E84107"/>
    <w:rsid w:val="00E844A9"/>
    <w:rsid w:val="00E8458C"/>
    <w:rsid w:val="00E84D1D"/>
    <w:rsid w:val="00E902A0"/>
    <w:rsid w:val="00E90566"/>
    <w:rsid w:val="00E907C4"/>
    <w:rsid w:val="00E90C6D"/>
    <w:rsid w:val="00E92E8B"/>
    <w:rsid w:val="00E93262"/>
    <w:rsid w:val="00E93ED6"/>
    <w:rsid w:val="00E948C2"/>
    <w:rsid w:val="00E95299"/>
    <w:rsid w:val="00E97494"/>
    <w:rsid w:val="00EA1A97"/>
    <w:rsid w:val="00EA254B"/>
    <w:rsid w:val="00EA2975"/>
    <w:rsid w:val="00EA421C"/>
    <w:rsid w:val="00EA4F4E"/>
    <w:rsid w:val="00EA564E"/>
    <w:rsid w:val="00EA5D8E"/>
    <w:rsid w:val="00EB2CCA"/>
    <w:rsid w:val="00EB6555"/>
    <w:rsid w:val="00EB690D"/>
    <w:rsid w:val="00EB6EB4"/>
    <w:rsid w:val="00EB7D06"/>
    <w:rsid w:val="00EC10BC"/>
    <w:rsid w:val="00EC3127"/>
    <w:rsid w:val="00EC527E"/>
    <w:rsid w:val="00EC62BD"/>
    <w:rsid w:val="00EC7497"/>
    <w:rsid w:val="00EC75CB"/>
    <w:rsid w:val="00ED001B"/>
    <w:rsid w:val="00ED0B78"/>
    <w:rsid w:val="00ED1EAE"/>
    <w:rsid w:val="00ED2393"/>
    <w:rsid w:val="00ED2C49"/>
    <w:rsid w:val="00ED3F37"/>
    <w:rsid w:val="00ED6AAA"/>
    <w:rsid w:val="00EE052F"/>
    <w:rsid w:val="00EE0C01"/>
    <w:rsid w:val="00EE0EAC"/>
    <w:rsid w:val="00EE291A"/>
    <w:rsid w:val="00EE51E5"/>
    <w:rsid w:val="00EE540D"/>
    <w:rsid w:val="00EE6DA3"/>
    <w:rsid w:val="00EE77F4"/>
    <w:rsid w:val="00EF2481"/>
    <w:rsid w:val="00EF2EE0"/>
    <w:rsid w:val="00EF5295"/>
    <w:rsid w:val="00EF5398"/>
    <w:rsid w:val="00EF728B"/>
    <w:rsid w:val="00F049A6"/>
    <w:rsid w:val="00F05CE1"/>
    <w:rsid w:val="00F125B4"/>
    <w:rsid w:val="00F13166"/>
    <w:rsid w:val="00F13DC4"/>
    <w:rsid w:val="00F1494A"/>
    <w:rsid w:val="00F20A8A"/>
    <w:rsid w:val="00F2248D"/>
    <w:rsid w:val="00F232CE"/>
    <w:rsid w:val="00F23607"/>
    <w:rsid w:val="00F24907"/>
    <w:rsid w:val="00F24C13"/>
    <w:rsid w:val="00F260C0"/>
    <w:rsid w:val="00F3075F"/>
    <w:rsid w:val="00F30767"/>
    <w:rsid w:val="00F3377B"/>
    <w:rsid w:val="00F33BD2"/>
    <w:rsid w:val="00F34FF2"/>
    <w:rsid w:val="00F35966"/>
    <w:rsid w:val="00F360C3"/>
    <w:rsid w:val="00F36AD0"/>
    <w:rsid w:val="00F374D5"/>
    <w:rsid w:val="00F410D2"/>
    <w:rsid w:val="00F43CF4"/>
    <w:rsid w:val="00F43F18"/>
    <w:rsid w:val="00F44223"/>
    <w:rsid w:val="00F443E4"/>
    <w:rsid w:val="00F44414"/>
    <w:rsid w:val="00F44C66"/>
    <w:rsid w:val="00F44D8E"/>
    <w:rsid w:val="00F44F66"/>
    <w:rsid w:val="00F45790"/>
    <w:rsid w:val="00F46BB5"/>
    <w:rsid w:val="00F51218"/>
    <w:rsid w:val="00F53328"/>
    <w:rsid w:val="00F53E6B"/>
    <w:rsid w:val="00F54936"/>
    <w:rsid w:val="00F54EBF"/>
    <w:rsid w:val="00F55323"/>
    <w:rsid w:val="00F55E39"/>
    <w:rsid w:val="00F56765"/>
    <w:rsid w:val="00F57018"/>
    <w:rsid w:val="00F60FB6"/>
    <w:rsid w:val="00F62239"/>
    <w:rsid w:val="00F62645"/>
    <w:rsid w:val="00F63C2C"/>
    <w:rsid w:val="00F647E9"/>
    <w:rsid w:val="00F65954"/>
    <w:rsid w:val="00F65A57"/>
    <w:rsid w:val="00F6645D"/>
    <w:rsid w:val="00F67238"/>
    <w:rsid w:val="00F6726B"/>
    <w:rsid w:val="00F67E83"/>
    <w:rsid w:val="00F70837"/>
    <w:rsid w:val="00F741F5"/>
    <w:rsid w:val="00F749FC"/>
    <w:rsid w:val="00F75E75"/>
    <w:rsid w:val="00F75F9D"/>
    <w:rsid w:val="00F77202"/>
    <w:rsid w:val="00F77DB4"/>
    <w:rsid w:val="00F812FD"/>
    <w:rsid w:val="00F81B20"/>
    <w:rsid w:val="00F83430"/>
    <w:rsid w:val="00F84A19"/>
    <w:rsid w:val="00F86F29"/>
    <w:rsid w:val="00F87821"/>
    <w:rsid w:val="00F87D1A"/>
    <w:rsid w:val="00F9153C"/>
    <w:rsid w:val="00F942D0"/>
    <w:rsid w:val="00F94EE2"/>
    <w:rsid w:val="00F953B5"/>
    <w:rsid w:val="00F966D1"/>
    <w:rsid w:val="00FA02BC"/>
    <w:rsid w:val="00FA042F"/>
    <w:rsid w:val="00FA09C3"/>
    <w:rsid w:val="00FA173D"/>
    <w:rsid w:val="00FA1EEC"/>
    <w:rsid w:val="00FA1F17"/>
    <w:rsid w:val="00FA3C9A"/>
    <w:rsid w:val="00FA436E"/>
    <w:rsid w:val="00FA4B03"/>
    <w:rsid w:val="00FA6947"/>
    <w:rsid w:val="00FB136B"/>
    <w:rsid w:val="00FB2127"/>
    <w:rsid w:val="00FB3C04"/>
    <w:rsid w:val="00FB530C"/>
    <w:rsid w:val="00FB6F20"/>
    <w:rsid w:val="00FB70D2"/>
    <w:rsid w:val="00FB7AE2"/>
    <w:rsid w:val="00FC06D0"/>
    <w:rsid w:val="00FC1A4E"/>
    <w:rsid w:val="00FC3C64"/>
    <w:rsid w:val="00FC5EF2"/>
    <w:rsid w:val="00FC6AD4"/>
    <w:rsid w:val="00FC7630"/>
    <w:rsid w:val="00FD0181"/>
    <w:rsid w:val="00FD08DA"/>
    <w:rsid w:val="00FD0FD4"/>
    <w:rsid w:val="00FD1643"/>
    <w:rsid w:val="00FD2912"/>
    <w:rsid w:val="00FE20C2"/>
    <w:rsid w:val="00FE2BAB"/>
    <w:rsid w:val="00FE6F1E"/>
    <w:rsid w:val="00FE6F3D"/>
    <w:rsid w:val="00FE71F0"/>
    <w:rsid w:val="00FF07C7"/>
    <w:rsid w:val="00FF3C47"/>
    <w:rsid w:val="00FF4EC2"/>
    <w:rsid w:val="00FF5D98"/>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1689"/>
  <w15:docId w15:val="{715527ED-47C9-4960-86BA-ED3D6A6F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C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1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тиль1"/>
    <w:basedOn w:val="a0"/>
    <w:uiPriority w:val="1"/>
    <w:qFormat/>
    <w:rsid w:val="00B156C0"/>
    <w:rPr>
      <w:rFonts w:ascii="Times New Roman" w:hAnsi="Times New Roman"/>
      <w:color w:val="000000" w:themeColor="text1"/>
      <w:sz w:val="24"/>
    </w:rPr>
  </w:style>
  <w:style w:type="paragraph" w:customStyle="1" w:styleId="a3">
    <w:name w:val="Договор"/>
    <w:basedOn w:val="1"/>
    <w:rsid w:val="00731C08"/>
    <w:pPr>
      <w:keepLines w:val="0"/>
      <w:widowControl w:val="0"/>
      <w:autoSpaceDE w:val="0"/>
      <w:autoSpaceDN w:val="0"/>
      <w:adjustRightInd w:val="0"/>
      <w:spacing w:before="0"/>
    </w:pPr>
    <w:rPr>
      <w:rFonts w:ascii="Times New Roman" w:eastAsia="Times New Roman" w:hAnsi="Times New Roman" w:cs="Times New Roman"/>
      <w:bCs w:val="0"/>
      <w:caps/>
      <w:color w:val="auto"/>
      <w:szCs w:val="32"/>
    </w:rPr>
  </w:style>
  <w:style w:type="paragraph" w:customStyle="1" w:styleId="ConsPlusNormal">
    <w:name w:val="ConsPlusNormal"/>
    <w:rsid w:val="00731C0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Nonformat">
    <w:name w:val="ConsPlusNonformat"/>
    <w:rsid w:val="00731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1C08"/>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Bullet List,FooterText,numbered,Цветной список - Акцент 11,Список нумерованный цифры,-Абзац списка,List Paragraph3,1,UL,Абзац маркированнный"/>
    <w:basedOn w:val="a"/>
    <w:link w:val="a5"/>
    <w:uiPriority w:val="34"/>
    <w:qFormat/>
    <w:rsid w:val="00182AC5"/>
    <w:pPr>
      <w:ind w:left="720"/>
      <w:contextualSpacing/>
    </w:pPr>
  </w:style>
  <w:style w:type="paragraph" w:styleId="a6">
    <w:name w:val="Balloon Text"/>
    <w:basedOn w:val="a"/>
    <w:link w:val="a7"/>
    <w:uiPriority w:val="99"/>
    <w:semiHidden/>
    <w:unhideWhenUsed/>
    <w:rsid w:val="00182AC5"/>
    <w:rPr>
      <w:rFonts w:ascii="Tahoma" w:hAnsi="Tahoma" w:cs="Tahoma"/>
      <w:sz w:val="16"/>
      <w:szCs w:val="16"/>
    </w:rPr>
  </w:style>
  <w:style w:type="character" w:customStyle="1" w:styleId="a7">
    <w:name w:val="Текст выноски Знак"/>
    <w:basedOn w:val="a0"/>
    <w:link w:val="a6"/>
    <w:uiPriority w:val="99"/>
    <w:semiHidden/>
    <w:rsid w:val="00182AC5"/>
    <w:rPr>
      <w:rFonts w:ascii="Tahoma" w:eastAsia="Times New Roman" w:hAnsi="Tahoma" w:cs="Tahoma"/>
      <w:sz w:val="16"/>
      <w:szCs w:val="16"/>
      <w:lang w:eastAsia="ru-RU"/>
    </w:rPr>
  </w:style>
  <w:style w:type="character" w:styleId="a8">
    <w:name w:val="Placeholder Text"/>
    <w:basedOn w:val="a0"/>
    <w:uiPriority w:val="99"/>
    <w:semiHidden/>
    <w:rsid w:val="00182AC5"/>
    <w:rPr>
      <w:color w:val="808080"/>
    </w:rPr>
  </w:style>
  <w:style w:type="character" w:customStyle="1" w:styleId="a9">
    <w:name w:val="Стиль для формы синий"/>
    <w:basedOn w:val="a0"/>
    <w:uiPriority w:val="1"/>
    <w:rsid w:val="00453F55"/>
    <w:rPr>
      <w:rFonts w:ascii="Times New Roman" w:hAnsi="Times New Roman"/>
      <w:color w:val="1F497D" w:themeColor="text2"/>
      <w:sz w:val="24"/>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4"/>
    <w:uiPriority w:val="34"/>
    <w:locked/>
    <w:rsid w:val="00453F55"/>
    <w:rPr>
      <w:rFonts w:ascii="Times New Roman" w:eastAsia="Times New Roman" w:hAnsi="Times New Roman" w:cs="Times New Roman"/>
      <w:sz w:val="20"/>
      <w:szCs w:val="20"/>
      <w:lang w:eastAsia="ru-RU"/>
    </w:rPr>
  </w:style>
  <w:style w:type="character" w:styleId="aa">
    <w:name w:val="annotation reference"/>
    <w:rsid w:val="00732F04"/>
    <w:rPr>
      <w:sz w:val="16"/>
      <w:szCs w:val="16"/>
    </w:rPr>
  </w:style>
  <w:style w:type="paragraph" w:styleId="ab">
    <w:name w:val="annotation text"/>
    <w:basedOn w:val="a"/>
    <w:link w:val="ac"/>
    <w:rsid w:val="00732F04"/>
  </w:style>
  <w:style w:type="character" w:customStyle="1" w:styleId="ac">
    <w:name w:val="Текст примечания Знак"/>
    <w:basedOn w:val="a0"/>
    <w:link w:val="ab"/>
    <w:rsid w:val="00732F04"/>
    <w:rPr>
      <w:rFonts w:ascii="Times New Roman" w:eastAsia="Times New Roman" w:hAnsi="Times New Roman" w:cs="Times New Roman"/>
      <w:sz w:val="20"/>
      <w:szCs w:val="20"/>
      <w:lang w:eastAsia="ru-RU"/>
    </w:rPr>
  </w:style>
  <w:style w:type="character" w:customStyle="1" w:styleId="2">
    <w:name w:val="Стиль2"/>
    <w:basedOn w:val="a0"/>
    <w:uiPriority w:val="1"/>
    <w:rsid w:val="0041414D"/>
    <w:rPr>
      <w:rFonts w:ascii="Times New Roman" w:hAnsi="Times New Roman"/>
      <w:sz w:val="24"/>
    </w:rPr>
  </w:style>
  <w:style w:type="character" w:styleId="ad">
    <w:name w:val="Hyperlink"/>
    <w:rsid w:val="00584522"/>
    <w:rPr>
      <w:color w:val="0000FF"/>
      <w:u w:val="single"/>
    </w:rPr>
  </w:style>
  <w:style w:type="character" w:styleId="ae">
    <w:name w:val="footnote reference"/>
    <w:uiPriority w:val="99"/>
    <w:rsid w:val="00B179A4"/>
    <w:rPr>
      <w:vertAlign w:val="superscript"/>
    </w:r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0"/>
    <w:uiPriority w:val="99"/>
    <w:rsid w:val="00B179A4"/>
    <w:rPr>
      <w:lang w:val="x-none" w:eastAsia="ar-SA"/>
    </w:rPr>
  </w:style>
  <w:style w:type="character" w:customStyle="1" w:styleId="a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
    <w:uiPriority w:val="99"/>
    <w:rsid w:val="00B179A4"/>
    <w:rPr>
      <w:rFonts w:ascii="Times New Roman" w:eastAsia="Times New Roman" w:hAnsi="Times New Roman" w:cs="Times New Roman"/>
      <w:sz w:val="20"/>
      <w:szCs w:val="20"/>
      <w:lang w:val="x-none" w:eastAsia="ar-SA"/>
    </w:rPr>
  </w:style>
  <w:style w:type="paragraph" w:customStyle="1" w:styleId="12">
    <w:name w:val="Абзац списка1"/>
    <w:aliases w:val="List Paragraph1"/>
    <w:basedOn w:val="a"/>
    <w:link w:val="ListParagraphChar"/>
    <w:rsid w:val="00760F2D"/>
    <w:pPr>
      <w:spacing w:after="200" w:line="276" w:lineRule="auto"/>
      <w:ind w:left="720"/>
    </w:pPr>
    <w:rPr>
      <w:rFonts w:ascii="Calibri" w:eastAsia="Calibri" w:hAnsi="Calibri"/>
    </w:rPr>
  </w:style>
  <w:style w:type="character" w:customStyle="1" w:styleId="ListParagraphChar">
    <w:name w:val="List Paragraph Char"/>
    <w:link w:val="12"/>
    <w:locked/>
    <w:rsid w:val="00760F2D"/>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A83A7679354CB284DD71DD24A226BC"/>
        <w:category>
          <w:name w:val="Общие"/>
          <w:gallery w:val="placeholder"/>
        </w:category>
        <w:types>
          <w:type w:val="bbPlcHdr"/>
        </w:types>
        <w:behaviors>
          <w:behavior w:val="content"/>
        </w:behaviors>
        <w:guid w:val="{959983C0-5B45-470C-9614-A40AF0AB534A}"/>
      </w:docPartPr>
      <w:docPartBody>
        <w:p w:rsidR="00A56AD8" w:rsidRDefault="00E04BCC" w:rsidP="00E04BCC">
          <w:pPr>
            <w:pStyle w:val="18A83A7679354CB284DD71DD24A226BC7"/>
          </w:pPr>
          <w:r w:rsidRPr="00182AC5">
            <w:rPr>
              <w:i/>
              <w:color w:val="808080"/>
              <w:sz w:val="24"/>
              <w:szCs w:val="24"/>
            </w:rPr>
            <w:t xml:space="preserve">указать </w:t>
          </w:r>
          <w:r>
            <w:rPr>
              <w:i/>
              <w:color w:val="808080"/>
              <w:sz w:val="24"/>
              <w:szCs w:val="24"/>
            </w:rPr>
            <w:t>наименование мероприятия</w:t>
          </w:r>
        </w:p>
      </w:docPartBody>
    </w:docPart>
    <w:docPart>
      <w:docPartPr>
        <w:name w:val="5D84012EC26B4AC5A1B3E57C9004DCC8"/>
        <w:category>
          <w:name w:val="Общие"/>
          <w:gallery w:val="placeholder"/>
        </w:category>
        <w:types>
          <w:type w:val="bbPlcHdr"/>
        </w:types>
        <w:behaviors>
          <w:behavior w:val="content"/>
        </w:behaviors>
        <w:guid w:val="{A23454CF-C0CD-40B8-8C54-C77D16685C79}"/>
      </w:docPartPr>
      <w:docPartBody>
        <w:p w:rsidR="00037EB7" w:rsidRDefault="00E04BCC" w:rsidP="00E04BCC">
          <w:pPr>
            <w:pStyle w:val="5D84012EC26B4AC5A1B3E57C9004DCC85"/>
          </w:pPr>
          <w:r w:rsidRPr="00F966D1">
            <w:rPr>
              <w:rFonts w:eastAsia="MS Mincho"/>
              <w:i/>
              <w:color w:val="BFBFBF" w:themeColor="background1" w:themeShade="BF"/>
              <w:sz w:val="24"/>
              <w:szCs w:val="24"/>
            </w:rPr>
            <w:t>[укажите сумму цифрой]</w:t>
          </w:r>
        </w:p>
      </w:docPartBody>
    </w:docPart>
    <w:docPart>
      <w:docPartPr>
        <w:name w:val="B690528AC01F4B7EBECCBD755372D018"/>
        <w:category>
          <w:name w:val="Общие"/>
          <w:gallery w:val="placeholder"/>
        </w:category>
        <w:types>
          <w:type w:val="bbPlcHdr"/>
        </w:types>
        <w:behaviors>
          <w:behavior w:val="content"/>
        </w:behaviors>
        <w:guid w:val="{B6D19C5D-F585-43E2-B05B-C19BA2F56961}"/>
      </w:docPartPr>
      <w:docPartBody>
        <w:p w:rsidR="00037EB7" w:rsidRDefault="00E04BCC" w:rsidP="00E04BCC">
          <w:pPr>
            <w:pStyle w:val="B690528AC01F4B7EBECCBD755372D0185"/>
          </w:pPr>
          <w:r w:rsidRPr="00F966D1">
            <w:rPr>
              <w:rFonts w:eastAsia="MS Mincho"/>
              <w:i/>
              <w:color w:val="BFBFBF" w:themeColor="background1" w:themeShade="BF"/>
              <w:sz w:val="24"/>
              <w:szCs w:val="24"/>
            </w:rPr>
            <w:t>[укажите сумму прописью]</w:t>
          </w:r>
        </w:p>
      </w:docPartBody>
    </w:docPart>
    <w:docPart>
      <w:docPartPr>
        <w:name w:val="FBAA8A3566B64E9FB078F7200E778951"/>
        <w:category>
          <w:name w:val="Общие"/>
          <w:gallery w:val="placeholder"/>
        </w:category>
        <w:types>
          <w:type w:val="bbPlcHdr"/>
        </w:types>
        <w:behaviors>
          <w:behavior w:val="content"/>
        </w:behaviors>
        <w:guid w:val="{7E8A9469-623D-4ADB-A50F-5AEC5DEBB8A9}"/>
      </w:docPartPr>
      <w:docPartBody>
        <w:p w:rsidR="00037EB7" w:rsidRDefault="00A56AD8" w:rsidP="00A56AD8">
          <w:pPr>
            <w:pStyle w:val="FBAA8A3566B64E9FB078F7200E778951"/>
          </w:pPr>
          <w:r w:rsidRPr="002D3557">
            <w:t>00</w:t>
          </w:r>
        </w:p>
      </w:docPartBody>
    </w:docPart>
    <w:docPart>
      <w:docPartPr>
        <w:name w:val="89A5E9031FDE4E519F62786A288607C3"/>
        <w:category>
          <w:name w:val="Общие"/>
          <w:gallery w:val="placeholder"/>
        </w:category>
        <w:types>
          <w:type w:val="bbPlcHdr"/>
        </w:types>
        <w:behaviors>
          <w:behavior w:val="content"/>
        </w:behaviors>
        <w:guid w:val="{1CDA1F48-1D00-4A0E-809C-3FDC747C07E5}"/>
      </w:docPartPr>
      <w:docPartBody>
        <w:p w:rsidR="00037EB7" w:rsidRDefault="00E04BCC" w:rsidP="00E04BCC">
          <w:pPr>
            <w:pStyle w:val="89A5E9031FDE4E519F62786A288607C35"/>
          </w:pPr>
          <w:r w:rsidRPr="00F966D1">
            <w:rPr>
              <w:i/>
              <w:color w:val="BFBFBF" w:themeColor="background1" w:themeShade="BF"/>
              <w:sz w:val="24"/>
              <w:szCs w:val="24"/>
            </w:rPr>
            <w:t>[выбрать одну из двух формулировок: если НДС облагается, указать размер НДС, если не облагается –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F966D1">
            <w:rPr>
              <w:i/>
              <w:color w:val="BFBFBF" w:themeColor="background1" w:themeShade="BF"/>
              <w:sz w:val="24"/>
              <w:szCs w:val="24"/>
              <w:lang w:val="en-US"/>
            </w:rPr>
            <w:t>]</w:t>
          </w:r>
        </w:p>
      </w:docPartBody>
    </w:docPart>
    <w:docPart>
      <w:docPartPr>
        <w:name w:val="C2663BFE300D447CB5EB436BAF92B231"/>
        <w:category>
          <w:name w:val="Общие"/>
          <w:gallery w:val="placeholder"/>
        </w:category>
        <w:types>
          <w:type w:val="bbPlcHdr"/>
        </w:types>
        <w:behaviors>
          <w:behavior w:val="content"/>
        </w:behaviors>
        <w:guid w:val="{99CF5C9A-1D8D-46B5-9547-984977252941}"/>
      </w:docPartPr>
      <w:docPartBody>
        <w:p w:rsidR="00037EB7" w:rsidRDefault="00E04BCC" w:rsidP="00E04BCC">
          <w:pPr>
            <w:pStyle w:val="C2663BFE300D447CB5EB436BAF92B2315"/>
          </w:pPr>
          <w:r w:rsidRPr="0055350C">
            <w:rPr>
              <w:color w:val="000000" w:themeColor="text1"/>
              <w:sz w:val="24"/>
              <w:szCs w:val="24"/>
            </w:rPr>
            <w:t>[</w:t>
          </w:r>
          <w:r w:rsidRPr="0055350C">
            <w:rPr>
              <w:i/>
              <w:color w:val="000000" w:themeColor="text1"/>
              <w:sz w:val="24"/>
              <w:szCs w:val="24"/>
            </w:rPr>
            <w:t>Наименование</w:t>
          </w:r>
          <w:r w:rsidRPr="0055350C">
            <w:rPr>
              <w:color w:val="000000" w:themeColor="text1"/>
              <w:sz w:val="24"/>
              <w:szCs w:val="24"/>
            </w:rPr>
            <w:t>]</w:t>
          </w:r>
        </w:p>
      </w:docPartBody>
    </w:docPart>
    <w:docPart>
      <w:docPartPr>
        <w:name w:val="C3B56A5B42FE46DF86995419369930D1"/>
        <w:category>
          <w:name w:val="Общие"/>
          <w:gallery w:val="placeholder"/>
        </w:category>
        <w:types>
          <w:type w:val="bbPlcHdr"/>
        </w:types>
        <w:behaviors>
          <w:behavior w:val="content"/>
        </w:behaviors>
        <w:guid w:val="{7BABB6FA-4968-4371-91AB-BFF8FBC23BC0}"/>
      </w:docPartPr>
      <w:docPartBody>
        <w:p w:rsidR="00037EB7" w:rsidRDefault="00654296" w:rsidP="00654296">
          <w:pPr>
            <w:pStyle w:val="C3B56A5B42FE46DF86995419369930D14"/>
          </w:pPr>
          <w:r w:rsidRPr="0055350C">
            <w:rPr>
              <w:rFonts w:eastAsiaTheme="minorHAnsi"/>
              <w:color w:val="000000" w:themeColor="text1"/>
              <w:sz w:val="24"/>
              <w:szCs w:val="24"/>
              <w:lang w:eastAsia="en-US"/>
            </w:rPr>
            <w:t>[</w:t>
          </w:r>
          <w:r w:rsidRPr="0055350C">
            <w:rPr>
              <w:rFonts w:eastAsiaTheme="minorHAnsi"/>
              <w:i/>
              <w:color w:val="000000" w:themeColor="text1"/>
              <w:sz w:val="24"/>
              <w:szCs w:val="24"/>
              <w:lang w:eastAsia="en-US"/>
            </w:rPr>
            <w:t>Место нахождения</w:t>
          </w:r>
          <w:r w:rsidRPr="0055350C">
            <w:rPr>
              <w:rFonts w:eastAsiaTheme="minorHAnsi"/>
              <w:color w:val="000000" w:themeColor="text1"/>
              <w:sz w:val="24"/>
              <w:szCs w:val="24"/>
              <w:lang w:eastAsia="en-US"/>
            </w:rPr>
            <w:t>]</w:t>
          </w:r>
        </w:p>
      </w:docPartBody>
    </w:docPart>
    <w:docPart>
      <w:docPartPr>
        <w:name w:val="CA878EA192194BE8AEEDCCC035353B9F"/>
        <w:category>
          <w:name w:val="Общие"/>
          <w:gallery w:val="placeholder"/>
        </w:category>
        <w:types>
          <w:type w:val="bbPlcHdr"/>
        </w:types>
        <w:behaviors>
          <w:behavior w:val="content"/>
        </w:behaviors>
        <w:guid w:val="{E8361A0E-6DA5-46A5-8E3B-39CE2E8F3FE0}"/>
      </w:docPartPr>
      <w:docPartBody>
        <w:p w:rsidR="00037EB7" w:rsidRDefault="00E04BCC" w:rsidP="00E04BCC">
          <w:pPr>
            <w:pStyle w:val="CA878EA192194BE8AEEDCCC035353B9F5"/>
          </w:pPr>
          <w:r w:rsidRPr="0055350C">
            <w:rPr>
              <w:rFonts w:eastAsiaTheme="minorHAnsi"/>
              <w:color w:val="000000" w:themeColor="text1"/>
              <w:sz w:val="24"/>
              <w:szCs w:val="24"/>
              <w:lang w:eastAsia="en-US"/>
            </w:rPr>
            <w:t>[</w:t>
          </w:r>
          <w:r w:rsidRPr="0055350C">
            <w:rPr>
              <w:rFonts w:eastAsiaTheme="minorHAnsi"/>
              <w:i/>
              <w:color w:val="000000" w:themeColor="text1"/>
              <w:sz w:val="24"/>
              <w:szCs w:val="24"/>
              <w:lang w:eastAsia="en-US"/>
            </w:rPr>
            <w:t>ИНН</w:t>
          </w:r>
          <w:r w:rsidRPr="0055350C">
            <w:rPr>
              <w:rFonts w:eastAsiaTheme="minorHAnsi"/>
              <w:color w:val="000000" w:themeColor="text1"/>
              <w:sz w:val="24"/>
              <w:szCs w:val="24"/>
              <w:lang w:eastAsia="en-US"/>
            </w:rPr>
            <w:t>]</w:t>
          </w:r>
        </w:p>
      </w:docPartBody>
    </w:docPart>
    <w:docPart>
      <w:docPartPr>
        <w:name w:val="017610154C1D4565A76BAA0E90F076E7"/>
        <w:category>
          <w:name w:val="Общие"/>
          <w:gallery w:val="placeholder"/>
        </w:category>
        <w:types>
          <w:type w:val="bbPlcHdr"/>
        </w:types>
        <w:behaviors>
          <w:behavior w:val="content"/>
        </w:behaviors>
        <w:guid w:val="{4D349719-03DF-457C-B84A-8AE402C8D40D}"/>
      </w:docPartPr>
      <w:docPartBody>
        <w:p w:rsidR="00037EB7" w:rsidRDefault="00E04BCC" w:rsidP="00E04BCC">
          <w:pPr>
            <w:pStyle w:val="017610154C1D4565A76BAA0E90F076E75"/>
          </w:pPr>
          <w:r w:rsidRPr="0055350C">
            <w:rPr>
              <w:rFonts w:eastAsiaTheme="minorHAnsi"/>
              <w:color w:val="000000" w:themeColor="text1"/>
              <w:sz w:val="24"/>
              <w:szCs w:val="24"/>
              <w:lang w:eastAsia="en-US"/>
            </w:rPr>
            <w:t>[</w:t>
          </w:r>
          <w:r w:rsidRPr="0055350C">
            <w:rPr>
              <w:rFonts w:eastAsiaTheme="minorHAnsi"/>
              <w:i/>
              <w:color w:val="000000" w:themeColor="text1"/>
              <w:sz w:val="24"/>
              <w:szCs w:val="24"/>
              <w:lang w:eastAsia="en-US"/>
            </w:rPr>
            <w:t>КПП</w:t>
          </w:r>
          <w:r w:rsidRPr="0055350C">
            <w:rPr>
              <w:rFonts w:eastAsiaTheme="minorHAnsi"/>
              <w:color w:val="000000" w:themeColor="text1"/>
              <w:sz w:val="24"/>
              <w:szCs w:val="24"/>
              <w:lang w:eastAsia="en-US"/>
            </w:rPr>
            <w:t>]</w:t>
          </w:r>
        </w:p>
      </w:docPartBody>
    </w:docPart>
    <w:docPart>
      <w:docPartPr>
        <w:name w:val="7218279A9EAB446CB007FF5C814E7EC0"/>
        <w:category>
          <w:name w:val="Общие"/>
          <w:gallery w:val="placeholder"/>
        </w:category>
        <w:types>
          <w:type w:val="bbPlcHdr"/>
        </w:types>
        <w:behaviors>
          <w:behavior w:val="content"/>
        </w:behaviors>
        <w:guid w:val="{E7FFBCE3-1D23-46E7-B205-5E2CBD1D2C28}"/>
      </w:docPartPr>
      <w:docPartBody>
        <w:p w:rsidR="00037EB7" w:rsidRDefault="00E04BCC" w:rsidP="00E04BCC">
          <w:pPr>
            <w:pStyle w:val="7218279A9EAB446CB007FF5C814E7EC05"/>
          </w:pPr>
          <w:r w:rsidRPr="0055350C">
            <w:rPr>
              <w:rFonts w:eastAsiaTheme="minorHAnsi"/>
              <w:color w:val="000000" w:themeColor="text1"/>
              <w:sz w:val="24"/>
              <w:szCs w:val="24"/>
              <w:lang w:val="en-US" w:eastAsia="en-US"/>
            </w:rPr>
            <w:t>[</w:t>
          </w:r>
          <w:r w:rsidRPr="0055350C">
            <w:rPr>
              <w:rFonts w:eastAsiaTheme="minorHAnsi"/>
              <w:i/>
              <w:color w:val="000000" w:themeColor="text1"/>
              <w:sz w:val="24"/>
              <w:szCs w:val="24"/>
              <w:lang w:eastAsia="en-US"/>
            </w:rPr>
            <w:t>Банковские реквизиты</w:t>
          </w:r>
          <w:r w:rsidRPr="0055350C">
            <w:rPr>
              <w:rFonts w:eastAsiaTheme="minorHAnsi"/>
              <w:color w:val="000000" w:themeColor="text1"/>
              <w:sz w:val="24"/>
              <w:szCs w:val="24"/>
              <w:lang w:val="en-US" w:eastAsia="en-US"/>
            </w:rPr>
            <w:t>]</w:t>
          </w:r>
        </w:p>
      </w:docPartBody>
    </w:docPart>
    <w:docPart>
      <w:docPartPr>
        <w:name w:val="B33B604CB6B640FE86370163DE1517F9"/>
        <w:category>
          <w:name w:val="Общие"/>
          <w:gallery w:val="placeholder"/>
        </w:category>
        <w:types>
          <w:type w:val="bbPlcHdr"/>
        </w:types>
        <w:behaviors>
          <w:behavior w:val="content"/>
        </w:behaviors>
        <w:guid w:val="{9465B16B-F5E1-439B-BE2F-3391A268AEB7}"/>
      </w:docPartPr>
      <w:docPartBody>
        <w:p w:rsidR="00037EB7" w:rsidRDefault="00E04BCC" w:rsidP="00E04BCC">
          <w:pPr>
            <w:pStyle w:val="B33B604CB6B640FE86370163DE1517F95"/>
          </w:pPr>
          <w:r w:rsidRPr="0055350C">
            <w:rPr>
              <w:color w:val="000000" w:themeColor="text1"/>
              <w:sz w:val="24"/>
              <w:szCs w:val="24"/>
            </w:rPr>
            <w:t>[</w:t>
          </w:r>
          <w:r w:rsidRPr="0055350C">
            <w:rPr>
              <w:i/>
              <w:color w:val="000000" w:themeColor="text1"/>
              <w:sz w:val="24"/>
              <w:szCs w:val="24"/>
            </w:rPr>
            <w:t>ФИО, должность</w:t>
          </w:r>
          <w:r w:rsidRPr="0055350C">
            <w:rPr>
              <w:color w:val="000000" w:themeColor="text1"/>
              <w:sz w:val="24"/>
              <w:szCs w:val="24"/>
            </w:rPr>
            <w:t>]</w:t>
          </w:r>
        </w:p>
      </w:docPartBody>
    </w:docPart>
    <w:docPart>
      <w:docPartPr>
        <w:name w:val="2B3C8A8F3B874A80988FF3E9541B20C6"/>
        <w:category>
          <w:name w:val="Общие"/>
          <w:gallery w:val="placeholder"/>
        </w:category>
        <w:types>
          <w:type w:val="bbPlcHdr"/>
        </w:types>
        <w:behaviors>
          <w:behavior w:val="content"/>
        </w:behaviors>
        <w:guid w:val="{F07D5F81-4BBA-4449-8080-C7D10E204679}"/>
      </w:docPartPr>
      <w:docPartBody>
        <w:p w:rsidR="00037EB7" w:rsidRDefault="00E04BCC" w:rsidP="00E04BCC">
          <w:pPr>
            <w:pStyle w:val="2B3C8A8F3B874A80988FF3E9541B20C65"/>
          </w:pPr>
          <w:r w:rsidRPr="0055350C">
            <w:rPr>
              <w:color w:val="000000" w:themeColor="text1"/>
              <w:sz w:val="24"/>
              <w:szCs w:val="24"/>
            </w:rPr>
            <w:t>[</w:t>
          </w:r>
          <w:r w:rsidRPr="0055350C">
            <w:rPr>
              <w:i/>
              <w:color w:val="000000" w:themeColor="text1"/>
              <w:sz w:val="24"/>
              <w:szCs w:val="24"/>
            </w:rPr>
            <w:t>Укажите номер телефона</w:t>
          </w:r>
          <w:r w:rsidRPr="0055350C">
            <w:rPr>
              <w:color w:val="000000" w:themeColor="text1"/>
              <w:sz w:val="24"/>
              <w:szCs w:val="24"/>
            </w:rPr>
            <w:t>]</w:t>
          </w:r>
        </w:p>
      </w:docPartBody>
    </w:docPart>
    <w:docPart>
      <w:docPartPr>
        <w:name w:val="6FE6E7B049DB4B17A3E324EE60834A68"/>
        <w:category>
          <w:name w:val="Общие"/>
          <w:gallery w:val="placeholder"/>
        </w:category>
        <w:types>
          <w:type w:val="bbPlcHdr"/>
        </w:types>
        <w:behaviors>
          <w:behavior w:val="content"/>
        </w:behaviors>
        <w:guid w:val="{581A6D8F-49EF-48B1-9648-E66C38B14614}"/>
      </w:docPartPr>
      <w:docPartBody>
        <w:p w:rsidR="00037EB7" w:rsidRDefault="00E04BCC" w:rsidP="00E04BCC">
          <w:pPr>
            <w:pStyle w:val="6FE6E7B049DB4B17A3E324EE60834A685"/>
          </w:pPr>
          <w:r w:rsidRPr="0055350C">
            <w:rPr>
              <w:color w:val="000000" w:themeColor="text1"/>
              <w:sz w:val="24"/>
              <w:szCs w:val="24"/>
            </w:rPr>
            <w:t>[</w:t>
          </w:r>
          <w:r w:rsidRPr="0055350C">
            <w:rPr>
              <w:i/>
              <w:color w:val="000000" w:themeColor="text1"/>
              <w:sz w:val="24"/>
              <w:szCs w:val="24"/>
            </w:rPr>
            <w:t>Укажите адрес электронной почты</w:t>
          </w:r>
          <w:r w:rsidRPr="0055350C">
            <w:rPr>
              <w:color w:val="000000" w:themeColor="text1"/>
              <w:sz w:val="24"/>
              <w:szCs w:val="24"/>
            </w:rPr>
            <w:t>]</w:t>
          </w:r>
        </w:p>
      </w:docPartBody>
    </w:docPart>
    <w:docPart>
      <w:docPartPr>
        <w:name w:val="A8FA847EC3D34603BDDE322705893D0F"/>
        <w:category>
          <w:name w:val="Общие"/>
          <w:gallery w:val="placeholder"/>
        </w:category>
        <w:types>
          <w:type w:val="bbPlcHdr"/>
        </w:types>
        <w:behaviors>
          <w:behavior w:val="content"/>
        </w:behaviors>
        <w:guid w:val="{2A7180E8-214A-41A1-B494-C1827DADE84B}"/>
      </w:docPartPr>
      <w:docPartBody>
        <w:p w:rsidR="00037EB7" w:rsidRDefault="00E04BCC" w:rsidP="00E04BCC">
          <w:pPr>
            <w:pStyle w:val="A8FA847EC3D34603BDDE322705893D0F5"/>
          </w:pPr>
          <w:r w:rsidRPr="0055350C">
            <w:rPr>
              <w:color w:val="000000" w:themeColor="text1"/>
              <w:sz w:val="24"/>
              <w:szCs w:val="24"/>
            </w:rPr>
            <w:t>[</w:t>
          </w:r>
          <w:r w:rsidRPr="0055350C">
            <w:rPr>
              <w:i/>
              <w:color w:val="000000" w:themeColor="text1"/>
              <w:sz w:val="24"/>
              <w:szCs w:val="24"/>
            </w:rPr>
            <w:t>ФИО, должность</w:t>
          </w:r>
          <w:r w:rsidRPr="0055350C">
            <w:rPr>
              <w:color w:val="000000" w:themeColor="text1"/>
              <w:sz w:val="24"/>
              <w:szCs w:val="24"/>
            </w:rPr>
            <w:t>]</w:t>
          </w:r>
        </w:p>
      </w:docPartBody>
    </w:docPart>
    <w:docPart>
      <w:docPartPr>
        <w:name w:val="641EC2D406FF471BB35F4CE81BBB3AC0"/>
        <w:category>
          <w:name w:val="Общие"/>
          <w:gallery w:val="placeholder"/>
        </w:category>
        <w:types>
          <w:type w:val="bbPlcHdr"/>
        </w:types>
        <w:behaviors>
          <w:behavior w:val="content"/>
        </w:behaviors>
        <w:guid w:val="{9DFDEA98-1EFF-4C3D-B8B6-B47989DE338F}"/>
      </w:docPartPr>
      <w:docPartBody>
        <w:p w:rsidR="00037EB7" w:rsidRDefault="00E04BCC" w:rsidP="00E04BCC">
          <w:pPr>
            <w:pStyle w:val="641EC2D406FF471BB35F4CE81BBB3AC05"/>
          </w:pPr>
          <w:r w:rsidRPr="0055350C">
            <w:rPr>
              <w:color w:val="000000" w:themeColor="text1"/>
              <w:sz w:val="24"/>
              <w:szCs w:val="24"/>
            </w:rPr>
            <w:t>[</w:t>
          </w:r>
          <w:r w:rsidRPr="0055350C">
            <w:rPr>
              <w:i/>
              <w:color w:val="000000" w:themeColor="text1"/>
              <w:sz w:val="24"/>
              <w:szCs w:val="24"/>
            </w:rPr>
            <w:t>Укажите номер телефона</w:t>
          </w:r>
          <w:r w:rsidRPr="0055350C">
            <w:rPr>
              <w:color w:val="000000" w:themeColor="text1"/>
              <w:sz w:val="24"/>
              <w:szCs w:val="24"/>
            </w:rPr>
            <w:t>]</w:t>
          </w:r>
        </w:p>
      </w:docPartBody>
    </w:docPart>
    <w:docPart>
      <w:docPartPr>
        <w:name w:val="E5487582C4114F4CA05A66201067ABD6"/>
        <w:category>
          <w:name w:val="Общие"/>
          <w:gallery w:val="placeholder"/>
        </w:category>
        <w:types>
          <w:type w:val="bbPlcHdr"/>
        </w:types>
        <w:behaviors>
          <w:behavior w:val="content"/>
        </w:behaviors>
        <w:guid w:val="{45544E34-C201-4A66-BF9A-F017F571425A}"/>
      </w:docPartPr>
      <w:docPartBody>
        <w:p w:rsidR="00037EB7" w:rsidRDefault="00E04BCC" w:rsidP="00E04BCC">
          <w:pPr>
            <w:pStyle w:val="E5487582C4114F4CA05A66201067ABD65"/>
          </w:pPr>
          <w:r w:rsidRPr="0055350C">
            <w:rPr>
              <w:color w:val="000000" w:themeColor="text1"/>
              <w:sz w:val="24"/>
              <w:szCs w:val="24"/>
            </w:rPr>
            <w:t>[</w:t>
          </w:r>
          <w:r w:rsidRPr="0055350C">
            <w:rPr>
              <w:i/>
              <w:color w:val="000000" w:themeColor="text1"/>
              <w:sz w:val="24"/>
              <w:szCs w:val="24"/>
            </w:rPr>
            <w:t>Укажите адрес электронной почты</w:t>
          </w:r>
          <w:r w:rsidRPr="0055350C">
            <w:rPr>
              <w:color w:val="000000" w:themeColor="text1"/>
              <w:sz w:val="24"/>
              <w:szCs w:val="24"/>
            </w:rPr>
            <w:t>]</w:t>
          </w:r>
        </w:p>
      </w:docPartBody>
    </w:docPart>
    <w:docPart>
      <w:docPartPr>
        <w:name w:val="D93520B48A2742578A70E3B77F94B42A"/>
        <w:category>
          <w:name w:val="Общие"/>
          <w:gallery w:val="placeholder"/>
        </w:category>
        <w:types>
          <w:type w:val="bbPlcHdr"/>
        </w:types>
        <w:behaviors>
          <w:behavior w:val="content"/>
        </w:behaviors>
        <w:guid w:val="{B4AFD3C4-CC8C-4FA4-9A3D-11D3CECD3B3C}"/>
      </w:docPartPr>
      <w:docPartBody>
        <w:p w:rsidR="00654296" w:rsidRDefault="00E04BCC" w:rsidP="00E04BCC">
          <w:pPr>
            <w:pStyle w:val="D93520B48A2742578A70E3B77F94B42A5"/>
          </w:pPr>
          <w:r w:rsidRPr="00787795">
            <w:rPr>
              <w:rFonts w:eastAsia="MS Mincho"/>
              <w:color w:val="A6A6A6" w:themeColor="background1" w:themeShade="A6"/>
              <w:sz w:val="24"/>
              <w:szCs w:val="24"/>
              <w:lang w:eastAsia="en-US"/>
            </w:rPr>
            <w:t>[</w:t>
          </w:r>
          <w:r w:rsidRPr="00787795">
            <w:rPr>
              <w:rFonts w:eastAsia="MS Mincho"/>
              <w:i/>
              <w:color w:val="A6A6A6" w:themeColor="background1" w:themeShade="A6"/>
              <w:sz w:val="24"/>
              <w:szCs w:val="24"/>
              <w:lang w:eastAsia="en-US"/>
            </w:rPr>
            <w:t>укажите количество лет цифрой</w:t>
          </w:r>
          <w:r w:rsidRPr="00787795">
            <w:rPr>
              <w:rFonts w:eastAsia="MS Mincho"/>
              <w:color w:val="A6A6A6" w:themeColor="background1" w:themeShade="A6"/>
              <w:sz w:val="24"/>
              <w:szCs w:val="24"/>
              <w:lang w:eastAsia="en-US"/>
            </w:rPr>
            <w:t>]</w:t>
          </w:r>
        </w:p>
      </w:docPartBody>
    </w:docPart>
    <w:docPart>
      <w:docPartPr>
        <w:name w:val="53C7426D104F4CFB94C8CA043CCB5F56"/>
        <w:category>
          <w:name w:val="Общие"/>
          <w:gallery w:val="placeholder"/>
        </w:category>
        <w:types>
          <w:type w:val="bbPlcHdr"/>
        </w:types>
        <w:behaviors>
          <w:behavior w:val="content"/>
        </w:behaviors>
        <w:guid w:val="{D13A59BF-430C-468A-876D-F42147B396EB}"/>
      </w:docPartPr>
      <w:docPartBody>
        <w:p w:rsidR="00654296" w:rsidRDefault="00E04BCC" w:rsidP="00E04BCC">
          <w:pPr>
            <w:pStyle w:val="53C7426D104F4CFB94C8CA043CCB5F565"/>
          </w:pPr>
          <w:r w:rsidRPr="00787795">
            <w:rPr>
              <w:rFonts w:eastAsia="MS Mincho"/>
              <w:color w:val="A6A6A6" w:themeColor="background1" w:themeShade="A6"/>
              <w:sz w:val="24"/>
              <w:szCs w:val="24"/>
              <w:lang w:eastAsia="en-US"/>
            </w:rPr>
            <w:t>[</w:t>
          </w:r>
          <w:r w:rsidRPr="00787795">
            <w:rPr>
              <w:rFonts w:eastAsia="MS Mincho"/>
              <w:i/>
              <w:color w:val="A6A6A6" w:themeColor="background1" w:themeShade="A6"/>
              <w:sz w:val="24"/>
              <w:szCs w:val="24"/>
              <w:lang w:eastAsia="en-US"/>
            </w:rPr>
            <w:t>укажите количество лет прописью</w:t>
          </w:r>
          <w:r w:rsidRPr="00787795">
            <w:rPr>
              <w:rFonts w:eastAsia="MS Mincho"/>
              <w:color w:val="A6A6A6" w:themeColor="background1" w:themeShade="A6"/>
              <w:sz w:val="24"/>
              <w:szCs w:val="24"/>
              <w:lang w:eastAsia="en-US"/>
            </w:rPr>
            <w:t>]</w:t>
          </w:r>
        </w:p>
      </w:docPartBody>
    </w:docPart>
    <w:docPart>
      <w:docPartPr>
        <w:name w:val="2D5B9CF4F7464D5A87A94169503D4943"/>
        <w:category>
          <w:name w:val="Общие"/>
          <w:gallery w:val="placeholder"/>
        </w:category>
        <w:types>
          <w:type w:val="bbPlcHdr"/>
        </w:types>
        <w:behaviors>
          <w:behavior w:val="content"/>
        </w:behaviors>
        <w:guid w:val="{986D85C0-9A57-4D61-BF9E-E71045473232}"/>
      </w:docPartPr>
      <w:docPartBody>
        <w:p w:rsidR="00654296" w:rsidRDefault="00E04BCC" w:rsidP="00E04BCC">
          <w:pPr>
            <w:pStyle w:val="2D5B9CF4F7464D5A87A94169503D49434"/>
          </w:pPr>
          <w:r w:rsidRPr="005D41BD">
            <w:rPr>
              <w:i/>
              <w:color w:val="A6A6A6" w:themeColor="background1" w:themeShade="A6"/>
            </w:rPr>
            <w:t xml:space="preserve">[укажите </w:t>
          </w:r>
          <w:r>
            <w:rPr>
              <w:i/>
              <w:color w:val="A6A6A6" w:themeColor="background1" w:themeShade="A6"/>
            </w:rPr>
            <w:t>дату</w:t>
          </w:r>
          <w:r w:rsidRPr="005D41BD">
            <w:rPr>
              <w:i/>
              <w:color w:val="A6A6A6" w:themeColor="background1" w:themeShade="A6"/>
            </w:rPr>
            <w:t>]</w:t>
          </w:r>
        </w:p>
      </w:docPartBody>
    </w:docPart>
    <w:docPart>
      <w:docPartPr>
        <w:name w:val="56B256C07DEC4AE3AE1C0F45167ECEEE"/>
        <w:category>
          <w:name w:val="Общие"/>
          <w:gallery w:val="placeholder"/>
        </w:category>
        <w:types>
          <w:type w:val="bbPlcHdr"/>
        </w:types>
        <w:behaviors>
          <w:behavior w:val="content"/>
        </w:behaviors>
        <w:guid w:val="{3C59FB07-9CBA-4D51-BCDD-3632497ABBCC}"/>
      </w:docPartPr>
      <w:docPartBody>
        <w:p w:rsidR="00654296" w:rsidRDefault="00E04BCC" w:rsidP="00E04BCC">
          <w:pPr>
            <w:pStyle w:val="56B256C07DEC4AE3AE1C0F45167ECEEE4"/>
          </w:pPr>
          <w:r w:rsidRPr="0041414D">
            <w:rPr>
              <w:rStyle w:val="a3"/>
              <w:i/>
              <w:sz w:val="24"/>
              <w:szCs w:val="24"/>
            </w:rPr>
            <w:t>[укажите срок передачи объекта аренды]</w:t>
          </w:r>
        </w:p>
      </w:docPartBody>
    </w:docPart>
    <w:docPart>
      <w:docPartPr>
        <w:name w:val="7566F120831B4D689C406A3D53F11B69"/>
        <w:category>
          <w:name w:val="Общие"/>
          <w:gallery w:val="placeholder"/>
        </w:category>
        <w:types>
          <w:type w:val="bbPlcHdr"/>
        </w:types>
        <w:behaviors>
          <w:behavior w:val="content"/>
        </w:behaviors>
        <w:guid w:val="{89E12373-7F48-4C60-8B69-49E8131DE8BA}"/>
      </w:docPartPr>
      <w:docPartBody>
        <w:p w:rsidR="00654296" w:rsidRDefault="00E04BCC" w:rsidP="00E04BCC">
          <w:pPr>
            <w:pStyle w:val="7566F120831B4D689C406A3D53F11B692"/>
          </w:pPr>
          <w:r w:rsidRPr="0041414D">
            <w:rPr>
              <w:rStyle w:val="a3"/>
              <w:i/>
              <w:sz w:val="24"/>
              <w:szCs w:val="24"/>
            </w:rPr>
            <w:t xml:space="preserve">укажите адрес, по которому </w:t>
          </w:r>
          <w:r>
            <w:rPr>
              <w:rStyle w:val="a3"/>
              <w:i/>
              <w:sz w:val="24"/>
              <w:szCs w:val="24"/>
            </w:rPr>
            <w:t>располагается помещение</w:t>
          </w:r>
        </w:p>
      </w:docPartBody>
    </w:docPart>
    <w:docPart>
      <w:docPartPr>
        <w:name w:val="63D7D26E0D114BF3A501881D7523F343"/>
        <w:category>
          <w:name w:val="Общие"/>
          <w:gallery w:val="placeholder"/>
        </w:category>
        <w:types>
          <w:type w:val="bbPlcHdr"/>
        </w:types>
        <w:behaviors>
          <w:behavior w:val="content"/>
        </w:behaviors>
        <w:guid w:val="{EFF70834-0C67-4CD1-87C9-ECBEE7AC847A}"/>
      </w:docPartPr>
      <w:docPartBody>
        <w:p w:rsidR="00587698" w:rsidRDefault="0031100B" w:rsidP="0031100B">
          <w:pPr>
            <w:pStyle w:val="63D7D26E0D114BF3A501881D7523F343"/>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F3D49"/>
    <w:rsid w:val="00037EB7"/>
    <w:rsid w:val="000F2D9E"/>
    <w:rsid w:val="001502D4"/>
    <w:rsid w:val="001876E1"/>
    <w:rsid w:val="001D4761"/>
    <w:rsid w:val="001F51F9"/>
    <w:rsid w:val="0031100B"/>
    <w:rsid w:val="00587698"/>
    <w:rsid w:val="00593D97"/>
    <w:rsid w:val="005C5245"/>
    <w:rsid w:val="00654296"/>
    <w:rsid w:val="007C5838"/>
    <w:rsid w:val="007E4D0F"/>
    <w:rsid w:val="00A56AD8"/>
    <w:rsid w:val="00BF5918"/>
    <w:rsid w:val="00C71F16"/>
    <w:rsid w:val="00D15E8D"/>
    <w:rsid w:val="00DF3D49"/>
    <w:rsid w:val="00E04BCC"/>
    <w:rsid w:val="00E51B20"/>
    <w:rsid w:val="00F20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4BCC"/>
    <w:rPr>
      <w:color w:val="808080"/>
    </w:rPr>
  </w:style>
  <w:style w:type="paragraph" w:customStyle="1" w:styleId="18A83A7679354CB284DD71DD24A226BC">
    <w:name w:val="18A83A7679354CB284DD71DD24A226BC"/>
    <w:rsid w:val="00DF3D49"/>
  </w:style>
  <w:style w:type="paragraph" w:customStyle="1" w:styleId="18A83A7679354CB284DD71DD24A226BC1">
    <w:name w:val="18A83A7679354CB284DD71DD24A226BC1"/>
    <w:rsid w:val="00DF3D49"/>
    <w:pPr>
      <w:spacing w:after="0" w:line="240" w:lineRule="auto"/>
    </w:pPr>
    <w:rPr>
      <w:rFonts w:ascii="Times New Roman" w:eastAsia="Times New Roman" w:hAnsi="Times New Roman" w:cs="Times New Roman"/>
      <w:sz w:val="20"/>
      <w:szCs w:val="20"/>
    </w:rPr>
  </w:style>
  <w:style w:type="paragraph" w:customStyle="1" w:styleId="5E70070D148D413094BE6ABB991FB7AC">
    <w:name w:val="5E70070D148D413094BE6ABB991FB7AC"/>
    <w:rsid w:val="00DF3D49"/>
  </w:style>
  <w:style w:type="paragraph" w:customStyle="1" w:styleId="721BC8183F8F4E658DA9AD574007218E">
    <w:name w:val="721BC8183F8F4E658DA9AD574007218E"/>
    <w:rsid w:val="00DF3D49"/>
  </w:style>
  <w:style w:type="paragraph" w:customStyle="1" w:styleId="79AFA69766AC49B1977F8A8D5DEAF923">
    <w:name w:val="79AFA69766AC49B1977F8A8D5DEAF923"/>
    <w:rsid w:val="00A56AD8"/>
  </w:style>
  <w:style w:type="paragraph" w:customStyle="1" w:styleId="18A83A7679354CB284DD71DD24A226BC2">
    <w:name w:val="18A83A7679354CB284DD71DD24A226BC2"/>
    <w:rsid w:val="00A56AD8"/>
    <w:pPr>
      <w:spacing w:after="0" w:line="240" w:lineRule="auto"/>
    </w:pPr>
    <w:rPr>
      <w:rFonts w:ascii="Times New Roman" w:eastAsia="Times New Roman" w:hAnsi="Times New Roman" w:cs="Times New Roman"/>
      <w:sz w:val="20"/>
      <w:szCs w:val="20"/>
    </w:rPr>
  </w:style>
  <w:style w:type="paragraph" w:customStyle="1" w:styleId="5E70070D148D413094BE6ABB991FB7AC1">
    <w:name w:val="5E70070D148D413094BE6ABB991FB7AC1"/>
    <w:rsid w:val="00A56AD8"/>
    <w:pPr>
      <w:spacing w:after="0" w:line="240" w:lineRule="auto"/>
      <w:ind w:left="720"/>
      <w:contextualSpacing/>
    </w:pPr>
    <w:rPr>
      <w:rFonts w:ascii="Times New Roman" w:eastAsia="Times New Roman" w:hAnsi="Times New Roman" w:cs="Times New Roman"/>
      <w:sz w:val="20"/>
      <w:szCs w:val="20"/>
    </w:rPr>
  </w:style>
  <w:style w:type="paragraph" w:customStyle="1" w:styleId="721BC8183F8F4E658DA9AD574007218E1">
    <w:name w:val="721BC8183F8F4E658DA9AD574007218E1"/>
    <w:rsid w:val="00A56AD8"/>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
    <w:name w:val="5D84012EC26B4AC5A1B3E57C9004DCC8"/>
    <w:rsid w:val="00A56AD8"/>
  </w:style>
  <w:style w:type="paragraph" w:customStyle="1" w:styleId="B690528AC01F4B7EBECCBD755372D018">
    <w:name w:val="B690528AC01F4B7EBECCBD755372D018"/>
    <w:rsid w:val="00A56AD8"/>
  </w:style>
  <w:style w:type="paragraph" w:customStyle="1" w:styleId="FBAA8A3566B64E9FB078F7200E778951">
    <w:name w:val="FBAA8A3566B64E9FB078F7200E778951"/>
    <w:rsid w:val="00A56AD8"/>
  </w:style>
  <w:style w:type="character" w:customStyle="1" w:styleId="1">
    <w:name w:val="Стиль1"/>
    <w:basedOn w:val="a0"/>
    <w:uiPriority w:val="1"/>
    <w:qFormat/>
    <w:rsid w:val="00A56AD8"/>
    <w:rPr>
      <w:rFonts w:ascii="Times New Roman" w:hAnsi="Times New Roman"/>
      <w:color w:val="000000" w:themeColor="text1"/>
      <w:sz w:val="24"/>
    </w:rPr>
  </w:style>
  <w:style w:type="paragraph" w:customStyle="1" w:styleId="89A5E9031FDE4E519F62786A288607C3">
    <w:name w:val="89A5E9031FDE4E519F62786A288607C3"/>
    <w:rsid w:val="00A56AD8"/>
  </w:style>
  <w:style w:type="paragraph" w:customStyle="1" w:styleId="66BB4C32B2B5418CA00E9378F5AF4967">
    <w:name w:val="66BB4C32B2B5418CA00E9378F5AF4967"/>
    <w:rsid w:val="00A56AD8"/>
  </w:style>
  <w:style w:type="paragraph" w:customStyle="1" w:styleId="4D9ED6A44EC24C33BD1A590BFD0633C4">
    <w:name w:val="4D9ED6A44EC24C33BD1A590BFD0633C4"/>
    <w:rsid w:val="00A56AD8"/>
  </w:style>
  <w:style w:type="paragraph" w:customStyle="1" w:styleId="C2663BFE300D447CB5EB436BAF92B231">
    <w:name w:val="C2663BFE300D447CB5EB436BAF92B231"/>
    <w:rsid w:val="00A56AD8"/>
  </w:style>
  <w:style w:type="paragraph" w:customStyle="1" w:styleId="C3B56A5B42FE46DF86995419369930D1">
    <w:name w:val="C3B56A5B42FE46DF86995419369930D1"/>
    <w:rsid w:val="00A56AD8"/>
  </w:style>
  <w:style w:type="paragraph" w:customStyle="1" w:styleId="CA878EA192194BE8AEEDCCC035353B9F">
    <w:name w:val="CA878EA192194BE8AEEDCCC035353B9F"/>
    <w:rsid w:val="00A56AD8"/>
  </w:style>
  <w:style w:type="paragraph" w:customStyle="1" w:styleId="017610154C1D4565A76BAA0E90F076E7">
    <w:name w:val="017610154C1D4565A76BAA0E90F076E7"/>
    <w:rsid w:val="00A56AD8"/>
  </w:style>
  <w:style w:type="paragraph" w:customStyle="1" w:styleId="7218279A9EAB446CB007FF5C814E7EC0">
    <w:name w:val="7218279A9EAB446CB007FF5C814E7EC0"/>
    <w:rsid w:val="00A56AD8"/>
  </w:style>
  <w:style w:type="paragraph" w:customStyle="1" w:styleId="B33B604CB6B640FE86370163DE1517F9">
    <w:name w:val="B33B604CB6B640FE86370163DE1517F9"/>
    <w:rsid w:val="00A56AD8"/>
  </w:style>
  <w:style w:type="paragraph" w:customStyle="1" w:styleId="2B3C8A8F3B874A80988FF3E9541B20C6">
    <w:name w:val="2B3C8A8F3B874A80988FF3E9541B20C6"/>
    <w:rsid w:val="00A56AD8"/>
  </w:style>
  <w:style w:type="paragraph" w:customStyle="1" w:styleId="6FE6E7B049DB4B17A3E324EE60834A68">
    <w:name w:val="6FE6E7B049DB4B17A3E324EE60834A68"/>
    <w:rsid w:val="00A56AD8"/>
  </w:style>
  <w:style w:type="paragraph" w:customStyle="1" w:styleId="6FE2A530C92F4FA6AFBD371254616803">
    <w:name w:val="6FE2A530C92F4FA6AFBD371254616803"/>
    <w:rsid w:val="00A56AD8"/>
  </w:style>
  <w:style w:type="paragraph" w:customStyle="1" w:styleId="A8FA847EC3D34603BDDE322705893D0F">
    <w:name w:val="A8FA847EC3D34603BDDE322705893D0F"/>
    <w:rsid w:val="00A56AD8"/>
  </w:style>
  <w:style w:type="paragraph" w:customStyle="1" w:styleId="641EC2D406FF471BB35F4CE81BBB3AC0">
    <w:name w:val="641EC2D406FF471BB35F4CE81BBB3AC0"/>
    <w:rsid w:val="00A56AD8"/>
  </w:style>
  <w:style w:type="paragraph" w:customStyle="1" w:styleId="E5487582C4114F4CA05A66201067ABD6">
    <w:name w:val="E5487582C4114F4CA05A66201067ABD6"/>
    <w:rsid w:val="00A56AD8"/>
  </w:style>
  <w:style w:type="paragraph" w:customStyle="1" w:styleId="D93520B48A2742578A70E3B77F94B42A">
    <w:name w:val="D93520B48A2742578A70E3B77F94B42A"/>
    <w:rsid w:val="007C5838"/>
  </w:style>
  <w:style w:type="paragraph" w:customStyle="1" w:styleId="53C7426D104F4CFB94C8CA043CCB5F56">
    <w:name w:val="53C7426D104F4CFB94C8CA043CCB5F56"/>
    <w:rsid w:val="007C5838"/>
  </w:style>
  <w:style w:type="paragraph" w:customStyle="1" w:styleId="18A83A7679354CB284DD71DD24A226BC3">
    <w:name w:val="18A83A7679354CB284DD71DD24A226BC3"/>
    <w:rsid w:val="007C5838"/>
    <w:pPr>
      <w:spacing w:after="0" w:line="240" w:lineRule="auto"/>
    </w:pPr>
    <w:rPr>
      <w:rFonts w:ascii="Times New Roman" w:eastAsia="Times New Roman" w:hAnsi="Times New Roman" w:cs="Times New Roman"/>
      <w:sz w:val="20"/>
      <w:szCs w:val="20"/>
    </w:rPr>
  </w:style>
  <w:style w:type="paragraph" w:customStyle="1" w:styleId="721BC8183F8F4E658DA9AD574007218E2">
    <w:name w:val="721BC8183F8F4E658DA9AD574007218E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1">
    <w:name w:val="5D84012EC26B4AC5A1B3E57C9004DCC8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B690528AC01F4B7EBECCBD755372D0181">
    <w:name w:val="B690528AC01F4B7EBECCBD755372D018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89A5E9031FDE4E519F62786A288607C31">
    <w:name w:val="89A5E9031FDE4E519F62786A288607C3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66BB4C32B2B5418CA00E9378F5AF49671">
    <w:name w:val="66BB4C32B2B5418CA00E9378F5AF49671"/>
    <w:rsid w:val="007C5838"/>
    <w:pPr>
      <w:spacing w:after="0" w:line="240" w:lineRule="auto"/>
    </w:pPr>
    <w:rPr>
      <w:rFonts w:ascii="Times New Roman" w:eastAsia="Times New Roman" w:hAnsi="Times New Roman" w:cs="Times New Roman"/>
      <w:sz w:val="20"/>
      <w:szCs w:val="20"/>
    </w:rPr>
  </w:style>
  <w:style w:type="paragraph" w:customStyle="1" w:styleId="4D9ED6A44EC24C33BD1A590BFD0633C41">
    <w:name w:val="4D9ED6A44EC24C33BD1A590BFD0633C4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D93520B48A2742578A70E3B77F94B42A1">
    <w:name w:val="D93520B48A2742578A70E3B77F94B42A1"/>
    <w:rsid w:val="007C5838"/>
    <w:pPr>
      <w:spacing w:after="0" w:line="240" w:lineRule="auto"/>
    </w:pPr>
    <w:rPr>
      <w:rFonts w:ascii="Times New Roman" w:eastAsia="Times New Roman" w:hAnsi="Times New Roman" w:cs="Times New Roman"/>
      <w:sz w:val="20"/>
      <w:szCs w:val="20"/>
    </w:rPr>
  </w:style>
  <w:style w:type="paragraph" w:customStyle="1" w:styleId="53C7426D104F4CFB94C8CA043CCB5F561">
    <w:name w:val="53C7426D104F4CFB94C8CA043CCB5F561"/>
    <w:rsid w:val="007C5838"/>
    <w:pPr>
      <w:spacing w:after="0" w:line="240" w:lineRule="auto"/>
    </w:pPr>
    <w:rPr>
      <w:rFonts w:ascii="Times New Roman" w:eastAsia="Times New Roman" w:hAnsi="Times New Roman" w:cs="Times New Roman"/>
      <w:sz w:val="20"/>
      <w:szCs w:val="20"/>
    </w:rPr>
  </w:style>
  <w:style w:type="paragraph" w:customStyle="1" w:styleId="C2663BFE300D447CB5EB436BAF92B2311">
    <w:name w:val="C2663BFE300D447CB5EB436BAF92B2311"/>
    <w:rsid w:val="007C5838"/>
    <w:pPr>
      <w:spacing w:after="0" w:line="240" w:lineRule="auto"/>
    </w:pPr>
    <w:rPr>
      <w:rFonts w:ascii="Times New Roman" w:eastAsia="Times New Roman" w:hAnsi="Times New Roman" w:cs="Times New Roman"/>
      <w:sz w:val="20"/>
      <w:szCs w:val="20"/>
    </w:rPr>
  </w:style>
  <w:style w:type="paragraph" w:customStyle="1" w:styleId="C3B56A5B42FE46DF86995419369930D11">
    <w:name w:val="C3B56A5B42FE46DF86995419369930D11"/>
    <w:rsid w:val="007C5838"/>
    <w:pPr>
      <w:spacing w:after="0" w:line="240" w:lineRule="auto"/>
    </w:pPr>
    <w:rPr>
      <w:rFonts w:ascii="Times New Roman" w:eastAsia="Times New Roman" w:hAnsi="Times New Roman" w:cs="Times New Roman"/>
      <w:sz w:val="20"/>
      <w:szCs w:val="20"/>
    </w:rPr>
  </w:style>
  <w:style w:type="paragraph" w:customStyle="1" w:styleId="CA878EA192194BE8AEEDCCC035353B9F1">
    <w:name w:val="CA878EA192194BE8AEEDCCC035353B9F1"/>
    <w:rsid w:val="007C5838"/>
    <w:pPr>
      <w:spacing w:after="0" w:line="240" w:lineRule="auto"/>
    </w:pPr>
    <w:rPr>
      <w:rFonts w:ascii="Times New Roman" w:eastAsia="Times New Roman" w:hAnsi="Times New Roman" w:cs="Times New Roman"/>
      <w:sz w:val="20"/>
      <w:szCs w:val="20"/>
    </w:rPr>
  </w:style>
  <w:style w:type="paragraph" w:customStyle="1" w:styleId="017610154C1D4565A76BAA0E90F076E71">
    <w:name w:val="017610154C1D4565A76BAA0E90F076E71"/>
    <w:rsid w:val="007C5838"/>
    <w:pPr>
      <w:spacing w:after="0" w:line="240" w:lineRule="auto"/>
    </w:pPr>
    <w:rPr>
      <w:rFonts w:ascii="Times New Roman" w:eastAsia="Times New Roman" w:hAnsi="Times New Roman" w:cs="Times New Roman"/>
      <w:sz w:val="20"/>
      <w:szCs w:val="20"/>
    </w:rPr>
  </w:style>
  <w:style w:type="paragraph" w:customStyle="1" w:styleId="7218279A9EAB446CB007FF5C814E7EC01">
    <w:name w:val="7218279A9EAB446CB007FF5C814E7EC01"/>
    <w:rsid w:val="007C5838"/>
    <w:pPr>
      <w:spacing w:after="0" w:line="240" w:lineRule="auto"/>
    </w:pPr>
    <w:rPr>
      <w:rFonts w:ascii="Times New Roman" w:eastAsia="Times New Roman" w:hAnsi="Times New Roman" w:cs="Times New Roman"/>
      <w:sz w:val="20"/>
      <w:szCs w:val="20"/>
    </w:rPr>
  </w:style>
  <w:style w:type="paragraph" w:customStyle="1" w:styleId="B33B604CB6B640FE86370163DE1517F91">
    <w:name w:val="B33B604CB6B640FE86370163DE1517F91"/>
    <w:rsid w:val="007C5838"/>
    <w:pPr>
      <w:spacing w:after="0" w:line="240" w:lineRule="auto"/>
    </w:pPr>
    <w:rPr>
      <w:rFonts w:ascii="Times New Roman" w:eastAsia="Times New Roman" w:hAnsi="Times New Roman" w:cs="Times New Roman"/>
      <w:sz w:val="20"/>
      <w:szCs w:val="20"/>
    </w:rPr>
  </w:style>
  <w:style w:type="paragraph" w:customStyle="1" w:styleId="2B3C8A8F3B874A80988FF3E9541B20C61">
    <w:name w:val="2B3C8A8F3B874A80988FF3E9541B20C61"/>
    <w:rsid w:val="007C5838"/>
    <w:pPr>
      <w:spacing w:after="0" w:line="240" w:lineRule="auto"/>
    </w:pPr>
    <w:rPr>
      <w:rFonts w:ascii="Times New Roman" w:eastAsia="Times New Roman" w:hAnsi="Times New Roman" w:cs="Times New Roman"/>
      <w:sz w:val="20"/>
      <w:szCs w:val="20"/>
    </w:rPr>
  </w:style>
  <w:style w:type="paragraph" w:customStyle="1" w:styleId="6FE6E7B049DB4B17A3E324EE60834A681">
    <w:name w:val="6FE6E7B049DB4B17A3E324EE60834A681"/>
    <w:rsid w:val="007C5838"/>
    <w:pPr>
      <w:spacing w:after="0" w:line="240" w:lineRule="auto"/>
    </w:pPr>
    <w:rPr>
      <w:rFonts w:ascii="Times New Roman" w:eastAsia="Times New Roman" w:hAnsi="Times New Roman" w:cs="Times New Roman"/>
      <w:sz w:val="20"/>
      <w:szCs w:val="20"/>
    </w:rPr>
  </w:style>
  <w:style w:type="paragraph" w:customStyle="1" w:styleId="6FE2A530C92F4FA6AFBD3712546168031">
    <w:name w:val="6FE2A530C92F4FA6AFBD3712546168031"/>
    <w:rsid w:val="007C5838"/>
    <w:pPr>
      <w:spacing w:after="0" w:line="240" w:lineRule="auto"/>
    </w:pPr>
    <w:rPr>
      <w:rFonts w:ascii="Times New Roman" w:eastAsia="Times New Roman" w:hAnsi="Times New Roman" w:cs="Times New Roman"/>
      <w:sz w:val="20"/>
      <w:szCs w:val="20"/>
    </w:rPr>
  </w:style>
  <w:style w:type="paragraph" w:customStyle="1" w:styleId="A8FA847EC3D34603BDDE322705893D0F1">
    <w:name w:val="A8FA847EC3D34603BDDE322705893D0F1"/>
    <w:rsid w:val="007C5838"/>
    <w:pPr>
      <w:spacing w:after="0" w:line="240" w:lineRule="auto"/>
    </w:pPr>
    <w:rPr>
      <w:rFonts w:ascii="Times New Roman" w:eastAsia="Times New Roman" w:hAnsi="Times New Roman" w:cs="Times New Roman"/>
      <w:sz w:val="20"/>
      <w:szCs w:val="20"/>
    </w:rPr>
  </w:style>
  <w:style w:type="paragraph" w:customStyle="1" w:styleId="641EC2D406FF471BB35F4CE81BBB3AC01">
    <w:name w:val="641EC2D406FF471BB35F4CE81BBB3AC01"/>
    <w:rsid w:val="007C5838"/>
    <w:pPr>
      <w:spacing w:after="0" w:line="240" w:lineRule="auto"/>
    </w:pPr>
    <w:rPr>
      <w:rFonts w:ascii="Times New Roman" w:eastAsia="Times New Roman" w:hAnsi="Times New Roman" w:cs="Times New Roman"/>
      <w:sz w:val="20"/>
      <w:szCs w:val="20"/>
    </w:rPr>
  </w:style>
  <w:style w:type="paragraph" w:customStyle="1" w:styleId="E5487582C4114F4CA05A66201067ABD61">
    <w:name w:val="E5487582C4114F4CA05A66201067ABD61"/>
    <w:rsid w:val="007C5838"/>
    <w:pPr>
      <w:spacing w:after="0" w:line="240" w:lineRule="auto"/>
    </w:pPr>
    <w:rPr>
      <w:rFonts w:ascii="Times New Roman" w:eastAsia="Times New Roman" w:hAnsi="Times New Roman" w:cs="Times New Roman"/>
      <w:sz w:val="20"/>
      <w:szCs w:val="20"/>
    </w:rPr>
  </w:style>
  <w:style w:type="paragraph" w:customStyle="1" w:styleId="2D5B9CF4F7464D5A87A94169503D4943">
    <w:name w:val="2D5B9CF4F7464D5A87A94169503D4943"/>
    <w:rsid w:val="007C5838"/>
  </w:style>
  <w:style w:type="paragraph" w:customStyle="1" w:styleId="56B256C07DEC4AE3AE1C0F45167ECEEE">
    <w:name w:val="56B256C07DEC4AE3AE1C0F45167ECEEE"/>
    <w:rsid w:val="007C5838"/>
  </w:style>
  <w:style w:type="paragraph" w:customStyle="1" w:styleId="18A83A7679354CB284DD71DD24A226BC4">
    <w:name w:val="18A83A7679354CB284DD71DD24A226BC4"/>
    <w:rsid w:val="007C5838"/>
    <w:pPr>
      <w:spacing w:after="0" w:line="240" w:lineRule="auto"/>
    </w:pPr>
    <w:rPr>
      <w:rFonts w:ascii="Times New Roman" w:eastAsia="Times New Roman" w:hAnsi="Times New Roman" w:cs="Times New Roman"/>
      <w:sz w:val="20"/>
      <w:szCs w:val="20"/>
    </w:rPr>
  </w:style>
  <w:style w:type="paragraph" w:customStyle="1" w:styleId="2D5B9CF4F7464D5A87A94169503D49431">
    <w:name w:val="2D5B9CF4F7464D5A87A94169503D4943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56B256C07DEC4AE3AE1C0F45167ECEEE1">
    <w:name w:val="56B256C07DEC4AE3AE1C0F45167ECEEE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2">
    <w:name w:val="5D84012EC26B4AC5A1B3E57C9004DCC8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B690528AC01F4B7EBECCBD755372D0182">
    <w:name w:val="B690528AC01F4B7EBECCBD755372D018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89A5E9031FDE4E519F62786A288607C32">
    <w:name w:val="89A5E9031FDE4E519F62786A288607C3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66BB4C32B2B5418CA00E9378F5AF49672">
    <w:name w:val="66BB4C32B2B5418CA00E9378F5AF49672"/>
    <w:rsid w:val="007C5838"/>
    <w:pPr>
      <w:spacing w:after="0" w:line="240" w:lineRule="auto"/>
    </w:pPr>
    <w:rPr>
      <w:rFonts w:ascii="Times New Roman" w:eastAsia="Times New Roman" w:hAnsi="Times New Roman" w:cs="Times New Roman"/>
      <w:sz w:val="20"/>
      <w:szCs w:val="20"/>
    </w:rPr>
  </w:style>
  <w:style w:type="paragraph" w:customStyle="1" w:styleId="4D9ED6A44EC24C33BD1A590BFD0633C42">
    <w:name w:val="4D9ED6A44EC24C33BD1A590BFD0633C4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D93520B48A2742578A70E3B77F94B42A2">
    <w:name w:val="D93520B48A2742578A70E3B77F94B42A2"/>
    <w:rsid w:val="007C5838"/>
    <w:pPr>
      <w:spacing w:after="0" w:line="240" w:lineRule="auto"/>
    </w:pPr>
    <w:rPr>
      <w:rFonts w:ascii="Times New Roman" w:eastAsia="Times New Roman" w:hAnsi="Times New Roman" w:cs="Times New Roman"/>
      <w:sz w:val="20"/>
      <w:szCs w:val="20"/>
    </w:rPr>
  </w:style>
  <w:style w:type="paragraph" w:customStyle="1" w:styleId="53C7426D104F4CFB94C8CA043CCB5F562">
    <w:name w:val="53C7426D104F4CFB94C8CA043CCB5F562"/>
    <w:rsid w:val="007C5838"/>
    <w:pPr>
      <w:spacing w:after="0" w:line="240" w:lineRule="auto"/>
    </w:pPr>
    <w:rPr>
      <w:rFonts w:ascii="Times New Roman" w:eastAsia="Times New Roman" w:hAnsi="Times New Roman" w:cs="Times New Roman"/>
      <w:sz w:val="20"/>
      <w:szCs w:val="20"/>
    </w:rPr>
  </w:style>
  <w:style w:type="paragraph" w:customStyle="1" w:styleId="C2663BFE300D447CB5EB436BAF92B2312">
    <w:name w:val="C2663BFE300D447CB5EB436BAF92B2312"/>
    <w:rsid w:val="007C5838"/>
    <w:pPr>
      <w:spacing w:after="0" w:line="240" w:lineRule="auto"/>
    </w:pPr>
    <w:rPr>
      <w:rFonts w:ascii="Times New Roman" w:eastAsia="Times New Roman" w:hAnsi="Times New Roman" w:cs="Times New Roman"/>
      <w:sz w:val="20"/>
      <w:szCs w:val="20"/>
    </w:rPr>
  </w:style>
  <w:style w:type="paragraph" w:customStyle="1" w:styleId="C3B56A5B42FE46DF86995419369930D12">
    <w:name w:val="C3B56A5B42FE46DF86995419369930D12"/>
    <w:rsid w:val="007C5838"/>
    <w:pPr>
      <w:spacing w:after="0" w:line="240" w:lineRule="auto"/>
    </w:pPr>
    <w:rPr>
      <w:rFonts w:ascii="Times New Roman" w:eastAsia="Times New Roman" w:hAnsi="Times New Roman" w:cs="Times New Roman"/>
      <w:sz w:val="20"/>
      <w:szCs w:val="20"/>
    </w:rPr>
  </w:style>
  <w:style w:type="paragraph" w:customStyle="1" w:styleId="CA878EA192194BE8AEEDCCC035353B9F2">
    <w:name w:val="CA878EA192194BE8AEEDCCC035353B9F2"/>
    <w:rsid w:val="007C5838"/>
    <w:pPr>
      <w:spacing w:after="0" w:line="240" w:lineRule="auto"/>
    </w:pPr>
    <w:rPr>
      <w:rFonts w:ascii="Times New Roman" w:eastAsia="Times New Roman" w:hAnsi="Times New Roman" w:cs="Times New Roman"/>
      <w:sz w:val="20"/>
      <w:szCs w:val="20"/>
    </w:rPr>
  </w:style>
  <w:style w:type="paragraph" w:customStyle="1" w:styleId="017610154C1D4565A76BAA0E90F076E72">
    <w:name w:val="017610154C1D4565A76BAA0E90F076E72"/>
    <w:rsid w:val="007C5838"/>
    <w:pPr>
      <w:spacing w:after="0" w:line="240" w:lineRule="auto"/>
    </w:pPr>
    <w:rPr>
      <w:rFonts w:ascii="Times New Roman" w:eastAsia="Times New Roman" w:hAnsi="Times New Roman" w:cs="Times New Roman"/>
      <w:sz w:val="20"/>
      <w:szCs w:val="20"/>
    </w:rPr>
  </w:style>
  <w:style w:type="paragraph" w:customStyle="1" w:styleId="7218279A9EAB446CB007FF5C814E7EC02">
    <w:name w:val="7218279A9EAB446CB007FF5C814E7EC02"/>
    <w:rsid w:val="007C5838"/>
    <w:pPr>
      <w:spacing w:after="0" w:line="240" w:lineRule="auto"/>
    </w:pPr>
    <w:rPr>
      <w:rFonts w:ascii="Times New Roman" w:eastAsia="Times New Roman" w:hAnsi="Times New Roman" w:cs="Times New Roman"/>
      <w:sz w:val="20"/>
      <w:szCs w:val="20"/>
    </w:rPr>
  </w:style>
  <w:style w:type="paragraph" w:customStyle="1" w:styleId="B33B604CB6B640FE86370163DE1517F92">
    <w:name w:val="B33B604CB6B640FE86370163DE1517F92"/>
    <w:rsid w:val="007C5838"/>
    <w:pPr>
      <w:spacing w:after="0" w:line="240" w:lineRule="auto"/>
    </w:pPr>
    <w:rPr>
      <w:rFonts w:ascii="Times New Roman" w:eastAsia="Times New Roman" w:hAnsi="Times New Roman" w:cs="Times New Roman"/>
      <w:sz w:val="20"/>
      <w:szCs w:val="20"/>
    </w:rPr>
  </w:style>
  <w:style w:type="paragraph" w:customStyle="1" w:styleId="2B3C8A8F3B874A80988FF3E9541B20C62">
    <w:name w:val="2B3C8A8F3B874A80988FF3E9541B20C62"/>
    <w:rsid w:val="007C5838"/>
    <w:pPr>
      <w:spacing w:after="0" w:line="240" w:lineRule="auto"/>
    </w:pPr>
    <w:rPr>
      <w:rFonts w:ascii="Times New Roman" w:eastAsia="Times New Roman" w:hAnsi="Times New Roman" w:cs="Times New Roman"/>
      <w:sz w:val="20"/>
      <w:szCs w:val="20"/>
    </w:rPr>
  </w:style>
  <w:style w:type="paragraph" w:customStyle="1" w:styleId="6FE6E7B049DB4B17A3E324EE60834A682">
    <w:name w:val="6FE6E7B049DB4B17A3E324EE60834A682"/>
    <w:rsid w:val="007C5838"/>
    <w:pPr>
      <w:spacing w:after="0" w:line="240" w:lineRule="auto"/>
    </w:pPr>
    <w:rPr>
      <w:rFonts w:ascii="Times New Roman" w:eastAsia="Times New Roman" w:hAnsi="Times New Roman" w:cs="Times New Roman"/>
      <w:sz w:val="20"/>
      <w:szCs w:val="20"/>
    </w:rPr>
  </w:style>
  <w:style w:type="paragraph" w:customStyle="1" w:styleId="6FE2A530C92F4FA6AFBD3712546168032">
    <w:name w:val="6FE2A530C92F4FA6AFBD3712546168032"/>
    <w:rsid w:val="007C5838"/>
    <w:pPr>
      <w:spacing w:after="0" w:line="240" w:lineRule="auto"/>
    </w:pPr>
    <w:rPr>
      <w:rFonts w:ascii="Times New Roman" w:eastAsia="Times New Roman" w:hAnsi="Times New Roman" w:cs="Times New Roman"/>
      <w:sz w:val="20"/>
      <w:szCs w:val="20"/>
    </w:rPr>
  </w:style>
  <w:style w:type="paragraph" w:customStyle="1" w:styleId="A8FA847EC3D34603BDDE322705893D0F2">
    <w:name w:val="A8FA847EC3D34603BDDE322705893D0F2"/>
    <w:rsid w:val="007C5838"/>
    <w:pPr>
      <w:spacing w:after="0" w:line="240" w:lineRule="auto"/>
    </w:pPr>
    <w:rPr>
      <w:rFonts w:ascii="Times New Roman" w:eastAsia="Times New Roman" w:hAnsi="Times New Roman" w:cs="Times New Roman"/>
      <w:sz w:val="20"/>
      <w:szCs w:val="20"/>
    </w:rPr>
  </w:style>
  <w:style w:type="paragraph" w:customStyle="1" w:styleId="641EC2D406FF471BB35F4CE81BBB3AC02">
    <w:name w:val="641EC2D406FF471BB35F4CE81BBB3AC02"/>
    <w:rsid w:val="007C5838"/>
    <w:pPr>
      <w:spacing w:after="0" w:line="240" w:lineRule="auto"/>
    </w:pPr>
    <w:rPr>
      <w:rFonts w:ascii="Times New Roman" w:eastAsia="Times New Roman" w:hAnsi="Times New Roman" w:cs="Times New Roman"/>
      <w:sz w:val="20"/>
      <w:szCs w:val="20"/>
    </w:rPr>
  </w:style>
  <w:style w:type="paragraph" w:customStyle="1" w:styleId="E5487582C4114F4CA05A66201067ABD62">
    <w:name w:val="E5487582C4114F4CA05A66201067ABD62"/>
    <w:rsid w:val="007C5838"/>
    <w:pPr>
      <w:spacing w:after="0" w:line="240" w:lineRule="auto"/>
    </w:pPr>
    <w:rPr>
      <w:rFonts w:ascii="Times New Roman" w:eastAsia="Times New Roman" w:hAnsi="Times New Roman" w:cs="Times New Roman"/>
      <w:sz w:val="20"/>
      <w:szCs w:val="20"/>
    </w:rPr>
  </w:style>
  <w:style w:type="paragraph" w:customStyle="1" w:styleId="D173BF1033734DE2809D43E568581409">
    <w:name w:val="D173BF1033734DE2809D43E568581409"/>
    <w:rsid w:val="007C5838"/>
  </w:style>
  <w:style w:type="paragraph" w:customStyle="1" w:styleId="C7921ECE76D54439AFDFC6C396D8D7AF">
    <w:name w:val="C7921ECE76D54439AFDFC6C396D8D7AF"/>
    <w:rsid w:val="007C5838"/>
  </w:style>
  <w:style w:type="paragraph" w:customStyle="1" w:styleId="18A83A7679354CB284DD71DD24A226BC5">
    <w:name w:val="18A83A7679354CB284DD71DD24A226BC5"/>
    <w:rsid w:val="007C5838"/>
    <w:pPr>
      <w:spacing w:after="0" w:line="240" w:lineRule="auto"/>
    </w:pPr>
    <w:rPr>
      <w:rFonts w:ascii="Times New Roman" w:eastAsia="Times New Roman" w:hAnsi="Times New Roman" w:cs="Times New Roman"/>
      <w:sz w:val="20"/>
      <w:szCs w:val="20"/>
    </w:rPr>
  </w:style>
  <w:style w:type="paragraph" w:customStyle="1" w:styleId="2D5B9CF4F7464D5A87A94169503D49432">
    <w:name w:val="2D5B9CF4F7464D5A87A94169503D4943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56B256C07DEC4AE3AE1C0F45167ECEEE2">
    <w:name w:val="56B256C07DEC4AE3AE1C0F45167ECEEE2"/>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D173BF1033734DE2809D43E5685814091">
    <w:name w:val="D173BF1033734DE2809D43E568581409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C7921ECE76D54439AFDFC6C396D8D7AF1">
    <w:name w:val="C7921ECE76D54439AFDFC6C396D8D7AF1"/>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3">
    <w:name w:val="5D84012EC26B4AC5A1B3E57C9004DCC83"/>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B690528AC01F4B7EBECCBD755372D0183">
    <w:name w:val="B690528AC01F4B7EBECCBD755372D0183"/>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89A5E9031FDE4E519F62786A288607C33">
    <w:name w:val="89A5E9031FDE4E519F62786A288607C33"/>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66BB4C32B2B5418CA00E9378F5AF49673">
    <w:name w:val="66BB4C32B2B5418CA00E9378F5AF49673"/>
    <w:rsid w:val="007C5838"/>
    <w:pPr>
      <w:spacing w:after="0" w:line="240" w:lineRule="auto"/>
    </w:pPr>
    <w:rPr>
      <w:rFonts w:ascii="Times New Roman" w:eastAsia="Times New Roman" w:hAnsi="Times New Roman" w:cs="Times New Roman"/>
      <w:sz w:val="20"/>
      <w:szCs w:val="20"/>
    </w:rPr>
  </w:style>
  <w:style w:type="paragraph" w:customStyle="1" w:styleId="4D9ED6A44EC24C33BD1A590BFD0633C43">
    <w:name w:val="4D9ED6A44EC24C33BD1A590BFD0633C43"/>
    <w:rsid w:val="007C5838"/>
    <w:pPr>
      <w:spacing w:after="0" w:line="240" w:lineRule="auto"/>
      <w:ind w:left="720"/>
      <w:contextualSpacing/>
    </w:pPr>
    <w:rPr>
      <w:rFonts w:ascii="Times New Roman" w:eastAsia="Times New Roman" w:hAnsi="Times New Roman" w:cs="Times New Roman"/>
      <w:sz w:val="20"/>
      <w:szCs w:val="20"/>
    </w:rPr>
  </w:style>
  <w:style w:type="paragraph" w:customStyle="1" w:styleId="D93520B48A2742578A70E3B77F94B42A3">
    <w:name w:val="D93520B48A2742578A70E3B77F94B42A3"/>
    <w:rsid w:val="007C5838"/>
    <w:pPr>
      <w:spacing w:after="0" w:line="240" w:lineRule="auto"/>
    </w:pPr>
    <w:rPr>
      <w:rFonts w:ascii="Times New Roman" w:eastAsia="Times New Roman" w:hAnsi="Times New Roman" w:cs="Times New Roman"/>
      <w:sz w:val="20"/>
      <w:szCs w:val="20"/>
    </w:rPr>
  </w:style>
  <w:style w:type="paragraph" w:customStyle="1" w:styleId="53C7426D104F4CFB94C8CA043CCB5F563">
    <w:name w:val="53C7426D104F4CFB94C8CA043CCB5F563"/>
    <w:rsid w:val="007C5838"/>
    <w:pPr>
      <w:spacing w:after="0" w:line="240" w:lineRule="auto"/>
    </w:pPr>
    <w:rPr>
      <w:rFonts w:ascii="Times New Roman" w:eastAsia="Times New Roman" w:hAnsi="Times New Roman" w:cs="Times New Roman"/>
      <w:sz w:val="20"/>
      <w:szCs w:val="20"/>
    </w:rPr>
  </w:style>
  <w:style w:type="paragraph" w:customStyle="1" w:styleId="C2663BFE300D447CB5EB436BAF92B2313">
    <w:name w:val="C2663BFE300D447CB5EB436BAF92B2313"/>
    <w:rsid w:val="007C5838"/>
    <w:pPr>
      <w:spacing w:after="0" w:line="240" w:lineRule="auto"/>
    </w:pPr>
    <w:rPr>
      <w:rFonts w:ascii="Times New Roman" w:eastAsia="Times New Roman" w:hAnsi="Times New Roman" w:cs="Times New Roman"/>
      <w:sz w:val="20"/>
      <w:szCs w:val="20"/>
    </w:rPr>
  </w:style>
  <w:style w:type="paragraph" w:customStyle="1" w:styleId="C3B56A5B42FE46DF86995419369930D13">
    <w:name w:val="C3B56A5B42FE46DF86995419369930D13"/>
    <w:rsid w:val="007C5838"/>
    <w:pPr>
      <w:spacing w:after="0" w:line="240" w:lineRule="auto"/>
    </w:pPr>
    <w:rPr>
      <w:rFonts w:ascii="Times New Roman" w:eastAsia="Times New Roman" w:hAnsi="Times New Roman" w:cs="Times New Roman"/>
      <w:sz w:val="20"/>
      <w:szCs w:val="20"/>
    </w:rPr>
  </w:style>
  <w:style w:type="paragraph" w:customStyle="1" w:styleId="CA878EA192194BE8AEEDCCC035353B9F3">
    <w:name w:val="CA878EA192194BE8AEEDCCC035353B9F3"/>
    <w:rsid w:val="007C5838"/>
    <w:pPr>
      <w:spacing w:after="0" w:line="240" w:lineRule="auto"/>
    </w:pPr>
    <w:rPr>
      <w:rFonts w:ascii="Times New Roman" w:eastAsia="Times New Roman" w:hAnsi="Times New Roman" w:cs="Times New Roman"/>
      <w:sz w:val="20"/>
      <w:szCs w:val="20"/>
    </w:rPr>
  </w:style>
  <w:style w:type="paragraph" w:customStyle="1" w:styleId="017610154C1D4565A76BAA0E90F076E73">
    <w:name w:val="017610154C1D4565A76BAA0E90F076E73"/>
    <w:rsid w:val="007C5838"/>
    <w:pPr>
      <w:spacing w:after="0" w:line="240" w:lineRule="auto"/>
    </w:pPr>
    <w:rPr>
      <w:rFonts w:ascii="Times New Roman" w:eastAsia="Times New Roman" w:hAnsi="Times New Roman" w:cs="Times New Roman"/>
      <w:sz w:val="20"/>
      <w:szCs w:val="20"/>
    </w:rPr>
  </w:style>
  <w:style w:type="paragraph" w:customStyle="1" w:styleId="7218279A9EAB446CB007FF5C814E7EC03">
    <w:name w:val="7218279A9EAB446CB007FF5C814E7EC03"/>
    <w:rsid w:val="007C5838"/>
    <w:pPr>
      <w:spacing w:after="0" w:line="240" w:lineRule="auto"/>
    </w:pPr>
    <w:rPr>
      <w:rFonts w:ascii="Times New Roman" w:eastAsia="Times New Roman" w:hAnsi="Times New Roman" w:cs="Times New Roman"/>
      <w:sz w:val="20"/>
      <w:szCs w:val="20"/>
    </w:rPr>
  </w:style>
  <w:style w:type="paragraph" w:customStyle="1" w:styleId="B33B604CB6B640FE86370163DE1517F93">
    <w:name w:val="B33B604CB6B640FE86370163DE1517F93"/>
    <w:rsid w:val="007C5838"/>
    <w:pPr>
      <w:spacing w:after="0" w:line="240" w:lineRule="auto"/>
    </w:pPr>
    <w:rPr>
      <w:rFonts w:ascii="Times New Roman" w:eastAsia="Times New Roman" w:hAnsi="Times New Roman" w:cs="Times New Roman"/>
      <w:sz w:val="20"/>
      <w:szCs w:val="20"/>
    </w:rPr>
  </w:style>
  <w:style w:type="paragraph" w:customStyle="1" w:styleId="2B3C8A8F3B874A80988FF3E9541B20C63">
    <w:name w:val="2B3C8A8F3B874A80988FF3E9541B20C63"/>
    <w:rsid w:val="007C5838"/>
    <w:pPr>
      <w:spacing w:after="0" w:line="240" w:lineRule="auto"/>
    </w:pPr>
    <w:rPr>
      <w:rFonts w:ascii="Times New Roman" w:eastAsia="Times New Roman" w:hAnsi="Times New Roman" w:cs="Times New Roman"/>
      <w:sz w:val="20"/>
      <w:szCs w:val="20"/>
    </w:rPr>
  </w:style>
  <w:style w:type="paragraph" w:customStyle="1" w:styleId="6FE6E7B049DB4B17A3E324EE60834A683">
    <w:name w:val="6FE6E7B049DB4B17A3E324EE60834A683"/>
    <w:rsid w:val="007C5838"/>
    <w:pPr>
      <w:spacing w:after="0" w:line="240" w:lineRule="auto"/>
    </w:pPr>
    <w:rPr>
      <w:rFonts w:ascii="Times New Roman" w:eastAsia="Times New Roman" w:hAnsi="Times New Roman" w:cs="Times New Roman"/>
      <w:sz w:val="20"/>
      <w:szCs w:val="20"/>
    </w:rPr>
  </w:style>
  <w:style w:type="paragraph" w:customStyle="1" w:styleId="6FE2A530C92F4FA6AFBD3712546168033">
    <w:name w:val="6FE2A530C92F4FA6AFBD3712546168033"/>
    <w:rsid w:val="007C5838"/>
    <w:pPr>
      <w:spacing w:after="0" w:line="240" w:lineRule="auto"/>
    </w:pPr>
    <w:rPr>
      <w:rFonts w:ascii="Times New Roman" w:eastAsia="Times New Roman" w:hAnsi="Times New Roman" w:cs="Times New Roman"/>
      <w:sz w:val="20"/>
      <w:szCs w:val="20"/>
    </w:rPr>
  </w:style>
  <w:style w:type="paragraph" w:customStyle="1" w:styleId="A8FA847EC3D34603BDDE322705893D0F3">
    <w:name w:val="A8FA847EC3D34603BDDE322705893D0F3"/>
    <w:rsid w:val="007C5838"/>
    <w:pPr>
      <w:spacing w:after="0" w:line="240" w:lineRule="auto"/>
    </w:pPr>
    <w:rPr>
      <w:rFonts w:ascii="Times New Roman" w:eastAsia="Times New Roman" w:hAnsi="Times New Roman" w:cs="Times New Roman"/>
      <w:sz w:val="20"/>
      <w:szCs w:val="20"/>
    </w:rPr>
  </w:style>
  <w:style w:type="paragraph" w:customStyle="1" w:styleId="641EC2D406FF471BB35F4CE81BBB3AC03">
    <w:name w:val="641EC2D406FF471BB35F4CE81BBB3AC03"/>
    <w:rsid w:val="007C5838"/>
    <w:pPr>
      <w:spacing w:after="0" w:line="240" w:lineRule="auto"/>
    </w:pPr>
    <w:rPr>
      <w:rFonts w:ascii="Times New Roman" w:eastAsia="Times New Roman" w:hAnsi="Times New Roman" w:cs="Times New Roman"/>
      <w:sz w:val="20"/>
      <w:szCs w:val="20"/>
    </w:rPr>
  </w:style>
  <w:style w:type="paragraph" w:customStyle="1" w:styleId="E5487582C4114F4CA05A66201067ABD63">
    <w:name w:val="E5487582C4114F4CA05A66201067ABD63"/>
    <w:rsid w:val="007C5838"/>
    <w:pPr>
      <w:spacing w:after="0" w:line="240" w:lineRule="auto"/>
    </w:pPr>
    <w:rPr>
      <w:rFonts w:ascii="Times New Roman" w:eastAsia="Times New Roman" w:hAnsi="Times New Roman" w:cs="Times New Roman"/>
      <w:sz w:val="20"/>
      <w:szCs w:val="20"/>
    </w:rPr>
  </w:style>
  <w:style w:type="paragraph" w:customStyle="1" w:styleId="7566F120831B4D689C406A3D53F11B69">
    <w:name w:val="7566F120831B4D689C406A3D53F11B69"/>
    <w:rsid w:val="007C5838"/>
  </w:style>
  <w:style w:type="paragraph" w:customStyle="1" w:styleId="7566F120831B4D689C406A3D53F11B691">
    <w:name w:val="7566F120831B4D689C406A3D53F11B691"/>
    <w:rsid w:val="00654296"/>
    <w:pPr>
      <w:spacing w:after="0" w:line="240" w:lineRule="auto"/>
    </w:pPr>
    <w:rPr>
      <w:rFonts w:ascii="Times New Roman" w:eastAsia="Times New Roman" w:hAnsi="Times New Roman" w:cs="Times New Roman"/>
      <w:sz w:val="20"/>
      <w:szCs w:val="20"/>
    </w:rPr>
  </w:style>
  <w:style w:type="paragraph" w:customStyle="1" w:styleId="18A83A7679354CB284DD71DD24A226BC6">
    <w:name w:val="18A83A7679354CB284DD71DD24A226BC6"/>
    <w:rsid w:val="00654296"/>
    <w:pPr>
      <w:spacing w:after="0" w:line="240" w:lineRule="auto"/>
    </w:pPr>
    <w:rPr>
      <w:rFonts w:ascii="Times New Roman" w:eastAsia="Times New Roman" w:hAnsi="Times New Roman" w:cs="Times New Roman"/>
      <w:sz w:val="20"/>
      <w:szCs w:val="20"/>
    </w:rPr>
  </w:style>
  <w:style w:type="paragraph" w:customStyle="1" w:styleId="2D5B9CF4F7464D5A87A94169503D49433">
    <w:name w:val="2D5B9CF4F7464D5A87A94169503D49433"/>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56B256C07DEC4AE3AE1C0F45167ECEEE3">
    <w:name w:val="56B256C07DEC4AE3AE1C0F45167ECEEE3"/>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4">
    <w:name w:val="5D84012EC26B4AC5A1B3E57C9004DCC84"/>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B690528AC01F4B7EBECCBD755372D0184">
    <w:name w:val="B690528AC01F4B7EBECCBD755372D0184"/>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89A5E9031FDE4E519F62786A288607C34">
    <w:name w:val="89A5E9031FDE4E519F62786A288607C34"/>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66BB4C32B2B5418CA00E9378F5AF49674">
    <w:name w:val="66BB4C32B2B5418CA00E9378F5AF49674"/>
    <w:rsid w:val="00654296"/>
    <w:pPr>
      <w:spacing w:after="0" w:line="240" w:lineRule="auto"/>
    </w:pPr>
    <w:rPr>
      <w:rFonts w:ascii="Times New Roman" w:eastAsia="Times New Roman" w:hAnsi="Times New Roman" w:cs="Times New Roman"/>
      <w:sz w:val="20"/>
      <w:szCs w:val="20"/>
    </w:rPr>
  </w:style>
  <w:style w:type="paragraph" w:customStyle="1" w:styleId="4D9ED6A44EC24C33BD1A590BFD0633C44">
    <w:name w:val="4D9ED6A44EC24C33BD1A590BFD0633C44"/>
    <w:rsid w:val="00654296"/>
    <w:pPr>
      <w:spacing w:after="0" w:line="240" w:lineRule="auto"/>
      <w:ind w:left="720"/>
      <w:contextualSpacing/>
    </w:pPr>
    <w:rPr>
      <w:rFonts w:ascii="Times New Roman" w:eastAsia="Times New Roman" w:hAnsi="Times New Roman" w:cs="Times New Roman"/>
      <w:sz w:val="20"/>
      <w:szCs w:val="20"/>
    </w:rPr>
  </w:style>
  <w:style w:type="paragraph" w:customStyle="1" w:styleId="D93520B48A2742578A70E3B77F94B42A4">
    <w:name w:val="D93520B48A2742578A70E3B77F94B42A4"/>
    <w:rsid w:val="00654296"/>
    <w:pPr>
      <w:spacing w:after="0" w:line="240" w:lineRule="auto"/>
    </w:pPr>
    <w:rPr>
      <w:rFonts w:ascii="Times New Roman" w:eastAsia="Times New Roman" w:hAnsi="Times New Roman" w:cs="Times New Roman"/>
      <w:sz w:val="20"/>
      <w:szCs w:val="20"/>
    </w:rPr>
  </w:style>
  <w:style w:type="paragraph" w:customStyle="1" w:styleId="53C7426D104F4CFB94C8CA043CCB5F564">
    <w:name w:val="53C7426D104F4CFB94C8CA043CCB5F564"/>
    <w:rsid w:val="00654296"/>
    <w:pPr>
      <w:spacing w:after="0" w:line="240" w:lineRule="auto"/>
    </w:pPr>
    <w:rPr>
      <w:rFonts w:ascii="Times New Roman" w:eastAsia="Times New Roman" w:hAnsi="Times New Roman" w:cs="Times New Roman"/>
      <w:sz w:val="20"/>
      <w:szCs w:val="20"/>
    </w:rPr>
  </w:style>
  <w:style w:type="paragraph" w:customStyle="1" w:styleId="C2663BFE300D447CB5EB436BAF92B2314">
    <w:name w:val="C2663BFE300D447CB5EB436BAF92B2314"/>
    <w:rsid w:val="00654296"/>
    <w:pPr>
      <w:spacing w:after="0" w:line="240" w:lineRule="auto"/>
    </w:pPr>
    <w:rPr>
      <w:rFonts w:ascii="Times New Roman" w:eastAsia="Times New Roman" w:hAnsi="Times New Roman" w:cs="Times New Roman"/>
      <w:sz w:val="20"/>
      <w:szCs w:val="20"/>
    </w:rPr>
  </w:style>
  <w:style w:type="paragraph" w:customStyle="1" w:styleId="C3B56A5B42FE46DF86995419369930D14">
    <w:name w:val="C3B56A5B42FE46DF86995419369930D14"/>
    <w:rsid w:val="00654296"/>
    <w:pPr>
      <w:spacing w:after="0" w:line="240" w:lineRule="auto"/>
    </w:pPr>
    <w:rPr>
      <w:rFonts w:ascii="Times New Roman" w:eastAsia="Times New Roman" w:hAnsi="Times New Roman" w:cs="Times New Roman"/>
      <w:sz w:val="20"/>
      <w:szCs w:val="20"/>
    </w:rPr>
  </w:style>
  <w:style w:type="paragraph" w:customStyle="1" w:styleId="CA878EA192194BE8AEEDCCC035353B9F4">
    <w:name w:val="CA878EA192194BE8AEEDCCC035353B9F4"/>
    <w:rsid w:val="00654296"/>
    <w:pPr>
      <w:spacing w:after="0" w:line="240" w:lineRule="auto"/>
    </w:pPr>
    <w:rPr>
      <w:rFonts w:ascii="Times New Roman" w:eastAsia="Times New Roman" w:hAnsi="Times New Roman" w:cs="Times New Roman"/>
      <w:sz w:val="20"/>
      <w:szCs w:val="20"/>
    </w:rPr>
  </w:style>
  <w:style w:type="paragraph" w:customStyle="1" w:styleId="017610154C1D4565A76BAA0E90F076E74">
    <w:name w:val="017610154C1D4565A76BAA0E90F076E74"/>
    <w:rsid w:val="00654296"/>
    <w:pPr>
      <w:spacing w:after="0" w:line="240" w:lineRule="auto"/>
    </w:pPr>
    <w:rPr>
      <w:rFonts w:ascii="Times New Roman" w:eastAsia="Times New Roman" w:hAnsi="Times New Roman" w:cs="Times New Roman"/>
      <w:sz w:val="20"/>
      <w:szCs w:val="20"/>
    </w:rPr>
  </w:style>
  <w:style w:type="paragraph" w:customStyle="1" w:styleId="7218279A9EAB446CB007FF5C814E7EC04">
    <w:name w:val="7218279A9EAB446CB007FF5C814E7EC04"/>
    <w:rsid w:val="00654296"/>
    <w:pPr>
      <w:spacing w:after="0" w:line="240" w:lineRule="auto"/>
    </w:pPr>
    <w:rPr>
      <w:rFonts w:ascii="Times New Roman" w:eastAsia="Times New Roman" w:hAnsi="Times New Roman" w:cs="Times New Roman"/>
      <w:sz w:val="20"/>
      <w:szCs w:val="20"/>
    </w:rPr>
  </w:style>
  <w:style w:type="paragraph" w:customStyle="1" w:styleId="B33B604CB6B640FE86370163DE1517F94">
    <w:name w:val="B33B604CB6B640FE86370163DE1517F94"/>
    <w:rsid w:val="00654296"/>
    <w:pPr>
      <w:spacing w:after="0" w:line="240" w:lineRule="auto"/>
    </w:pPr>
    <w:rPr>
      <w:rFonts w:ascii="Times New Roman" w:eastAsia="Times New Roman" w:hAnsi="Times New Roman" w:cs="Times New Roman"/>
      <w:sz w:val="20"/>
      <w:szCs w:val="20"/>
    </w:rPr>
  </w:style>
  <w:style w:type="paragraph" w:customStyle="1" w:styleId="2B3C8A8F3B874A80988FF3E9541B20C64">
    <w:name w:val="2B3C8A8F3B874A80988FF3E9541B20C64"/>
    <w:rsid w:val="00654296"/>
    <w:pPr>
      <w:spacing w:after="0" w:line="240" w:lineRule="auto"/>
    </w:pPr>
    <w:rPr>
      <w:rFonts w:ascii="Times New Roman" w:eastAsia="Times New Roman" w:hAnsi="Times New Roman" w:cs="Times New Roman"/>
      <w:sz w:val="20"/>
      <w:szCs w:val="20"/>
    </w:rPr>
  </w:style>
  <w:style w:type="paragraph" w:customStyle="1" w:styleId="6FE6E7B049DB4B17A3E324EE60834A684">
    <w:name w:val="6FE6E7B049DB4B17A3E324EE60834A684"/>
    <w:rsid w:val="00654296"/>
    <w:pPr>
      <w:spacing w:after="0" w:line="240" w:lineRule="auto"/>
    </w:pPr>
    <w:rPr>
      <w:rFonts w:ascii="Times New Roman" w:eastAsia="Times New Roman" w:hAnsi="Times New Roman" w:cs="Times New Roman"/>
      <w:sz w:val="20"/>
      <w:szCs w:val="20"/>
    </w:rPr>
  </w:style>
  <w:style w:type="paragraph" w:customStyle="1" w:styleId="6FE2A530C92F4FA6AFBD3712546168034">
    <w:name w:val="6FE2A530C92F4FA6AFBD3712546168034"/>
    <w:rsid w:val="00654296"/>
    <w:pPr>
      <w:spacing w:after="0" w:line="240" w:lineRule="auto"/>
    </w:pPr>
    <w:rPr>
      <w:rFonts w:ascii="Times New Roman" w:eastAsia="Times New Roman" w:hAnsi="Times New Roman" w:cs="Times New Roman"/>
      <w:sz w:val="20"/>
      <w:szCs w:val="20"/>
    </w:rPr>
  </w:style>
  <w:style w:type="paragraph" w:customStyle="1" w:styleId="A8FA847EC3D34603BDDE322705893D0F4">
    <w:name w:val="A8FA847EC3D34603BDDE322705893D0F4"/>
    <w:rsid w:val="00654296"/>
    <w:pPr>
      <w:spacing w:after="0" w:line="240" w:lineRule="auto"/>
    </w:pPr>
    <w:rPr>
      <w:rFonts w:ascii="Times New Roman" w:eastAsia="Times New Roman" w:hAnsi="Times New Roman" w:cs="Times New Roman"/>
      <w:sz w:val="20"/>
      <w:szCs w:val="20"/>
    </w:rPr>
  </w:style>
  <w:style w:type="paragraph" w:customStyle="1" w:styleId="641EC2D406FF471BB35F4CE81BBB3AC04">
    <w:name w:val="641EC2D406FF471BB35F4CE81BBB3AC04"/>
    <w:rsid w:val="00654296"/>
    <w:pPr>
      <w:spacing w:after="0" w:line="240" w:lineRule="auto"/>
    </w:pPr>
    <w:rPr>
      <w:rFonts w:ascii="Times New Roman" w:eastAsia="Times New Roman" w:hAnsi="Times New Roman" w:cs="Times New Roman"/>
      <w:sz w:val="20"/>
      <w:szCs w:val="20"/>
    </w:rPr>
  </w:style>
  <w:style w:type="paragraph" w:customStyle="1" w:styleId="E5487582C4114F4CA05A66201067ABD64">
    <w:name w:val="E5487582C4114F4CA05A66201067ABD64"/>
    <w:rsid w:val="00654296"/>
    <w:pPr>
      <w:spacing w:after="0" w:line="240" w:lineRule="auto"/>
    </w:pPr>
    <w:rPr>
      <w:rFonts w:ascii="Times New Roman" w:eastAsia="Times New Roman" w:hAnsi="Times New Roman" w:cs="Times New Roman"/>
      <w:sz w:val="20"/>
      <w:szCs w:val="20"/>
    </w:rPr>
  </w:style>
  <w:style w:type="paragraph" w:customStyle="1" w:styleId="F0EAF4ADD1A84C429995DE5EC54655F2">
    <w:name w:val="F0EAF4ADD1A84C429995DE5EC54655F2"/>
    <w:rsid w:val="0031100B"/>
    <w:pPr>
      <w:spacing w:after="160" w:line="259" w:lineRule="auto"/>
    </w:pPr>
  </w:style>
  <w:style w:type="paragraph" w:customStyle="1" w:styleId="63D7D26E0D114BF3A501881D7523F343">
    <w:name w:val="63D7D26E0D114BF3A501881D7523F343"/>
    <w:rsid w:val="0031100B"/>
    <w:pPr>
      <w:spacing w:after="160" w:line="259" w:lineRule="auto"/>
    </w:pPr>
  </w:style>
  <w:style w:type="paragraph" w:customStyle="1" w:styleId="7566F120831B4D689C406A3D53F11B692">
    <w:name w:val="7566F120831B4D689C406A3D53F11B692"/>
    <w:rsid w:val="00E04BCC"/>
    <w:pPr>
      <w:spacing w:after="0" w:line="240" w:lineRule="auto"/>
    </w:pPr>
    <w:rPr>
      <w:rFonts w:ascii="Times New Roman" w:eastAsia="Times New Roman" w:hAnsi="Times New Roman" w:cs="Times New Roman"/>
      <w:sz w:val="20"/>
      <w:szCs w:val="20"/>
    </w:rPr>
  </w:style>
  <w:style w:type="paragraph" w:customStyle="1" w:styleId="18A83A7679354CB284DD71DD24A226BC7">
    <w:name w:val="18A83A7679354CB284DD71DD24A226BC7"/>
    <w:rsid w:val="00E04BCC"/>
    <w:pPr>
      <w:spacing w:after="0" w:line="240" w:lineRule="auto"/>
    </w:pPr>
    <w:rPr>
      <w:rFonts w:ascii="Times New Roman" w:eastAsia="Times New Roman" w:hAnsi="Times New Roman" w:cs="Times New Roman"/>
      <w:sz w:val="20"/>
      <w:szCs w:val="20"/>
    </w:rPr>
  </w:style>
  <w:style w:type="paragraph" w:customStyle="1" w:styleId="2D5B9CF4F7464D5A87A94169503D49434">
    <w:name w:val="2D5B9CF4F7464D5A87A94169503D49434"/>
    <w:rsid w:val="00E04BCC"/>
    <w:pPr>
      <w:spacing w:after="0" w:line="240" w:lineRule="auto"/>
      <w:ind w:left="720"/>
      <w:contextualSpacing/>
    </w:pPr>
    <w:rPr>
      <w:rFonts w:ascii="Times New Roman" w:eastAsia="Times New Roman" w:hAnsi="Times New Roman" w:cs="Times New Roman"/>
      <w:sz w:val="20"/>
      <w:szCs w:val="20"/>
    </w:rPr>
  </w:style>
  <w:style w:type="paragraph" w:customStyle="1" w:styleId="56B256C07DEC4AE3AE1C0F45167ECEEE4">
    <w:name w:val="56B256C07DEC4AE3AE1C0F45167ECEEE4"/>
    <w:rsid w:val="00E04BCC"/>
    <w:pPr>
      <w:spacing w:after="0" w:line="240" w:lineRule="auto"/>
      <w:ind w:left="720"/>
      <w:contextualSpacing/>
    </w:pPr>
    <w:rPr>
      <w:rFonts w:ascii="Times New Roman" w:eastAsia="Times New Roman" w:hAnsi="Times New Roman" w:cs="Times New Roman"/>
      <w:sz w:val="20"/>
      <w:szCs w:val="20"/>
    </w:rPr>
  </w:style>
  <w:style w:type="paragraph" w:customStyle="1" w:styleId="5D84012EC26B4AC5A1B3E57C9004DCC85">
    <w:name w:val="5D84012EC26B4AC5A1B3E57C9004DCC85"/>
    <w:rsid w:val="00E04BCC"/>
    <w:pPr>
      <w:spacing w:after="0" w:line="240" w:lineRule="auto"/>
      <w:ind w:left="720"/>
      <w:contextualSpacing/>
    </w:pPr>
    <w:rPr>
      <w:rFonts w:ascii="Times New Roman" w:eastAsia="Times New Roman" w:hAnsi="Times New Roman" w:cs="Times New Roman"/>
      <w:sz w:val="20"/>
      <w:szCs w:val="20"/>
    </w:rPr>
  </w:style>
  <w:style w:type="paragraph" w:customStyle="1" w:styleId="B690528AC01F4B7EBECCBD755372D0185">
    <w:name w:val="B690528AC01F4B7EBECCBD755372D0185"/>
    <w:rsid w:val="00E04BCC"/>
    <w:pPr>
      <w:spacing w:after="0" w:line="240" w:lineRule="auto"/>
      <w:ind w:left="720"/>
      <w:contextualSpacing/>
    </w:pPr>
    <w:rPr>
      <w:rFonts w:ascii="Times New Roman" w:eastAsia="Times New Roman" w:hAnsi="Times New Roman" w:cs="Times New Roman"/>
      <w:sz w:val="20"/>
      <w:szCs w:val="20"/>
    </w:rPr>
  </w:style>
  <w:style w:type="paragraph" w:customStyle="1" w:styleId="89A5E9031FDE4E519F62786A288607C35">
    <w:name w:val="89A5E9031FDE4E519F62786A288607C35"/>
    <w:rsid w:val="00E04BCC"/>
    <w:pPr>
      <w:spacing w:after="0" w:line="240" w:lineRule="auto"/>
      <w:ind w:left="720"/>
      <w:contextualSpacing/>
    </w:pPr>
    <w:rPr>
      <w:rFonts w:ascii="Times New Roman" w:eastAsia="Times New Roman" w:hAnsi="Times New Roman" w:cs="Times New Roman"/>
      <w:sz w:val="20"/>
      <w:szCs w:val="20"/>
    </w:rPr>
  </w:style>
  <w:style w:type="paragraph" w:customStyle="1" w:styleId="D93520B48A2742578A70E3B77F94B42A5">
    <w:name w:val="D93520B48A2742578A70E3B77F94B42A5"/>
    <w:rsid w:val="00E04BCC"/>
    <w:pPr>
      <w:spacing w:after="0" w:line="240" w:lineRule="auto"/>
    </w:pPr>
    <w:rPr>
      <w:rFonts w:ascii="Times New Roman" w:eastAsia="Times New Roman" w:hAnsi="Times New Roman" w:cs="Times New Roman"/>
      <w:sz w:val="20"/>
      <w:szCs w:val="20"/>
    </w:rPr>
  </w:style>
  <w:style w:type="paragraph" w:customStyle="1" w:styleId="53C7426D104F4CFB94C8CA043CCB5F565">
    <w:name w:val="53C7426D104F4CFB94C8CA043CCB5F565"/>
    <w:rsid w:val="00E04BCC"/>
    <w:pPr>
      <w:spacing w:after="0" w:line="240" w:lineRule="auto"/>
    </w:pPr>
    <w:rPr>
      <w:rFonts w:ascii="Times New Roman" w:eastAsia="Times New Roman" w:hAnsi="Times New Roman" w:cs="Times New Roman"/>
      <w:sz w:val="20"/>
      <w:szCs w:val="20"/>
    </w:rPr>
  </w:style>
  <w:style w:type="paragraph" w:customStyle="1" w:styleId="C2663BFE300D447CB5EB436BAF92B2315">
    <w:name w:val="C2663BFE300D447CB5EB436BAF92B2315"/>
    <w:rsid w:val="00E04BCC"/>
    <w:pPr>
      <w:spacing w:after="0" w:line="240" w:lineRule="auto"/>
    </w:pPr>
    <w:rPr>
      <w:rFonts w:ascii="Times New Roman" w:eastAsia="Times New Roman" w:hAnsi="Times New Roman" w:cs="Times New Roman"/>
      <w:sz w:val="20"/>
      <w:szCs w:val="20"/>
    </w:rPr>
  </w:style>
  <w:style w:type="paragraph" w:customStyle="1" w:styleId="CA878EA192194BE8AEEDCCC035353B9F5">
    <w:name w:val="CA878EA192194BE8AEEDCCC035353B9F5"/>
    <w:rsid w:val="00E04BCC"/>
    <w:pPr>
      <w:spacing w:after="0" w:line="240" w:lineRule="auto"/>
    </w:pPr>
    <w:rPr>
      <w:rFonts w:ascii="Times New Roman" w:eastAsia="Times New Roman" w:hAnsi="Times New Roman" w:cs="Times New Roman"/>
      <w:sz w:val="20"/>
      <w:szCs w:val="20"/>
    </w:rPr>
  </w:style>
  <w:style w:type="paragraph" w:customStyle="1" w:styleId="017610154C1D4565A76BAA0E90F076E75">
    <w:name w:val="017610154C1D4565A76BAA0E90F076E75"/>
    <w:rsid w:val="00E04BCC"/>
    <w:pPr>
      <w:spacing w:after="0" w:line="240" w:lineRule="auto"/>
    </w:pPr>
    <w:rPr>
      <w:rFonts w:ascii="Times New Roman" w:eastAsia="Times New Roman" w:hAnsi="Times New Roman" w:cs="Times New Roman"/>
      <w:sz w:val="20"/>
      <w:szCs w:val="20"/>
    </w:rPr>
  </w:style>
  <w:style w:type="paragraph" w:customStyle="1" w:styleId="7218279A9EAB446CB007FF5C814E7EC05">
    <w:name w:val="7218279A9EAB446CB007FF5C814E7EC05"/>
    <w:rsid w:val="00E04BCC"/>
    <w:pPr>
      <w:spacing w:after="0" w:line="240" w:lineRule="auto"/>
    </w:pPr>
    <w:rPr>
      <w:rFonts w:ascii="Times New Roman" w:eastAsia="Times New Roman" w:hAnsi="Times New Roman" w:cs="Times New Roman"/>
      <w:sz w:val="20"/>
      <w:szCs w:val="20"/>
    </w:rPr>
  </w:style>
  <w:style w:type="paragraph" w:customStyle="1" w:styleId="B33B604CB6B640FE86370163DE1517F95">
    <w:name w:val="B33B604CB6B640FE86370163DE1517F95"/>
    <w:rsid w:val="00E04BCC"/>
    <w:pPr>
      <w:spacing w:after="0" w:line="240" w:lineRule="auto"/>
    </w:pPr>
    <w:rPr>
      <w:rFonts w:ascii="Times New Roman" w:eastAsia="Times New Roman" w:hAnsi="Times New Roman" w:cs="Times New Roman"/>
      <w:sz w:val="20"/>
      <w:szCs w:val="20"/>
    </w:rPr>
  </w:style>
  <w:style w:type="paragraph" w:customStyle="1" w:styleId="2B3C8A8F3B874A80988FF3E9541B20C65">
    <w:name w:val="2B3C8A8F3B874A80988FF3E9541B20C65"/>
    <w:rsid w:val="00E04BCC"/>
    <w:pPr>
      <w:spacing w:after="0" w:line="240" w:lineRule="auto"/>
    </w:pPr>
    <w:rPr>
      <w:rFonts w:ascii="Times New Roman" w:eastAsia="Times New Roman" w:hAnsi="Times New Roman" w:cs="Times New Roman"/>
      <w:sz w:val="20"/>
      <w:szCs w:val="20"/>
    </w:rPr>
  </w:style>
  <w:style w:type="paragraph" w:customStyle="1" w:styleId="6FE6E7B049DB4B17A3E324EE60834A685">
    <w:name w:val="6FE6E7B049DB4B17A3E324EE60834A685"/>
    <w:rsid w:val="00E04BCC"/>
    <w:pPr>
      <w:spacing w:after="0" w:line="240" w:lineRule="auto"/>
    </w:pPr>
    <w:rPr>
      <w:rFonts w:ascii="Times New Roman" w:eastAsia="Times New Roman" w:hAnsi="Times New Roman" w:cs="Times New Roman"/>
      <w:sz w:val="20"/>
      <w:szCs w:val="20"/>
    </w:rPr>
  </w:style>
  <w:style w:type="paragraph" w:customStyle="1" w:styleId="A8FA847EC3D34603BDDE322705893D0F5">
    <w:name w:val="A8FA847EC3D34603BDDE322705893D0F5"/>
    <w:rsid w:val="00E04BCC"/>
    <w:pPr>
      <w:spacing w:after="0" w:line="240" w:lineRule="auto"/>
    </w:pPr>
    <w:rPr>
      <w:rFonts w:ascii="Times New Roman" w:eastAsia="Times New Roman" w:hAnsi="Times New Roman" w:cs="Times New Roman"/>
      <w:sz w:val="20"/>
      <w:szCs w:val="20"/>
    </w:rPr>
  </w:style>
  <w:style w:type="paragraph" w:customStyle="1" w:styleId="641EC2D406FF471BB35F4CE81BBB3AC05">
    <w:name w:val="641EC2D406FF471BB35F4CE81BBB3AC05"/>
    <w:rsid w:val="00E04BCC"/>
    <w:pPr>
      <w:spacing w:after="0" w:line="240" w:lineRule="auto"/>
    </w:pPr>
    <w:rPr>
      <w:rFonts w:ascii="Times New Roman" w:eastAsia="Times New Roman" w:hAnsi="Times New Roman" w:cs="Times New Roman"/>
      <w:sz w:val="20"/>
      <w:szCs w:val="20"/>
    </w:rPr>
  </w:style>
  <w:style w:type="paragraph" w:customStyle="1" w:styleId="E5487582C4114F4CA05A66201067ABD65">
    <w:name w:val="E5487582C4114F4CA05A66201067ABD65"/>
    <w:rsid w:val="00E04BC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52D2-7F1C-4297-A8E3-E6B1A260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4790</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Кострикина Ольга</dc:creator>
  <cp:lastModifiedBy>Мартель Инна Викторовна</cp:lastModifiedBy>
  <cp:revision>22</cp:revision>
  <dcterms:created xsi:type="dcterms:W3CDTF">2021-10-04T11:22:00Z</dcterms:created>
  <dcterms:modified xsi:type="dcterms:W3CDTF">2025-01-13T13:52:00Z</dcterms:modified>
</cp:coreProperties>
</file>